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0A0" w:firstRow="1" w:lastRow="0" w:firstColumn="1" w:lastColumn="0" w:noHBand="0" w:noVBand="0"/>
      </w:tblPr>
      <w:tblGrid>
        <w:gridCol w:w="8515"/>
      </w:tblGrid>
      <w:tr w:rsidR="00324582" w:rsidRPr="00E51410" w:rsidTr="00FD12AE">
        <w:trPr>
          <w:trHeight w:val="709"/>
        </w:trPr>
        <w:tc>
          <w:tcPr>
            <w:tcW w:w="8515" w:type="dxa"/>
          </w:tcPr>
          <w:p w:rsidR="00324582" w:rsidRPr="00011C0F" w:rsidRDefault="00324582" w:rsidP="00324582">
            <w:pPr>
              <w:jc w:val="center"/>
              <w:rPr>
                <w:b/>
                <w:sz w:val="36"/>
              </w:rPr>
            </w:pPr>
            <w:r w:rsidRPr="00011C0F">
              <w:rPr>
                <w:b/>
                <w:sz w:val="36"/>
              </w:rPr>
              <w:t>SOUTHERN CROSS UNIVERSITY</w:t>
            </w:r>
          </w:p>
        </w:tc>
      </w:tr>
    </w:tbl>
    <w:p w:rsidR="00324582" w:rsidRPr="00011C0F" w:rsidRDefault="00324582" w:rsidP="00324582">
      <w:pPr>
        <w:jc w:val="center"/>
        <w:rPr>
          <w:b/>
          <w:sz w:val="36"/>
        </w:rPr>
      </w:pPr>
      <w:r w:rsidRPr="00011C0F">
        <w:rPr>
          <w:b/>
          <w:sz w:val="36"/>
        </w:rPr>
        <w:t>ASSIGNMENT COVER SHEET</w:t>
      </w:r>
    </w:p>
    <w:p w:rsidR="00324582" w:rsidRPr="00011C0F" w:rsidRDefault="00324582" w:rsidP="00324582">
      <w:pPr>
        <w:jc w:val="center"/>
      </w:pPr>
      <w:r w:rsidRPr="00011C0F">
        <w:t>For use with online submission of assignments</w:t>
      </w:r>
    </w:p>
    <w:p w:rsidR="00324582" w:rsidRPr="00011C0F" w:rsidRDefault="00324582" w:rsidP="00324582">
      <w:pPr>
        <w:widowControl w:val="0"/>
        <w:autoSpaceDE w:val="0"/>
        <w:autoSpaceDN w:val="0"/>
        <w:adjustRightInd w:val="0"/>
        <w:spacing w:after="0"/>
      </w:pPr>
    </w:p>
    <w:p w:rsidR="00324582" w:rsidRPr="00011C0F" w:rsidRDefault="00324582" w:rsidP="00324582">
      <w:pPr>
        <w:widowControl w:val="0"/>
        <w:autoSpaceDE w:val="0"/>
        <w:autoSpaceDN w:val="0"/>
        <w:adjustRightInd w:val="0"/>
        <w:spacing w:after="0"/>
        <w:rPr>
          <w:rFonts w:cs="TimesNewRomanPSMT"/>
          <w:b/>
          <w:bCs/>
          <w:lang w:val="en-US"/>
        </w:rPr>
      </w:pPr>
      <w:r w:rsidRPr="00011C0F">
        <w:t xml:space="preserve">Please complete all of the following details </w:t>
      </w:r>
      <w:r w:rsidRPr="00011C0F">
        <w:rPr>
          <w:rFonts w:cs="TimesNewRomanPSMT"/>
          <w:lang w:val="en-US"/>
        </w:rPr>
        <w:t xml:space="preserve">and then make this sheet the </w:t>
      </w:r>
      <w:r w:rsidRPr="00011C0F">
        <w:rPr>
          <w:rFonts w:cs="TimesNewRomanPSMT"/>
          <w:b/>
          <w:bCs/>
          <w:lang w:val="en-US"/>
        </w:rPr>
        <w:t>first page of each file of your assignment – do not send it as a separate document.</w:t>
      </w:r>
    </w:p>
    <w:p w:rsidR="00324582" w:rsidRPr="00011C0F" w:rsidRDefault="00324582" w:rsidP="00324582">
      <w:pPr>
        <w:widowControl w:val="0"/>
        <w:autoSpaceDE w:val="0"/>
        <w:autoSpaceDN w:val="0"/>
        <w:adjustRightInd w:val="0"/>
        <w:spacing w:after="0"/>
        <w:rPr>
          <w:rFonts w:cs="TimesNewRomanPSMT"/>
          <w:b/>
          <w:bCs/>
          <w:lang w:val="en-US"/>
        </w:rPr>
      </w:pPr>
    </w:p>
    <w:p w:rsidR="00324582" w:rsidRPr="00011C0F" w:rsidRDefault="00324582" w:rsidP="00324582">
      <w:pPr>
        <w:widowControl w:val="0"/>
        <w:autoSpaceDE w:val="0"/>
        <w:autoSpaceDN w:val="0"/>
        <w:adjustRightInd w:val="0"/>
        <w:spacing w:after="0"/>
        <w:rPr>
          <w:rFonts w:cs="TimesNewRomanPSMT"/>
          <w:b/>
          <w:bCs/>
          <w:lang w:val="en-US"/>
        </w:rPr>
      </w:pPr>
      <w:r w:rsidRPr="00011C0F">
        <w:rPr>
          <w:rFonts w:cs="TimesNewRomanPSMT"/>
          <w:lang w:val="en-US"/>
        </w:rPr>
        <w:t xml:space="preserve">Your assignments must be submitted as either </w:t>
      </w:r>
      <w:r w:rsidRPr="00011C0F">
        <w:rPr>
          <w:rFonts w:cs="TimesNewRomanPSMT"/>
          <w:b/>
          <w:bCs/>
          <w:lang w:val="en-US"/>
        </w:rPr>
        <w:t>Word documents or as .pdf documents</w:t>
      </w:r>
      <w:r w:rsidRPr="00011C0F">
        <w:rPr>
          <w:rFonts w:cs="TimesNewRomanPSMT"/>
          <w:lang w:val="en-US"/>
        </w:rPr>
        <w:t>. If you wish to</w:t>
      </w:r>
      <w:r w:rsidRPr="00011C0F">
        <w:rPr>
          <w:rFonts w:cs="TimesNewRomanPSMT"/>
          <w:b/>
          <w:bCs/>
          <w:lang w:val="en-US"/>
        </w:rPr>
        <w:t xml:space="preserve"> </w:t>
      </w:r>
      <w:r w:rsidRPr="00011C0F">
        <w:rPr>
          <w:rFonts w:cs="TimesNewRomanPSMT"/>
          <w:lang w:val="en-US"/>
        </w:rPr>
        <w:t>submit in any other file format please discuss this with your</w:t>
      </w:r>
      <w:r w:rsidR="00D10F7E">
        <w:rPr>
          <w:rFonts w:cs="TimesNewRomanPSMT"/>
          <w:lang w:val="en-US"/>
        </w:rPr>
        <w:t xml:space="preserve"> unit assessor</w:t>
      </w:r>
      <w:r w:rsidRPr="00011C0F">
        <w:rPr>
          <w:rFonts w:cs="TimesNewRomanPSMT"/>
          <w:lang w:val="en-US"/>
        </w:rPr>
        <w:t xml:space="preserve"> well before the</w:t>
      </w:r>
      <w:r w:rsidRPr="00011C0F">
        <w:rPr>
          <w:rFonts w:cs="TimesNewRomanPSMT"/>
          <w:b/>
          <w:bCs/>
          <w:lang w:val="en-US"/>
        </w:rPr>
        <w:t xml:space="preserve"> </w:t>
      </w:r>
      <w:r w:rsidRPr="00011C0F">
        <w:rPr>
          <w:rFonts w:cs="TimesNewRomanPSMT"/>
          <w:lang w:val="en-US"/>
        </w:rPr>
        <w:t>assignment submission date.</w:t>
      </w:r>
      <w:r w:rsidRPr="00011C0F">
        <w:rPr>
          <w:rFonts w:cs="TimesNewRomanPSMT"/>
          <w:lang w:val="en-US"/>
        </w:rPr>
        <w:tab/>
      </w:r>
    </w:p>
    <w:p w:rsidR="00324582" w:rsidRPr="00E51410" w:rsidRDefault="00324582" w:rsidP="00324582">
      <w:pPr>
        <w:rPr>
          <w:b/>
          <w:sz w:val="28"/>
        </w:rPr>
      </w:pPr>
    </w:p>
    <w:tbl>
      <w:tblPr>
        <w:tblW w:w="0" w:type="auto"/>
        <w:tblLook w:val="00A0" w:firstRow="1" w:lastRow="0" w:firstColumn="1" w:lastColumn="0" w:noHBand="0" w:noVBand="0"/>
      </w:tblPr>
      <w:tblGrid>
        <w:gridCol w:w="2235"/>
        <w:gridCol w:w="6280"/>
      </w:tblGrid>
      <w:tr w:rsidR="00324582" w:rsidRPr="00E51410" w:rsidTr="00EE7DBF">
        <w:tc>
          <w:tcPr>
            <w:tcW w:w="2235" w:type="dxa"/>
          </w:tcPr>
          <w:p w:rsidR="00324582" w:rsidRPr="00011C0F" w:rsidRDefault="00324582" w:rsidP="00EE7DBF">
            <w:pPr>
              <w:jc w:val="right"/>
            </w:pPr>
            <w:r w:rsidRPr="00011C0F">
              <w:t>Student Name:</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rFonts w:cs="TimesNewRomanPSMT"/>
                <w:lang w:val="en-US"/>
              </w:rPr>
            </w:pPr>
            <w:r w:rsidRPr="00011C0F">
              <w:rPr>
                <w:rFonts w:cs="TimesNewRomanPSMT"/>
                <w:lang w:val="en-US"/>
              </w:rPr>
              <w:t>Student ID No.:</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b/>
                <w:sz w:val="28"/>
              </w:rPr>
            </w:pPr>
            <w:r w:rsidRPr="00011C0F">
              <w:rPr>
                <w:rFonts w:cs="TimesNewRomanPSMT"/>
                <w:lang w:val="en-US"/>
              </w:rPr>
              <w:t>Unit Name:</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b/>
                <w:sz w:val="28"/>
              </w:rPr>
            </w:pPr>
            <w:r w:rsidRPr="00011C0F">
              <w:rPr>
                <w:rFonts w:cs="TimesNewRomanPSMT"/>
                <w:lang w:val="en-US"/>
              </w:rPr>
              <w:t>Unit Code:</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b/>
                <w:sz w:val="28"/>
              </w:rPr>
            </w:pPr>
            <w:r w:rsidRPr="00011C0F">
              <w:rPr>
                <w:rFonts w:cs="TimesNewRomanPSMT"/>
                <w:lang w:val="en-US"/>
              </w:rPr>
              <w:t>Tutor’s name:</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b/>
                <w:sz w:val="28"/>
              </w:rPr>
            </w:pPr>
            <w:r w:rsidRPr="00011C0F">
              <w:rPr>
                <w:rFonts w:cs="TimesNewRomanPSMT"/>
                <w:lang w:val="en-US"/>
              </w:rPr>
              <w:t>Assignment No.:</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b/>
                <w:sz w:val="28"/>
              </w:rPr>
            </w:pPr>
            <w:r w:rsidRPr="00011C0F">
              <w:rPr>
                <w:rFonts w:cs="TimesNewRomanPSMT"/>
                <w:lang w:val="en-US"/>
              </w:rPr>
              <w:t>Assignment Title:</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b/>
                <w:sz w:val="28"/>
              </w:rPr>
            </w:pPr>
            <w:r w:rsidRPr="00011C0F">
              <w:rPr>
                <w:rFonts w:cs="TimesNewRomanPSMT"/>
                <w:lang w:val="en-US"/>
              </w:rPr>
              <w:t>Due date:</w:t>
            </w:r>
          </w:p>
        </w:tc>
        <w:tc>
          <w:tcPr>
            <w:tcW w:w="6280" w:type="dxa"/>
          </w:tcPr>
          <w:p w:rsidR="00324582" w:rsidRPr="00E51410" w:rsidRDefault="00324582" w:rsidP="00EE7DBF">
            <w:pPr>
              <w:rPr>
                <w:b/>
                <w:sz w:val="28"/>
              </w:rPr>
            </w:pPr>
          </w:p>
        </w:tc>
      </w:tr>
      <w:tr w:rsidR="00324582" w:rsidRPr="00E51410" w:rsidTr="00EE7DBF">
        <w:tc>
          <w:tcPr>
            <w:tcW w:w="2235" w:type="dxa"/>
          </w:tcPr>
          <w:p w:rsidR="00324582" w:rsidRPr="00011C0F" w:rsidRDefault="00324582" w:rsidP="00EE7DBF">
            <w:pPr>
              <w:jc w:val="right"/>
              <w:rPr>
                <w:b/>
                <w:sz w:val="28"/>
              </w:rPr>
            </w:pPr>
            <w:r w:rsidRPr="00011C0F">
              <w:rPr>
                <w:rFonts w:cs="TimesNewRomanPSMT"/>
                <w:lang w:val="en-US"/>
              </w:rPr>
              <w:t>Date submitted:</w:t>
            </w:r>
          </w:p>
        </w:tc>
        <w:tc>
          <w:tcPr>
            <w:tcW w:w="6280" w:type="dxa"/>
          </w:tcPr>
          <w:p w:rsidR="00324582" w:rsidRPr="00E51410" w:rsidRDefault="00324582" w:rsidP="00EE7DBF">
            <w:pPr>
              <w:rPr>
                <w:b/>
                <w:sz w:val="28"/>
              </w:rPr>
            </w:pPr>
          </w:p>
        </w:tc>
      </w:tr>
    </w:tbl>
    <w:p w:rsidR="00324582" w:rsidRPr="00011C0F" w:rsidRDefault="00324582" w:rsidP="00324582">
      <w:pPr>
        <w:widowControl w:val="0"/>
        <w:autoSpaceDE w:val="0"/>
        <w:autoSpaceDN w:val="0"/>
        <w:adjustRightInd w:val="0"/>
        <w:spacing w:after="0"/>
        <w:rPr>
          <w:rFonts w:cs="TimesNewRomanPSMT"/>
          <w:lang w:val="en-US"/>
        </w:rPr>
      </w:pPr>
    </w:p>
    <w:p w:rsidR="00324582" w:rsidRPr="00011C0F" w:rsidRDefault="00324582" w:rsidP="00324582">
      <w:pPr>
        <w:widowControl w:val="0"/>
        <w:autoSpaceDE w:val="0"/>
        <w:autoSpaceDN w:val="0"/>
        <w:adjustRightInd w:val="0"/>
        <w:spacing w:after="0"/>
        <w:rPr>
          <w:rFonts w:cs="TimesNewRomanPSMT"/>
          <w:lang w:val="en-US"/>
        </w:rPr>
      </w:pPr>
      <w:r w:rsidRPr="00011C0F">
        <w:rPr>
          <w:rFonts w:cs="TimesNewRomanPSMT"/>
          <w:lang w:val="en-US"/>
        </w:rPr>
        <w:t>Declaration:</w:t>
      </w:r>
    </w:p>
    <w:p w:rsidR="00324582" w:rsidRPr="00011C0F" w:rsidRDefault="00324582" w:rsidP="00324582">
      <w:pPr>
        <w:widowControl w:val="0"/>
        <w:autoSpaceDE w:val="0"/>
        <w:autoSpaceDN w:val="0"/>
        <w:adjustRightInd w:val="0"/>
        <w:spacing w:after="0"/>
        <w:rPr>
          <w:rFonts w:cs="TimesNewRomanPSMT"/>
          <w:lang w:val="en-US"/>
        </w:rPr>
      </w:pPr>
    </w:p>
    <w:p w:rsidR="00324582" w:rsidRPr="00011C0F" w:rsidRDefault="00324582" w:rsidP="00324582">
      <w:pPr>
        <w:ind w:left="600" w:right="666"/>
        <w:rPr>
          <w:i/>
          <w:color w:val="0D0D0D"/>
        </w:rPr>
      </w:pPr>
      <w:r w:rsidRPr="00011C0F">
        <w:rPr>
          <w:i/>
          <w:color w:val="0D0D0D"/>
        </w:rPr>
        <w:t>I have read and understand the Rules Relating to Awards (</w:t>
      </w:r>
      <w:hyperlink r:id="rId8" w:anchor="s18" w:history="1">
        <w:r w:rsidRPr="00011C0F">
          <w:rPr>
            <w:rStyle w:val="Hyperlink"/>
            <w:i/>
          </w:rPr>
          <w:t>Rule 3 Section 18 – Academic Misconduct Including Plagiarism</w:t>
        </w:r>
      </w:hyperlink>
      <w:r w:rsidRPr="00011C0F">
        <w:rPr>
          <w:i/>
          <w:color w:val="0D0D0D"/>
        </w:rPr>
        <w:t xml:space="preserve">) as contained in the SCU Policy Library. I understand the penalties that apply for plagiarism and agree to be bound by these rules. The work I am submitting electronically is entirely my own work. </w:t>
      </w:r>
    </w:p>
    <w:tbl>
      <w:tblPr>
        <w:tblW w:w="0" w:type="auto"/>
        <w:tblLook w:val="00A0" w:firstRow="1" w:lastRow="0" w:firstColumn="1" w:lastColumn="0" w:noHBand="0" w:noVBand="0"/>
      </w:tblPr>
      <w:tblGrid>
        <w:gridCol w:w="1384"/>
        <w:gridCol w:w="7131"/>
      </w:tblGrid>
      <w:tr w:rsidR="00324582" w:rsidRPr="00E51410" w:rsidTr="00EE7DBF">
        <w:tc>
          <w:tcPr>
            <w:tcW w:w="1384" w:type="dxa"/>
          </w:tcPr>
          <w:p w:rsidR="00324582" w:rsidRPr="00011C0F" w:rsidRDefault="00324582" w:rsidP="00EE7DBF">
            <w:pPr>
              <w:widowControl w:val="0"/>
              <w:autoSpaceDE w:val="0"/>
              <w:autoSpaceDN w:val="0"/>
              <w:adjustRightInd w:val="0"/>
              <w:spacing w:after="0"/>
              <w:jc w:val="right"/>
              <w:rPr>
                <w:rFonts w:cs="TimesNewRomanPSMT"/>
                <w:lang w:val="en-US"/>
              </w:rPr>
            </w:pPr>
            <w:r w:rsidRPr="00011C0F">
              <w:rPr>
                <w:rFonts w:cs="TimesNewRomanPSMT"/>
                <w:lang w:val="en-US"/>
              </w:rPr>
              <w:t>Signed:</w:t>
            </w:r>
          </w:p>
          <w:p w:rsidR="00324582" w:rsidRPr="00011C0F" w:rsidRDefault="00324582" w:rsidP="00EE7DBF">
            <w:pPr>
              <w:widowControl w:val="0"/>
              <w:autoSpaceDE w:val="0"/>
              <w:autoSpaceDN w:val="0"/>
              <w:adjustRightInd w:val="0"/>
              <w:spacing w:after="0"/>
              <w:jc w:val="right"/>
              <w:rPr>
                <w:rFonts w:cs="TimesNewRomanPSMT"/>
                <w:sz w:val="20"/>
                <w:lang w:val="en-US"/>
              </w:rPr>
            </w:pPr>
            <w:r w:rsidRPr="00011C0F">
              <w:rPr>
                <w:rFonts w:cs="TimesNewRomanPSMT"/>
                <w:sz w:val="20"/>
                <w:lang w:val="en-US"/>
              </w:rPr>
              <w:t>(please type your name)</w:t>
            </w:r>
          </w:p>
          <w:p w:rsidR="00324582" w:rsidRPr="00011C0F" w:rsidRDefault="00324582" w:rsidP="00EE7DBF">
            <w:pPr>
              <w:widowControl w:val="0"/>
              <w:autoSpaceDE w:val="0"/>
              <w:autoSpaceDN w:val="0"/>
              <w:adjustRightInd w:val="0"/>
              <w:spacing w:after="0"/>
              <w:jc w:val="right"/>
              <w:rPr>
                <w:rFonts w:cs="TimesNewRomanPSMT"/>
                <w:sz w:val="20"/>
                <w:lang w:val="en-US"/>
              </w:rPr>
            </w:pPr>
          </w:p>
        </w:tc>
        <w:tc>
          <w:tcPr>
            <w:tcW w:w="7131" w:type="dxa"/>
          </w:tcPr>
          <w:p w:rsidR="00324582" w:rsidRPr="00011C0F" w:rsidRDefault="00324582" w:rsidP="00EE7DBF">
            <w:pPr>
              <w:widowControl w:val="0"/>
              <w:autoSpaceDE w:val="0"/>
              <w:autoSpaceDN w:val="0"/>
              <w:adjustRightInd w:val="0"/>
              <w:spacing w:after="0"/>
              <w:rPr>
                <w:rFonts w:cs="TimesNewRomanPSMT"/>
                <w:lang w:val="en-US"/>
              </w:rPr>
            </w:pPr>
          </w:p>
        </w:tc>
      </w:tr>
      <w:tr w:rsidR="00324582" w:rsidRPr="00E51410" w:rsidTr="00EE7DBF">
        <w:tc>
          <w:tcPr>
            <w:tcW w:w="1384" w:type="dxa"/>
          </w:tcPr>
          <w:p w:rsidR="00324582" w:rsidRPr="00011C0F" w:rsidRDefault="00324582" w:rsidP="00EE7DBF">
            <w:pPr>
              <w:widowControl w:val="0"/>
              <w:autoSpaceDE w:val="0"/>
              <w:autoSpaceDN w:val="0"/>
              <w:adjustRightInd w:val="0"/>
              <w:spacing w:after="0"/>
              <w:jc w:val="right"/>
              <w:rPr>
                <w:rFonts w:cs="TimesNewRomanPSMT"/>
                <w:lang w:val="en-US"/>
              </w:rPr>
            </w:pPr>
            <w:r w:rsidRPr="00011C0F">
              <w:rPr>
                <w:rFonts w:cs="TimesNewRomanPSMT"/>
                <w:lang w:val="en-US"/>
              </w:rPr>
              <w:t>Date:</w:t>
            </w:r>
          </w:p>
        </w:tc>
        <w:tc>
          <w:tcPr>
            <w:tcW w:w="7131" w:type="dxa"/>
          </w:tcPr>
          <w:p w:rsidR="00324582" w:rsidRPr="00011C0F" w:rsidRDefault="00324582" w:rsidP="00EE7DBF">
            <w:pPr>
              <w:widowControl w:val="0"/>
              <w:autoSpaceDE w:val="0"/>
              <w:autoSpaceDN w:val="0"/>
              <w:adjustRightInd w:val="0"/>
              <w:spacing w:after="0"/>
              <w:rPr>
                <w:rFonts w:cs="TimesNewRomanPSMT"/>
                <w:lang w:val="en-US"/>
              </w:rPr>
            </w:pPr>
          </w:p>
        </w:tc>
      </w:tr>
    </w:tbl>
    <w:p w:rsidR="00324582" w:rsidRPr="00E51410" w:rsidRDefault="00324582" w:rsidP="00324582">
      <w:r w:rsidRPr="00E51410">
        <w:br w:type="page"/>
      </w:r>
    </w:p>
    <w:p w:rsidR="00EE0C35" w:rsidRPr="00011C0F" w:rsidRDefault="00FA6FB0" w:rsidP="00FA6FB0">
      <w:pPr>
        <w:pStyle w:val="Title"/>
        <w:rPr>
          <w:rFonts w:asciiTheme="minorHAnsi" w:hAnsiTheme="minorHAnsi"/>
        </w:rPr>
      </w:pPr>
      <w:r w:rsidRPr="00011C0F">
        <w:rPr>
          <w:rFonts w:asciiTheme="minorHAnsi" w:hAnsiTheme="minorHAnsi"/>
        </w:rPr>
        <w:lastRenderedPageBreak/>
        <w:t xml:space="preserve">Student </w:t>
      </w:r>
      <w:r w:rsidR="001E3CC7" w:rsidRPr="00011C0F">
        <w:rPr>
          <w:rFonts w:asciiTheme="minorHAnsi" w:hAnsiTheme="minorHAnsi"/>
        </w:rPr>
        <w:t>Workbook</w:t>
      </w:r>
      <w:r w:rsidRPr="00011C0F">
        <w:rPr>
          <w:rFonts w:asciiTheme="minorHAnsi" w:hAnsiTheme="minorHAnsi"/>
        </w:rPr>
        <w:t xml:space="preserve"> </w:t>
      </w:r>
    </w:p>
    <w:p w:rsidR="00EE0C35" w:rsidRPr="00011C0F" w:rsidRDefault="00EE0C35" w:rsidP="00FA6FB0">
      <w:pPr>
        <w:pStyle w:val="Title"/>
        <w:rPr>
          <w:rFonts w:asciiTheme="minorHAnsi" w:hAnsiTheme="minorHAnsi"/>
        </w:rPr>
      </w:pPr>
    </w:p>
    <w:p w:rsidR="000911D4" w:rsidRPr="00011C0F" w:rsidRDefault="00FA6FB0" w:rsidP="00FA6FB0">
      <w:pPr>
        <w:pStyle w:val="Title"/>
        <w:rPr>
          <w:rFonts w:asciiTheme="minorHAnsi" w:hAnsiTheme="minorHAnsi"/>
        </w:rPr>
      </w:pPr>
      <w:r w:rsidRPr="00011C0F">
        <w:rPr>
          <w:rFonts w:asciiTheme="minorHAnsi" w:hAnsiTheme="minorHAnsi"/>
        </w:rPr>
        <w:t>Project Management Assessment</w:t>
      </w:r>
      <w:r w:rsidR="00EE0C35" w:rsidRPr="00011C0F">
        <w:rPr>
          <w:rFonts w:asciiTheme="minorHAnsi" w:hAnsiTheme="minorHAnsi"/>
        </w:rPr>
        <w:t xml:space="preserve"> II</w:t>
      </w:r>
    </w:p>
    <w:p w:rsidR="00FA6FB0" w:rsidRPr="00E51410" w:rsidRDefault="00FA6FB0" w:rsidP="00FA6FB0"/>
    <w:p w:rsidR="002A73B2" w:rsidRPr="00E51410" w:rsidRDefault="009B389C" w:rsidP="00FA6FB0">
      <w:r w:rsidRPr="00E51410">
        <w:t>This workbook accounts for 40% of your final grade. The workbook has five topics, each topic is worth 80 points, adding up to 400 points. Your total point tally will be divided by ten to determine your grade.</w:t>
      </w:r>
      <w:r w:rsidR="00402345" w:rsidRPr="00E51410">
        <w:t xml:space="preserve"> For a detailed scoring table per question, please see </w:t>
      </w:r>
      <w:r w:rsidR="00B639D8">
        <w:t>the</w:t>
      </w:r>
      <w:r w:rsidR="00183A9B">
        <w:t xml:space="preserve"> ‘Assessment 2 -</w:t>
      </w:r>
      <w:r w:rsidR="00B639D8">
        <w:t xml:space="preserve"> Rubric’ </w:t>
      </w:r>
      <w:r w:rsidR="00183A9B">
        <w:t>under ‘Assessment Tasks and Submission’ &gt;</w:t>
      </w:r>
      <w:r w:rsidR="00B639D8">
        <w:t xml:space="preserve"> ‘Assessment 2 –</w:t>
      </w:r>
      <w:r w:rsidR="00183A9B">
        <w:t xml:space="preserve"> The Workbook’</w:t>
      </w:r>
      <w:r w:rsidR="00402345" w:rsidRPr="00E51410">
        <w:t>.</w:t>
      </w:r>
    </w:p>
    <w:p w:rsidR="002A73B2" w:rsidRPr="00E51410" w:rsidRDefault="002A73B2" w:rsidP="00FA6FB0"/>
    <w:p w:rsidR="002A73B2" w:rsidRPr="00E51410" w:rsidRDefault="002A73B2" w:rsidP="002A73B2"/>
    <w:p w:rsidR="00677474" w:rsidRPr="00E51410" w:rsidRDefault="00677474">
      <w:r w:rsidRPr="00E51410">
        <w:br w:type="page"/>
      </w:r>
    </w:p>
    <w:sdt>
      <w:sdtPr>
        <w:rPr>
          <w:rFonts w:asciiTheme="minorHAnsi" w:eastAsiaTheme="minorHAnsi" w:hAnsiTheme="minorHAnsi" w:cstheme="minorBidi"/>
          <w:color w:val="auto"/>
          <w:sz w:val="22"/>
          <w:szCs w:val="22"/>
          <w:lang w:val="en-AU"/>
        </w:rPr>
        <w:id w:val="-676886384"/>
        <w:docPartObj>
          <w:docPartGallery w:val="Table of Contents"/>
          <w:docPartUnique/>
        </w:docPartObj>
      </w:sdtPr>
      <w:sdtEndPr>
        <w:rPr>
          <w:b/>
          <w:bCs/>
          <w:noProof/>
        </w:rPr>
      </w:sdtEndPr>
      <w:sdtContent>
        <w:p w:rsidR="00836185" w:rsidRPr="00011C0F" w:rsidRDefault="00836185">
          <w:pPr>
            <w:pStyle w:val="TOCHeading"/>
            <w:rPr>
              <w:rFonts w:asciiTheme="minorHAnsi" w:hAnsiTheme="minorHAnsi"/>
            </w:rPr>
          </w:pPr>
          <w:r w:rsidRPr="00011C0F">
            <w:rPr>
              <w:rFonts w:asciiTheme="minorHAnsi" w:hAnsiTheme="minorHAnsi"/>
            </w:rPr>
            <w:t>Contents</w:t>
          </w:r>
        </w:p>
        <w:p w:rsidR="0045588B" w:rsidRDefault="00836185">
          <w:pPr>
            <w:pStyle w:val="TOC1"/>
            <w:tabs>
              <w:tab w:val="left" w:pos="440"/>
              <w:tab w:val="right" w:leader="dot" w:pos="9016"/>
            </w:tabs>
            <w:rPr>
              <w:rFonts w:eastAsiaTheme="minorEastAsia"/>
              <w:noProof/>
              <w:lang w:eastAsia="en-AU"/>
            </w:rPr>
          </w:pPr>
          <w:r w:rsidRPr="00011C0F">
            <w:fldChar w:fldCharType="begin"/>
          </w:r>
          <w:r w:rsidRPr="00E51410">
            <w:instrText xml:space="preserve"> TOC \o "1-3" \h \z \u </w:instrText>
          </w:r>
          <w:r w:rsidRPr="00011C0F">
            <w:fldChar w:fldCharType="separate"/>
          </w:r>
          <w:hyperlink w:anchor="_Toc477166773" w:history="1">
            <w:r w:rsidR="0045588B" w:rsidRPr="003557D1">
              <w:rPr>
                <w:rStyle w:val="Hyperlink"/>
                <w:noProof/>
              </w:rPr>
              <w:t>1</w:t>
            </w:r>
            <w:r w:rsidR="0045588B">
              <w:rPr>
                <w:rFonts w:eastAsiaTheme="minorEastAsia"/>
                <w:noProof/>
                <w:lang w:eastAsia="en-AU"/>
              </w:rPr>
              <w:tab/>
            </w:r>
            <w:r w:rsidR="0045588B" w:rsidRPr="003557D1">
              <w:rPr>
                <w:rStyle w:val="Hyperlink"/>
                <w:noProof/>
              </w:rPr>
              <w:t>Topic 1: Project Management Introduction, Charter and kick-off</w:t>
            </w:r>
            <w:r w:rsidR="0045588B">
              <w:rPr>
                <w:noProof/>
                <w:webHidden/>
              </w:rPr>
              <w:tab/>
            </w:r>
            <w:r w:rsidR="0045588B">
              <w:rPr>
                <w:noProof/>
                <w:webHidden/>
              </w:rPr>
              <w:fldChar w:fldCharType="begin"/>
            </w:r>
            <w:r w:rsidR="0045588B">
              <w:rPr>
                <w:noProof/>
                <w:webHidden/>
              </w:rPr>
              <w:instrText xml:space="preserve"> PAGEREF _Toc477166773 \h </w:instrText>
            </w:r>
            <w:r w:rsidR="0045588B">
              <w:rPr>
                <w:noProof/>
                <w:webHidden/>
              </w:rPr>
            </w:r>
            <w:r w:rsidR="0045588B">
              <w:rPr>
                <w:noProof/>
                <w:webHidden/>
              </w:rPr>
              <w:fldChar w:fldCharType="separate"/>
            </w:r>
            <w:r w:rsidR="0045588B">
              <w:rPr>
                <w:noProof/>
                <w:webHidden/>
              </w:rPr>
              <w:t>4</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74" w:history="1">
            <w:r w:rsidR="0045588B" w:rsidRPr="003557D1">
              <w:rPr>
                <w:rStyle w:val="Hyperlink"/>
                <w:noProof/>
              </w:rPr>
              <w:t>1.1</w:t>
            </w:r>
            <w:r w:rsidR="0045588B">
              <w:rPr>
                <w:rFonts w:eastAsiaTheme="minorEastAsia"/>
                <w:noProof/>
                <w:lang w:eastAsia="en-AU"/>
              </w:rPr>
              <w:tab/>
            </w:r>
            <w:r w:rsidR="0045588B" w:rsidRPr="003557D1">
              <w:rPr>
                <w:rStyle w:val="Hyperlink"/>
                <w:noProof/>
              </w:rPr>
              <w:t>Project Selection Prioritization Matrix</w:t>
            </w:r>
            <w:r w:rsidR="0045588B">
              <w:rPr>
                <w:noProof/>
                <w:webHidden/>
              </w:rPr>
              <w:tab/>
            </w:r>
            <w:r w:rsidR="0045588B">
              <w:rPr>
                <w:noProof/>
                <w:webHidden/>
              </w:rPr>
              <w:fldChar w:fldCharType="begin"/>
            </w:r>
            <w:r w:rsidR="0045588B">
              <w:rPr>
                <w:noProof/>
                <w:webHidden/>
              </w:rPr>
              <w:instrText xml:space="preserve"> PAGEREF _Toc477166774 \h </w:instrText>
            </w:r>
            <w:r w:rsidR="0045588B">
              <w:rPr>
                <w:noProof/>
                <w:webHidden/>
              </w:rPr>
            </w:r>
            <w:r w:rsidR="0045588B">
              <w:rPr>
                <w:noProof/>
                <w:webHidden/>
              </w:rPr>
              <w:fldChar w:fldCharType="separate"/>
            </w:r>
            <w:r w:rsidR="0045588B">
              <w:rPr>
                <w:noProof/>
                <w:webHidden/>
              </w:rPr>
              <w:t>4</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75" w:history="1">
            <w:r w:rsidR="0045588B" w:rsidRPr="003557D1">
              <w:rPr>
                <w:rStyle w:val="Hyperlink"/>
                <w:noProof/>
              </w:rPr>
              <w:t>1.2</w:t>
            </w:r>
            <w:r w:rsidR="0045588B">
              <w:rPr>
                <w:rFonts w:eastAsiaTheme="minorEastAsia"/>
                <w:noProof/>
                <w:lang w:eastAsia="en-AU"/>
              </w:rPr>
              <w:tab/>
            </w:r>
            <w:r w:rsidR="0045588B" w:rsidRPr="003557D1">
              <w:rPr>
                <w:rStyle w:val="Hyperlink"/>
                <w:noProof/>
              </w:rPr>
              <w:t>Scope Overview (word limit: 150)</w:t>
            </w:r>
            <w:r w:rsidR="0045588B">
              <w:rPr>
                <w:noProof/>
                <w:webHidden/>
              </w:rPr>
              <w:tab/>
            </w:r>
            <w:r w:rsidR="0045588B">
              <w:rPr>
                <w:noProof/>
                <w:webHidden/>
              </w:rPr>
              <w:fldChar w:fldCharType="begin"/>
            </w:r>
            <w:r w:rsidR="0045588B">
              <w:rPr>
                <w:noProof/>
                <w:webHidden/>
              </w:rPr>
              <w:instrText xml:space="preserve"> PAGEREF _Toc477166775 \h </w:instrText>
            </w:r>
            <w:r w:rsidR="0045588B">
              <w:rPr>
                <w:noProof/>
                <w:webHidden/>
              </w:rPr>
            </w:r>
            <w:r w:rsidR="0045588B">
              <w:rPr>
                <w:noProof/>
                <w:webHidden/>
              </w:rPr>
              <w:fldChar w:fldCharType="separate"/>
            </w:r>
            <w:r w:rsidR="0045588B">
              <w:rPr>
                <w:noProof/>
                <w:webHidden/>
              </w:rPr>
              <w:t>7</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76" w:history="1">
            <w:r w:rsidR="0045588B" w:rsidRPr="003557D1">
              <w:rPr>
                <w:rStyle w:val="Hyperlink"/>
                <w:noProof/>
              </w:rPr>
              <w:t>1.3</w:t>
            </w:r>
            <w:r w:rsidR="0045588B">
              <w:rPr>
                <w:rFonts w:eastAsiaTheme="minorEastAsia"/>
                <w:noProof/>
                <w:lang w:eastAsia="en-AU"/>
              </w:rPr>
              <w:tab/>
            </w:r>
            <w:r w:rsidR="0045588B" w:rsidRPr="003557D1">
              <w:rPr>
                <w:rStyle w:val="Hyperlink"/>
                <w:noProof/>
              </w:rPr>
              <w:t>Milestone Schedule and Deliverables</w:t>
            </w:r>
            <w:r w:rsidR="0045588B">
              <w:rPr>
                <w:noProof/>
                <w:webHidden/>
              </w:rPr>
              <w:tab/>
            </w:r>
            <w:r w:rsidR="0045588B">
              <w:rPr>
                <w:noProof/>
                <w:webHidden/>
              </w:rPr>
              <w:fldChar w:fldCharType="begin"/>
            </w:r>
            <w:r w:rsidR="0045588B">
              <w:rPr>
                <w:noProof/>
                <w:webHidden/>
              </w:rPr>
              <w:instrText xml:space="preserve"> PAGEREF _Toc477166776 \h </w:instrText>
            </w:r>
            <w:r w:rsidR="0045588B">
              <w:rPr>
                <w:noProof/>
                <w:webHidden/>
              </w:rPr>
            </w:r>
            <w:r w:rsidR="0045588B">
              <w:rPr>
                <w:noProof/>
                <w:webHidden/>
              </w:rPr>
              <w:fldChar w:fldCharType="separate"/>
            </w:r>
            <w:r w:rsidR="0045588B">
              <w:rPr>
                <w:noProof/>
                <w:webHidden/>
              </w:rPr>
              <w:t>8</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77" w:history="1">
            <w:r w:rsidR="0045588B" w:rsidRPr="003557D1">
              <w:rPr>
                <w:rStyle w:val="Hyperlink"/>
                <w:noProof/>
              </w:rPr>
              <w:t>1.4</w:t>
            </w:r>
            <w:r w:rsidR="0045588B">
              <w:rPr>
                <w:rFonts w:eastAsiaTheme="minorEastAsia"/>
                <w:noProof/>
                <w:lang w:eastAsia="en-AU"/>
              </w:rPr>
              <w:tab/>
            </w:r>
            <w:r w:rsidR="0045588B" w:rsidRPr="003557D1">
              <w:rPr>
                <w:rStyle w:val="Hyperlink"/>
                <w:noProof/>
              </w:rPr>
              <w:t>Initial Risk Identification</w:t>
            </w:r>
            <w:r w:rsidR="0045588B">
              <w:rPr>
                <w:noProof/>
                <w:webHidden/>
              </w:rPr>
              <w:tab/>
            </w:r>
            <w:r w:rsidR="0045588B">
              <w:rPr>
                <w:noProof/>
                <w:webHidden/>
              </w:rPr>
              <w:fldChar w:fldCharType="begin"/>
            </w:r>
            <w:r w:rsidR="0045588B">
              <w:rPr>
                <w:noProof/>
                <w:webHidden/>
              </w:rPr>
              <w:instrText xml:space="preserve"> PAGEREF _Toc477166777 \h </w:instrText>
            </w:r>
            <w:r w:rsidR="0045588B">
              <w:rPr>
                <w:noProof/>
                <w:webHidden/>
              </w:rPr>
            </w:r>
            <w:r w:rsidR="0045588B">
              <w:rPr>
                <w:noProof/>
                <w:webHidden/>
              </w:rPr>
              <w:fldChar w:fldCharType="separate"/>
            </w:r>
            <w:r w:rsidR="0045588B">
              <w:rPr>
                <w:noProof/>
                <w:webHidden/>
              </w:rPr>
              <w:t>8</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78" w:history="1">
            <w:r w:rsidR="0045588B" w:rsidRPr="003557D1">
              <w:rPr>
                <w:rStyle w:val="Hyperlink"/>
                <w:noProof/>
              </w:rPr>
              <w:t>1.5</w:t>
            </w:r>
            <w:r w:rsidR="0045588B">
              <w:rPr>
                <w:rFonts w:eastAsiaTheme="minorEastAsia"/>
                <w:noProof/>
                <w:lang w:eastAsia="en-AU"/>
              </w:rPr>
              <w:tab/>
            </w:r>
            <w:r w:rsidR="0045588B" w:rsidRPr="003557D1">
              <w:rPr>
                <w:rStyle w:val="Hyperlink"/>
                <w:noProof/>
              </w:rPr>
              <w:t>Resources Required</w:t>
            </w:r>
            <w:r w:rsidR="0045588B">
              <w:rPr>
                <w:noProof/>
                <w:webHidden/>
              </w:rPr>
              <w:tab/>
            </w:r>
            <w:r w:rsidR="0045588B">
              <w:rPr>
                <w:noProof/>
                <w:webHidden/>
              </w:rPr>
              <w:fldChar w:fldCharType="begin"/>
            </w:r>
            <w:r w:rsidR="0045588B">
              <w:rPr>
                <w:noProof/>
                <w:webHidden/>
              </w:rPr>
              <w:instrText xml:space="preserve"> PAGEREF _Toc477166778 \h </w:instrText>
            </w:r>
            <w:r w:rsidR="0045588B">
              <w:rPr>
                <w:noProof/>
                <w:webHidden/>
              </w:rPr>
            </w:r>
            <w:r w:rsidR="0045588B">
              <w:rPr>
                <w:noProof/>
                <w:webHidden/>
              </w:rPr>
              <w:fldChar w:fldCharType="separate"/>
            </w:r>
            <w:r w:rsidR="0045588B">
              <w:rPr>
                <w:noProof/>
                <w:webHidden/>
              </w:rPr>
              <w:t>9</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79" w:history="1">
            <w:r w:rsidR="0045588B" w:rsidRPr="003557D1">
              <w:rPr>
                <w:rStyle w:val="Hyperlink"/>
                <w:noProof/>
              </w:rPr>
              <w:t>1.6</w:t>
            </w:r>
            <w:r w:rsidR="0045588B">
              <w:rPr>
                <w:rFonts w:eastAsiaTheme="minorEastAsia"/>
                <w:noProof/>
                <w:lang w:eastAsia="en-AU"/>
              </w:rPr>
              <w:tab/>
            </w:r>
            <w:r w:rsidR="0045588B" w:rsidRPr="003557D1">
              <w:rPr>
                <w:rStyle w:val="Hyperlink"/>
                <w:noProof/>
              </w:rPr>
              <w:t>Initial Stakeholder Identification</w:t>
            </w:r>
            <w:r w:rsidR="0045588B">
              <w:rPr>
                <w:noProof/>
                <w:webHidden/>
              </w:rPr>
              <w:tab/>
            </w:r>
            <w:r w:rsidR="0045588B">
              <w:rPr>
                <w:noProof/>
                <w:webHidden/>
              </w:rPr>
              <w:fldChar w:fldCharType="begin"/>
            </w:r>
            <w:r w:rsidR="0045588B">
              <w:rPr>
                <w:noProof/>
                <w:webHidden/>
              </w:rPr>
              <w:instrText xml:space="preserve"> PAGEREF _Toc477166779 \h </w:instrText>
            </w:r>
            <w:r w:rsidR="0045588B">
              <w:rPr>
                <w:noProof/>
                <w:webHidden/>
              </w:rPr>
            </w:r>
            <w:r w:rsidR="0045588B">
              <w:rPr>
                <w:noProof/>
                <w:webHidden/>
              </w:rPr>
              <w:fldChar w:fldCharType="separate"/>
            </w:r>
            <w:r w:rsidR="0045588B">
              <w:rPr>
                <w:noProof/>
                <w:webHidden/>
              </w:rPr>
              <w:t>9</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0" w:history="1">
            <w:r w:rsidR="0045588B" w:rsidRPr="003557D1">
              <w:rPr>
                <w:rStyle w:val="Hyperlink"/>
                <w:noProof/>
              </w:rPr>
              <w:t>1.7</w:t>
            </w:r>
            <w:r w:rsidR="0045588B">
              <w:rPr>
                <w:rFonts w:eastAsiaTheme="minorEastAsia"/>
                <w:noProof/>
                <w:lang w:eastAsia="en-AU"/>
              </w:rPr>
              <w:tab/>
            </w:r>
            <w:r w:rsidR="0045588B" w:rsidRPr="003557D1">
              <w:rPr>
                <w:rStyle w:val="Hyperlink"/>
                <w:noProof/>
              </w:rPr>
              <w:t>Team Operating Principles</w:t>
            </w:r>
            <w:r w:rsidR="0045588B">
              <w:rPr>
                <w:noProof/>
                <w:webHidden/>
              </w:rPr>
              <w:tab/>
            </w:r>
            <w:r w:rsidR="0045588B">
              <w:rPr>
                <w:noProof/>
                <w:webHidden/>
              </w:rPr>
              <w:fldChar w:fldCharType="begin"/>
            </w:r>
            <w:r w:rsidR="0045588B">
              <w:rPr>
                <w:noProof/>
                <w:webHidden/>
              </w:rPr>
              <w:instrText xml:space="preserve"> PAGEREF _Toc477166780 \h </w:instrText>
            </w:r>
            <w:r w:rsidR="0045588B">
              <w:rPr>
                <w:noProof/>
                <w:webHidden/>
              </w:rPr>
            </w:r>
            <w:r w:rsidR="0045588B">
              <w:rPr>
                <w:noProof/>
                <w:webHidden/>
              </w:rPr>
              <w:fldChar w:fldCharType="separate"/>
            </w:r>
            <w:r w:rsidR="0045588B">
              <w:rPr>
                <w:noProof/>
                <w:webHidden/>
              </w:rPr>
              <w:t>9</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1" w:history="1">
            <w:r w:rsidR="0045588B" w:rsidRPr="003557D1">
              <w:rPr>
                <w:rStyle w:val="Hyperlink"/>
                <w:noProof/>
              </w:rPr>
              <w:t>1.8</w:t>
            </w:r>
            <w:r w:rsidR="0045588B">
              <w:rPr>
                <w:rFonts w:eastAsiaTheme="minorEastAsia"/>
                <w:noProof/>
                <w:lang w:eastAsia="en-AU"/>
              </w:rPr>
              <w:tab/>
            </w:r>
            <w:r w:rsidR="0045588B" w:rsidRPr="003557D1">
              <w:rPr>
                <w:rStyle w:val="Hyperlink"/>
                <w:noProof/>
              </w:rPr>
              <w:t>Lessons Learned</w:t>
            </w:r>
            <w:r w:rsidR="0045588B">
              <w:rPr>
                <w:noProof/>
                <w:webHidden/>
              </w:rPr>
              <w:tab/>
            </w:r>
            <w:r w:rsidR="0045588B">
              <w:rPr>
                <w:noProof/>
                <w:webHidden/>
              </w:rPr>
              <w:fldChar w:fldCharType="begin"/>
            </w:r>
            <w:r w:rsidR="0045588B">
              <w:rPr>
                <w:noProof/>
                <w:webHidden/>
              </w:rPr>
              <w:instrText xml:space="preserve"> PAGEREF _Toc477166781 \h </w:instrText>
            </w:r>
            <w:r w:rsidR="0045588B">
              <w:rPr>
                <w:noProof/>
                <w:webHidden/>
              </w:rPr>
            </w:r>
            <w:r w:rsidR="0045588B">
              <w:rPr>
                <w:noProof/>
                <w:webHidden/>
              </w:rPr>
              <w:fldChar w:fldCharType="separate"/>
            </w:r>
            <w:r w:rsidR="0045588B">
              <w:rPr>
                <w:noProof/>
                <w:webHidden/>
              </w:rPr>
              <w:t>9</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2" w:history="1">
            <w:r w:rsidR="0045588B" w:rsidRPr="003557D1">
              <w:rPr>
                <w:rStyle w:val="Hyperlink"/>
                <w:noProof/>
              </w:rPr>
              <w:t>1.9</w:t>
            </w:r>
            <w:r w:rsidR="0045588B">
              <w:rPr>
                <w:rFonts w:eastAsiaTheme="minorEastAsia"/>
                <w:noProof/>
                <w:lang w:eastAsia="en-AU"/>
              </w:rPr>
              <w:tab/>
            </w:r>
            <w:r w:rsidR="0045588B" w:rsidRPr="003557D1">
              <w:rPr>
                <w:rStyle w:val="Hyperlink"/>
                <w:noProof/>
              </w:rPr>
              <w:t>Commitment</w:t>
            </w:r>
            <w:r w:rsidR="0045588B">
              <w:rPr>
                <w:noProof/>
                <w:webHidden/>
              </w:rPr>
              <w:tab/>
            </w:r>
            <w:r w:rsidR="0045588B">
              <w:rPr>
                <w:noProof/>
                <w:webHidden/>
              </w:rPr>
              <w:fldChar w:fldCharType="begin"/>
            </w:r>
            <w:r w:rsidR="0045588B">
              <w:rPr>
                <w:noProof/>
                <w:webHidden/>
              </w:rPr>
              <w:instrText xml:space="preserve"> PAGEREF _Toc477166782 \h </w:instrText>
            </w:r>
            <w:r w:rsidR="0045588B">
              <w:rPr>
                <w:noProof/>
                <w:webHidden/>
              </w:rPr>
            </w:r>
            <w:r w:rsidR="0045588B">
              <w:rPr>
                <w:noProof/>
                <w:webHidden/>
              </w:rPr>
              <w:fldChar w:fldCharType="separate"/>
            </w:r>
            <w:r w:rsidR="0045588B">
              <w:rPr>
                <w:noProof/>
                <w:webHidden/>
              </w:rPr>
              <w:t>10</w:t>
            </w:r>
            <w:r w:rsidR="0045588B">
              <w:rPr>
                <w:noProof/>
                <w:webHidden/>
              </w:rPr>
              <w:fldChar w:fldCharType="end"/>
            </w:r>
          </w:hyperlink>
        </w:p>
        <w:p w:rsidR="0045588B" w:rsidRDefault="00D6157B">
          <w:pPr>
            <w:pStyle w:val="TOC1"/>
            <w:tabs>
              <w:tab w:val="left" w:pos="440"/>
              <w:tab w:val="right" w:leader="dot" w:pos="9016"/>
            </w:tabs>
            <w:rPr>
              <w:rFonts w:eastAsiaTheme="minorEastAsia"/>
              <w:noProof/>
              <w:lang w:eastAsia="en-AU"/>
            </w:rPr>
          </w:pPr>
          <w:hyperlink w:anchor="_Toc477166783" w:history="1">
            <w:r w:rsidR="0045588B" w:rsidRPr="003557D1">
              <w:rPr>
                <w:rStyle w:val="Hyperlink"/>
                <w:noProof/>
              </w:rPr>
              <w:t>2</w:t>
            </w:r>
            <w:r w:rsidR="0045588B">
              <w:rPr>
                <w:rFonts w:eastAsiaTheme="minorEastAsia"/>
                <w:noProof/>
                <w:lang w:eastAsia="en-AU"/>
              </w:rPr>
              <w:tab/>
            </w:r>
            <w:r w:rsidR="0045588B" w:rsidRPr="003557D1">
              <w:rPr>
                <w:rStyle w:val="Hyperlink"/>
                <w:noProof/>
              </w:rPr>
              <w:t>Topic 2: Communication plan, WBS, and RACI</w:t>
            </w:r>
            <w:r w:rsidR="0045588B">
              <w:rPr>
                <w:noProof/>
                <w:webHidden/>
              </w:rPr>
              <w:tab/>
            </w:r>
            <w:r w:rsidR="0045588B">
              <w:rPr>
                <w:noProof/>
                <w:webHidden/>
              </w:rPr>
              <w:fldChar w:fldCharType="begin"/>
            </w:r>
            <w:r w:rsidR="0045588B">
              <w:rPr>
                <w:noProof/>
                <w:webHidden/>
              </w:rPr>
              <w:instrText xml:space="preserve"> PAGEREF _Toc477166783 \h </w:instrText>
            </w:r>
            <w:r w:rsidR="0045588B">
              <w:rPr>
                <w:noProof/>
                <w:webHidden/>
              </w:rPr>
            </w:r>
            <w:r w:rsidR="0045588B">
              <w:rPr>
                <w:noProof/>
                <w:webHidden/>
              </w:rPr>
              <w:fldChar w:fldCharType="separate"/>
            </w:r>
            <w:r w:rsidR="0045588B">
              <w:rPr>
                <w:noProof/>
                <w:webHidden/>
              </w:rPr>
              <w:t>11</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4" w:history="1">
            <w:r w:rsidR="0045588B" w:rsidRPr="003557D1">
              <w:rPr>
                <w:rStyle w:val="Hyperlink"/>
                <w:noProof/>
              </w:rPr>
              <w:t>2.1</w:t>
            </w:r>
            <w:r w:rsidR="0045588B">
              <w:rPr>
                <w:rFonts w:eastAsiaTheme="minorEastAsia"/>
                <w:noProof/>
                <w:lang w:eastAsia="en-AU"/>
              </w:rPr>
              <w:tab/>
            </w:r>
            <w:r w:rsidR="0045588B" w:rsidRPr="003557D1">
              <w:rPr>
                <w:rStyle w:val="Hyperlink"/>
                <w:noProof/>
              </w:rPr>
              <w:t>Stakeholder Prioritization Matrix</w:t>
            </w:r>
            <w:r w:rsidR="0045588B">
              <w:rPr>
                <w:noProof/>
                <w:webHidden/>
              </w:rPr>
              <w:tab/>
            </w:r>
            <w:r w:rsidR="0045588B">
              <w:rPr>
                <w:noProof/>
                <w:webHidden/>
              </w:rPr>
              <w:fldChar w:fldCharType="begin"/>
            </w:r>
            <w:r w:rsidR="0045588B">
              <w:rPr>
                <w:noProof/>
                <w:webHidden/>
              </w:rPr>
              <w:instrText xml:space="preserve"> PAGEREF _Toc477166784 \h </w:instrText>
            </w:r>
            <w:r w:rsidR="0045588B">
              <w:rPr>
                <w:noProof/>
                <w:webHidden/>
              </w:rPr>
            </w:r>
            <w:r w:rsidR="0045588B">
              <w:rPr>
                <w:noProof/>
                <w:webHidden/>
              </w:rPr>
              <w:fldChar w:fldCharType="separate"/>
            </w:r>
            <w:r w:rsidR="0045588B">
              <w:rPr>
                <w:noProof/>
                <w:webHidden/>
              </w:rPr>
              <w:t>11</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5" w:history="1">
            <w:r w:rsidR="0045588B" w:rsidRPr="003557D1">
              <w:rPr>
                <w:rStyle w:val="Hyperlink"/>
                <w:noProof/>
              </w:rPr>
              <w:t>2.2</w:t>
            </w:r>
            <w:r w:rsidR="0045588B">
              <w:rPr>
                <w:rFonts w:eastAsiaTheme="minorEastAsia"/>
                <w:noProof/>
                <w:lang w:eastAsia="en-AU"/>
              </w:rPr>
              <w:tab/>
            </w:r>
            <w:r w:rsidR="0045588B" w:rsidRPr="003557D1">
              <w:rPr>
                <w:rStyle w:val="Hyperlink"/>
                <w:noProof/>
              </w:rPr>
              <w:t>Project Communications Matrix</w:t>
            </w:r>
            <w:r w:rsidR="0045588B">
              <w:rPr>
                <w:noProof/>
                <w:webHidden/>
              </w:rPr>
              <w:tab/>
            </w:r>
            <w:r w:rsidR="0045588B">
              <w:rPr>
                <w:noProof/>
                <w:webHidden/>
              </w:rPr>
              <w:fldChar w:fldCharType="begin"/>
            </w:r>
            <w:r w:rsidR="0045588B">
              <w:rPr>
                <w:noProof/>
                <w:webHidden/>
              </w:rPr>
              <w:instrText xml:space="preserve"> PAGEREF _Toc477166785 \h </w:instrText>
            </w:r>
            <w:r w:rsidR="0045588B">
              <w:rPr>
                <w:noProof/>
                <w:webHidden/>
              </w:rPr>
            </w:r>
            <w:r w:rsidR="0045588B">
              <w:rPr>
                <w:noProof/>
                <w:webHidden/>
              </w:rPr>
              <w:fldChar w:fldCharType="separate"/>
            </w:r>
            <w:r w:rsidR="0045588B">
              <w:rPr>
                <w:noProof/>
                <w:webHidden/>
              </w:rPr>
              <w:t>11</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6" w:history="1">
            <w:r w:rsidR="0045588B" w:rsidRPr="003557D1">
              <w:rPr>
                <w:rStyle w:val="Hyperlink"/>
                <w:noProof/>
              </w:rPr>
              <w:t>2.3</w:t>
            </w:r>
            <w:r w:rsidR="0045588B">
              <w:rPr>
                <w:rFonts w:eastAsiaTheme="minorEastAsia"/>
                <w:noProof/>
                <w:lang w:eastAsia="en-AU"/>
              </w:rPr>
              <w:tab/>
            </w:r>
            <w:r w:rsidR="0045588B" w:rsidRPr="003557D1">
              <w:rPr>
                <w:rStyle w:val="Hyperlink"/>
                <w:noProof/>
              </w:rPr>
              <w:t>Work Breakdown Structure</w:t>
            </w:r>
            <w:r w:rsidR="0045588B">
              <w:rPr>
                <w:noProof/>
                <w:webHidden/>
              </w:rPr>
              <w:tab/>
            </w:r>
            <w:r w:rsidR="0045588B">
              <w:rPr>
                <w:noProof/>
                <w:webHidden/>
              </w:rPr>
              <w:fldChar w:fldCharType="begin"/>
            </w:r>
            <w:r w:rsidR="0045588B">
              <w:rPr>
                <w:noProof/>
                <w:webHidden/>
              </w:rPr>
              <w:instrText xml:space="preserve"> PAGEREF _Toc477166786 \h </w:instrText>
            </w:r>
            <w:r w:rsidR="0045588B">
              <w:rPr>
                <w:noProof/>
                <w:webHidden/>
              </w:rPr>
            </w:r>
            <w:r w:rsidR="0045588B">
              <w:rPr>
                <w:noProof/>
                <w:webHidden/>
              </w:rPr>
              <w:fldChar w:fldCharType="separate"/>
            </w:r>
            <w:r w:rsidR="0045588B">
              <w:rPr>
                <w:noProof/>
                <w:webHidden/>
              </w:rPr>
              <w:t>12</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7" w:history="1">
            <w:r w:rsidR="0045588B" w:rsidRPr="003557D1">
              <w:rPr>
                <w:rStyle w:val="Hyperlink"/>
                <w:noProof/>
              </w:rPr>
              <w:t>2.4</w:t>
            </w:r>
            <w:r w:rsidR="0045588B">
              <w:rPr>
                <w:rFonts w:eastAsiaTheme="minorEastAsia"/>
                <w:noProof/>
                <w:lang w:eastAsia="en-AU"/>
              </w:rPr>
              <w:tab/>
            </w:r>
            <w:r w:rsidR="0045588B" w:rsidRPr="003557D1">
              <w:rPr>
                <w:rStyle w:val="Hyperlink"/>
                <w:noProof/>
              </w:rPr>
              <w:t>The RACI chart</w:t>
            </w:r>
            <w:r w:rsidR="0045588B">
              <w:rPr>
                <w:noProof/>
                <w:webHidden/>
              </w:rPr>
              <w:tab/>
            </w:r>
            <w:r w:rsidR="0045588B">
              <w:rPr>
                <w:noProof/>
                <w:webHidden/>
              </w:rPr>
              <w:fldChar w:fldCharType="begin"/>
            </w:r>
            <w:r w:rsidR="0045588B">
              <w:rPr>
                <w:noProof/>
                <w:webHidden/>
              </w:rPr>
              <w:instrText xml:space="preserve"> PAGEREF _Toc477166787 \h </w:instrText>
            </w:r>
            <w:r w:rsidR="0045588B">
              <w:rPr>
                <w:noProof/>
                <w:webHidden/>
              </w:rPr>
            </w:r>
            <w:r w:rsidR="0045588B">
              <w:rPr>
                <w:noProof/>
                <w:webHidden/>
              </w:rPr>
              <w:fldChar w:fldCharType="separate"/>
            </w:r>
            <w:r w:rsidR="0045588B">
              <w:rPr>
                <w:noProof/>
                <w:webHidden/>
              </w:rPr>
              <w:t>13</w:t>
            </w:r>
            <w:r w:rsidR="0045588B">
              <w:rPr>
                <w:noProof/>
                <w:webHidden/>
              </w:rPr>
              <w:fldChar w:fldCharType="end"/>
            </w:r>
          </w:hyperlink>
        </w:p>
        <w:p w:rsidR="0045588B" w:rsidRDefault="00D6157B">
          <w:pPr>
            <w:pStyle w:val="TOC1"/>
            <w:tabs>
              <w:tab w:val="left" w:pos="440"/>
              <w:tab w:val="right" w:leader="dot" w:pos="9016"/>
            </w:tabs>
            <w:rPr>
              <w:rFonts w:eastAsiaTheme="minorEastAsia"/>
              <w:noProof/>
              <w:lang w:eastAsia="en-AU"/>
            </w:rPr>
          </w:pPr>
          <w:hyperlink w:anchor="_Toc477166788" w:history="1">
            <w:r w:rsidR="0045588B" w:rsidRPr="003557D1">
              <w:rPr>
                <w:rStyle w:val="Hyperlink"/>
                <w:noProof/>
              </w:rPr>
              <w:t>3</w:t>
            </w:r>
            <w:r w:rsidR="0045588B">
              <w:rPr>
                <w:rFonts w:eastAsiaTheme="minorEastAsia"/>
                <w:noProof/>
                <w:lang w:eastAsia="en-AU"/>
              </w:rPr>
              <w:tab/>
            </w:r>
            <w:r w:rsidR="0045588B" w:rsidRPr="003557D1">
              <w:rPr>
                <w:rStyle w:val="Hyperlink"/>
                <w:noProof/>
              </w:rPr>
              <w:t>Topic 3: Time management and Cost Management</w:t>
            </w:r>
            <w:r w:rsidR="0045588B">
              <w:rPr>
                <w:noProof/>
                <w:webHidden/>
              </w:rPr>
              <w:tab/>
            </w:r>
            <w:r w:rsidR="0045588B">
              <w:rPr>
                <w:noProof/>
                <w:webHidden/>
              </w:rPr>
              <w:fldChar w:fldCharType="begin"/>
            </w:r>
            <w:r w:rsidR="0045588B">
              <w:rPr>
                <w:noProof/>
                <w:webHidden/>
              </w:rPr>
              <w:instrText xml:space="preserve"> PAGEREF _Toc477166788 \h </w:instrText>
            </w:r>
            <w:r w:rsidR="0045588B">
              <w:rPr>
                <w:noProof/>
                <w:webHidden/>
              </w:rPr>
            </w:r>
            <w:r w:rsidR="0045588B">
              <w:rPr>
                <w:noProof/>
                <w:webHidden/>
              </w:rPr>
              <w:fldChar w:fldCharType="separate"/>
            </w:r>
            <w:r w:rsidR="0045588B">
              <w:rPr>
                <w:noProof/>
                <w:webHidden/>
              </w:rPr>
              <w:t>14</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89" w:history="1">
            <w:r w:rsidR="0045588B" w:rsidRPr="003557D1">
              <w:rPr>
                <w:rStyle w:val="Hyperlink"/>
                <w:noProof/>
              </w:rPr>
              <w:t>3.1</w:t>
            </w:r>
            <w:r w:rsidR="0045588B">
              <w:rPr>
                <w:rFonts w:eastAsiaTheme="minorEastAsia"/>
                <w:noProof/>
                <w:lang w:eastAsia="en-AU"/>
              </w:rPr>
              <w:tab/>
            </w:r>
            <w:r w:rsidR="0045588B" w:rsidRPr="003557D1">
              <w:rPr>
                <w:rStyle w:val="Hyperlink"/>
                <w:noProof/>
              </w:rPr>
              <w:t>AoN</w:t>
            </w:r>
            <w:r w:rsidR="0045588B">
              <w:rPr>
                <w:noProof/>
                <w:webHidden/>
              </w:rPr>
              <w:tab/>
            </w:r>
            <w:r w:rsidR="0045588B">
              <w:rPr>
                <w:noProof/>
                <w:webHidden/>
              </w:rPr>
              <w:fldChar w:fldCharType="begin"/>
            </w:r>
            <w:r w:rsidR="0045588B">
              <w:rPr>
                <w:noProof/>
                <w:webHidden/>
              </w:rPr>
              <w:instrText xml:space="preserve"> PAGEREF _Toc477166789 \h </w:instrText>
            </w:r>
            <w:r w:rsidR="0045588B">
              <w:rPr>
                <w:noProof/>
                <w:webHidden/>
              </w:rPr>
            </w:r>
            <w:r w:rsidR="0045588B">
              <w:rPr>
                <w:noProof/>
                <w:webHidden/>
              </w:rPr>
              <w:fldChar w:fldCharType="separate"/>
            </w:r>
            <w:r w:rsidR="0045588B">
              <w:rPr>
                <w:noProof/>
                <w:webHidden/>
              </w:rPr>
              <w:t>14</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90" w:history="1">
            <w:r w:rsidR="0045588B" w:rsidRPr="003557D1">
              <w:rPr>
                <w:rStyle w:val="Hyperlink"/>
                <w:noProof/>
              </w:rPr>
              <w:t>3.2</w:t>
            </w:r>
            <w:r w:rsidR="0045588B">
              <w:rPr>
                <w:rFonts w:eastAsiaTheme="minorEastAsia"/>
                <w:noProof/>
                <w:lang w:eastAsia="en-AU"/>
              </w:rPr>
              <w:tab/>
            </w:r>
            <w:r w:rsidR="0045588B" w:rsidRPr="003557D1">
              <w:rPr>
                <w:rStyle w:val="Hyperlink"/>
                <w:noProof/>
              </w:rPr>
              <w:t>Time estimation</w:t>
            </w:r>
            <w:r w:rsidR="0045588B">
              <w:rPr>
                <w:noProof/>
                <w:webHidden/>
              </w:rPr>
              <w:tab/>
            </w:r>
            <w:r w:rsidR="0045588B">
              <w:rPr>
                <w:noProof/>
                <w:webHidden/>
              </w:rPr>
              <w:fldChar w:fldCharType="begin"/>
            </w:r>
            <w:r w:rsidR="0045588B">
              <w:rPr>
                <w:noProof/>
                <w:webHidden/>
              </w:rPr>
              <w:instrText xml:space="preserve"> PAGEREF _Toc477166790 \h </w:instrText>
            </w:r>
            <w:r w:rsidR="0045588B">
              <w:rPr>
                <w:noProof/>
                <w:webHidden/>
              </w:rPr>
            </w:r>
            <w:r w:rsidR="0045588B">
              <w:rPr>
                <w:noProof/>
                <w:webHidden/>
              </w:rPr>
              <w:fldChar w:fldCharType="separate"/>
            </w:r>
            <w:r w:rsidR="0045588B">
              <w:rPr>
                <w:noProof/>
                <w:webHidden/>
              </w:rPr>
              <w:t>14</w:t>
            </w:r>
            <w:r w:rsidR="0045588B">
              <w:rPr>
                <w:noProof/>
                <w:webHidden/>
              </w:rPr>
              <w:fldChar w:fldCharType="end"/>
            </w:r>
          </w:hyperlink>
        </w:p>
        <w:p w:rsidR="0045588B" w:rsidRDefault="00D6157B">
          <w:pPr>
            <w:pStyle w:val="TOC3"/>
            <w:tabs>
              <w:tab w:val="left" w:pos="1320"/>
              <w:tab w:val="right" w:leader="dot" w:pos="9016"/>
            </w:tabs>
            <w:rPr>
              <w:rFonts w:eastAsiaTheme="minorEastAsia"/>
              <w:noProof/>
              <w:lang w:eastAsia="en-AU"/>
            </w:rPr>
          </w:pPr>
          <w:hyperlink w:anchor="_Toc477166791" w:history="1">
            <w:r w:rsidR="0045588B" w:rsidRPr="003557D1">
              <w:rPr>
                <w:rStyle w:val="Hyperlink"/>
                <w:noProof/>
              </w:rPr>
              <w:t>3.2.1</w:t>
            </w:r>
            <w:r w:rsidR="0045588B">
              <w:rPr>
                <w:rFonts w:eastAsiaTheme="minorEastAsia"/>
                <w:noProof/>
                <w:lang w:eastAsia="en-AU"/>
              </w:rPr>
              <w:tab/>
            </w:r>
            <w:r w:rsidR="0045588B" w:rsidRPr="003557D1">
              <w:rPr>
                <w:rStyle w:val="Hyperlink"/>
                <w:noProof/>
              </w:rPr>
              <w:t>Time estimation – Enumeration method</w:t>
            </w:r>
            <w:r w:rsidR="0045588B">
              <w:rPr>
                <w:noProof/>
                <w:webHidden/>
              </w:rPr>
              <w:tab/>
            </w:r>
            <w:r w:rsidR="0045588B">
              <w:rPr>
                <w:noProof/>
                <w:webHidden/>
              </w:rPr>
              <w:fldChar w:fldCharType="begin"/>
            </w:r>
            <w:r w:rsidR="0045588B">
              <w:rPr>
                <w:noProof/>
                <w:webHidden/>
              </w:rPr>
              <w:instrText xml:space="preserve"> PAGEREF _Toc477166791 \h </w:instrText>
            </w:r>
            <w:r w:rsidR="0045588B">
              <w:rPr>
                <w:noProof/>
                <w:webHidden/>
              </w:rPr>
            </w:r>
            <w:r w:rsidR="0045588B">
              <w:rPr>
                <w:noProof/>
                <w:webHidden/>
              </w:rPr>
              <w:fldChar w:fldCharType="separate"/>
            </w:r>
            <w:r w:rsidR="0045588B">
              <w:rPr>
                <w:noProof/>
                <w:webHidden/>
              </w:rPr>
              <w:t>15</w:t>
            </w:r>
            <w:r w:rsidR="0045588B">
              <w:rPr>
                <w:noProof/>
                <w:webHidden/>
              </w:rPr>
              <w:fldChar w:fldCharType="end"/>
            </w:r>
          </w:hyperlink>
        </w:p>
        <w:p w:rsidR="0045588B" w:rsidRDefault="00D6157B">
          <w:pPr>
            <w:pStyle w:val="TOC3"/>
            <w:tabs>
              <w:tab w:val="left" w:pos="1320"/>
              <w:tab w:val="right" w:leader="dot" w:pos="9016"/>
            </w:tabs>
            <w:rPr>
              <w:rFonts w:eastAsiaTheme="minorEastAsia"/>
              <w:noProof/>
              <w:lang w:eastAsia="en-AU"/>
            </w:rPr>
          </w:pPr>
          <w:hyperlink w:anchor="_Toc477166792" w:history="1">
            <w:r w:rsidR="0045588B" w:rsidRPr="003557D1">
              <w:rPr>
                <w:rStyle w:val="Hyperlink"/>
                <w:noProof/>
              </w:rPr>
              <w:t>3.2.2</w:t>
            </w:r>
            <w:r w:rsidR="0045588B">
              <w:rPr>
                <w:rFonts w:eastAsiaTheme="minorEastAsia"/>
                <w:noProof/>
                <w:lang w:eastAsia="en-AU"/>
              </w:rPr>
              <w:tab/>
            </w:r>
            <w:r w:rsidR="0045588B" w:rsidRPr="003557D1">
              <w:rPr>
                <w:rStyle w:val="Hyperlink"/>
                <w:noProof/>
              </w:rPr>
              <w:t>Time estimation – Two Pass method</w:t>
            </w:r>
            <w:r w:rsidR="0045588B">
              <w:rPr>
                <w:noProof/>
                <w:webHidden/>
              </w:rPr>
              <w:tab/>
            </w:r>
            <w:r w:rsidR="0045588B">
              <w:rPr>
                <w:noProof/>
                <w:webHidden/>
              </w:rPr>
              <w:fldChar w:fldCharType="begin"/>
            </w:r>
            <w:r w:rsidR="0045588B">
              <w:rPr>
                <w:noProof/>
                <w:webHidden/>
              </w:rPr>
              <w:instrText xml:space="preserve"> PAGEREF _Toc477166792 \h </w:instrText>
            </w:r>
            <w:r w:rsidR="0045588B">
              <w:rPr>
                <w:noProof/>
                <w:webHidden/>
              </w:rPr>
            </w:r>
            <w:r w:rsidR="0045588B">
              <w:rPr>
                <w:noProof/>
                <w:webHidden/>
              </w:rPr>
              <w:fldChar w:fldCharType="separate"/>
            </w:r>
            <w:r w:rsidR="0045588B">
              <w:rPr>
                <w:noProof/>
                <w:webHidden/>
              </w:rPr>
              <w:t>15</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93" w:history="1">
            <w:r w:rsidR="0045588B" w:rsidRPr="003557D1">
              <w:rPr>
                <w:rStyle w:val="Hyperlink"/>
                <w:noProof/>
              </w:rPr>
              <w:t>3.3</w:t>
            </w:r>
            <w:r w:rsidR="0045588B">
              <w:rPr>
                <w:rFonts w:eastAsiaTheme="minorEastAsia"/>
                <w:noProof/>
                <w:lang w:eastAsia="en-AU"/>
              </w:rPr>
              <w:tab/>
            </w:r>
            <w:r w:rsidR="0045588B" w:rsidRPr="003557D1">
              <w:rPr>
                <w:rStyle w:val="Hyperlink"/>
                <w:noProof/>
              </w:rPr>
              <w:t>Critical path</w:t>
            </w:r>
            <w:r w:rsidR="0045588B">
              <w:rPr>
                <w:noProof/>
                <w:webHidden/>
              </w:rPr>
              <w:tab/>
            </w:r>
            <w:r w:rsidR="0045588B">
              <w:rPr>
                <w:noProof/>
                <w:webHidden/>
              </w:rPr>
              <w:fldChar w:fldCharType="begin"/>
            </w:r>
            <w:r w:rsidR="0045588B">
              <w:rPr>
                <w:noProof/>
                <w:webHidden/>
              </w:rPr>
              <w:instrText xml:space="preserve"> PAGEREF _Toc477166793 \h </w:instrText>
            </w:r>
            <w:r w:rsidR="0045588B">
              <w:rPr>
                <w:noProof/>
                <w:webHidden/>
              </w:rPr>
            </w:r>
            <w:r w:rsidR="0045588B">
              <w:rPr>
                <w:noProof/>
                <w:webHidden/>
              </w:rPr>
              <w:fldChar w:fldCharType="separate"/>
            </w:r>
            <w:r w:rsidR="0045588B">
              <w:rPr>
                <w:noProof/>
                <w:webHidden/>
              </w:rPr>
              <w:t>15</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94" w:history="1">
            <w:r w:rsidR="0045588B" w:rsidRPr="003557D1">
              <w:rPr>
                <w:rStyle w:val="Hyperlink"/>
                <w:noProof/>
              </w:rPr>
              <w:t>3.4</w:t>
            </w:r>
            <w:r w:rsidR="0045588B">
              <w:rPr>
                <w:rFonts w:eastAsiaTheme="minorEastAsia"/>
                <w:noProof/>
                <w:lang w:eastAsia="en-AU"/>
              </w:rPr>
              <w:tab/>
            </w:r>
            <w:r w:rsidR="0045588B" w:rsidRPr="003557D1">
              <w:rPr>
                <w:rStyle w:val="Hyperlink"/>
                <w:noProof/>
              </w:rPr>
              <w:t>Resource Loading</w:t>
            </w:r>
            <w:r w:rsidR="0045588B">
              <w:rPr>
                <w:noProof/>
                <w:webHidden/>
              </w:rPr>
              <w:tab/>
            </w:r>
            <w:r w:rsidR="0045588B">
              <w:rPr>
                <w:noProof/>
                <w:webHidden/>
              </w:rPr>
              <w:fldChar w:fldCharType="begin"/>
            </w:r>
            <w:r w:rsidR="0045588B">
              <w:rPr>
                <w:noProof/>
                <w:webHidden/>
              </w:rPr>
              <w:instrText xml:space="preserve"> PAGEREF _Toc477166794 \h </w:instrText>
            </w:r>
            <w:r w:rsidR="0045588B">
              <w:rPr>
                <w:noProof/>
                <w:webHidden/>
              </w:rPr>
            </w:r>
            <w:r w:rsidR="0045588B">
              <w:rPr>
                <w:noProof/>
                <w:webHidden/>
              </w:rPr>
              <w:fldChar w:fldCharType="separate"/>
            </w:r>
            <w:r w:rsidR="0045588B">
              <w:rPr>
                <w:noProof/>
                <w:webHidden/>
              </w:rPr>
              <w:t>15</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95" w:history="1">
            <w:r w:rsidR="0045588B" w:rsidRPr="003557D1">
              <w:rPr>
                <w:rStyle w:val="Hyperlink"/>
                <w:noProof/>
              </w:rPr>
              <w:t>3.5</w:t>
            </w:r>
            <w:r w:rsidR="0045588B">
              <w:rPr>
                <w:rFonts w:eastAsiaTheme="minorEastAsia"/>
                <w:noProof/>
                <w:lang w:eastAsia="en-AU"/>
              </w:rPr>
              <w:tab/>
            </w:r>
            <w:r w:rsidR="0045588B" w:rsidRPr="003557D1">
              <w:rPr>
                <w:rStyle w:val="Hyperlink"/>
                <w:noProof/>
              </w:rPr>
              <w:t>Gantt chart</w:t>
            </w:r>
            <w:r w:rsidR="0045588B">
              <w:rPr>
                <w:noProof/>
                <w:webHidden/>
              </w:rPr>
              <w:tab/>
            </w:r>
            <w:r w:rsidR="0045588B">
              <w:rPr>
                <w:noProof/>
                <w:webHidden/>
              </w:rPr>
              <w:fldChar w:fldCharType="begin"/>
            </w:r>
            <w:r w:rsidR="0045588B">
              <w:rPr>
                <w:noProof/>
                <w:webHidden/>
              </w:rPr>
              <w:instrText xml:space="preserve"> PAGEREF _Toc477166795 \h </w:instrText>
            </w:r>
            <w:r w:rsidR="0045588B">
              <w:rPr>
                <w:noProof/>
                <w:webHidden/>
              </w:rPr>
            </w:r>
            <w:r w:rsidR="0045588B">
              <w:rPr>
                <w:noProof/>
                <w:webHidden/>
              </w:rPr>
              <w:fldChar w:fldCharType="separate"/>
            </w:r>
            <w:r w:rsidR="0045588B">
              <w:rPr>
                <w:noProof/>
                <w:webHidden/>
              </w:rPr>
              <w:t>16</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96" w:history="1">
            <w:r w:rsidR="0045588B" w:rsidRPr="003557D1">
              <w:rPr>
                <w:rStyle w:val="Hyperlink"/>
                <w:noProof/>
              </w:rPr>
              <w:t>3.6</w:t>
            </w:r>
            <w:r w:rsidR="0045588B">
              <w:rPr>
                <w:rFonts w:eastAsiaTheme="minorEastAsia"/>
                <w:noProof/>
                <w:lang w:eastAsia="en-AU"/>
              </w:rPr>
              <w:tab/>
            </w:r>
            <w:r w:rsidR="0045588B" w:rsidRPr="003557D1">
              <w:rPr>
                <w:rStyle w:val="Hyperlink"/>
                <w:noProof/>
              </w:rPr>
              <w:t>Resources and cost to activity</w:t>
            </w:r>
            <w:r w:rsidR="0045588B">
              <w:rPr>
                <w:noProof/>
                <w:webHidden/>
              </w:rPr>
              <w:tab/>
            </w:r>
            <w:r w:rsidR="0045588B">
              <w:rPr>
                <w:noProof/>
                <w:webHidden/>
              </w:rPr>
              <w:fldChar w:fldCharType="begin"/>
            </w:r>
            <w:r w:rsidR="0045588B">
              <w:rPr>
                <w:noProof/>
                <w:webHidden/>
              </w:rPr>
              <w:instrText xml:space="preserve"> PAGEREF _Toc477166796 \h </w:instrText>
            </w:r>
            <w:r w:rsidR="0045588B">
              <w:rPr>
                <w:noProof/>
                <w:webHidden/>
              </w:rPr>
            </w:r>
            <w:r w:rsidR="0045588B">
              <w:rPr>
                <w:noProof/>
                <w:webHidden/>
              </w:rPr>
              <w:fldChar w:fldCharType="separate"/>
            </w:r>
            <w:r w:rsidR="0045588B">
              <w:rPr>
                <w:noProof/>
                <w:webHidden/>
              </w:rPr>
              <w:t>16</w:t>
            </w:r>
            <w:r w:rsidR="0045588B">
              <w:rPr>
                <w:noProof/>
                <w:webHidden/>
              </w:rPr>
              <w:fldChar w:fldCharType="end"/>
            </w:r>
          </w:hyperlink>
        </w:p>
        <w:p w:rsidR="0045588B" w:rsidRDefault="00D6157B">
          <w:pPr>
            <w:pStyle w:val="TOC1"/>
            <w:tabs>
              <w:tab w:val="left" w:pos="440"/>
              <w:tab w:val="right" w:leader="dot" w:pos="9016"/>
            </w:tabs>
            <w:rPr>
              <w:rFonts w:eastAsiaTheme="minorEastAsia"/>
              <w:noProof/>
              <w:lang w:eastAsia="en-AU"/>
            </w:rPr>
          </w:pPr>
          <w:hyperlink w:anchor="_Toc477166797" w:history="1">
            <w:r w:rsidR="0045588B" w:rsidRPr="003557D1">
              <w:rPr>
                <w:rStyle w:val="Hyperlink"/>
                <w:noProof/>
              </w:rPr>
              <w:t>4</w:t>
            </w:r>
            <w:r w:rsidR="0045588B">
              <w:rPr>
                <w:rFonts w:eastAsiaTheme="minorEastAsia"/>
                <w:noProof/>
                <w:lang w:eastAsia="en-AU"/>
              </w:rPr>
              <w:tab/>
            </w:r>
            <w:r w:rsidR="0045588B" w:rsidRPr="003557D1">
              <w:rPr>
                <w:rStyle w:val="Hyperlink"/>
                <w:noProof/>
              </w:rPr>
              <w:t>Topic 4: Progress reporting scope change, and crashing</w:t>
            </w:r>
            <w:r w:rsidR="0045588B">
              <w:rPr>
                <w:noProof/>
                <w:webHidden/>
              </w:rPr>
              <w:tab/>
            </w:r>
            <w:r w:rsidR="0045588B">
              <w:rPr>
                <w:noProof/>
                <w:webHidden/>
              </w:rPr>
              <w:fldChar w:fldCharType="begin"/>
            </w:r>
            <w:r w:rsidR="0045588B">
              <w:rPr>
                <w:noProof/>
                <w:webHidden/>
              </w:rPr>
              <w:instrText xml:space="preserve"> PAGEREF _Toc477166797 \h </w:instrText>
            </w:r>
            <w:r w:rsidR="0045588B">
              <w:rPr>
                <w:noProof/>
                <w:webHidden/>
              </w:rPr>
            </w:r>
            <w:r w:rsidR="0045588B">
              <w:rPr>
                <w:noProof/>
                <w:webHidden/>
              </w:rPr>
              <w:fldChar w:fldCharType="separate"/>
            </w:r>
            <w:r w:rsidR="0045588B">
              <w:rPr>
                <w:noProof/>
                <w:webHidden/>
              </w:rPr>
              <w:t>17</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798" w:history="1">
            <w:r w:rsidR="0045588B" w:rsidRPr="003557D1">
              <w:rPr>
                <w:rStyle w:val="Hyperlink"/>
                <w:noProof/>
              </w:rPr>
              <w:t>4.1</w:t>
            </w:r>
            <w:r w:rsidR="0045588B">
              <w:rPr>
                <w:rFonts w:eastAsiaTheme="minorEastAsia"/>
                <w:noProof/>
                <w:lang w:eastAsia="en-AU"/>
              </w:rPr>
              <w:tab/>
            </w:r>
            <w:r w:rsidR="0045588B" w:rsidRPr="003557D1">
              <w:rPr>
                <w:rStyle w:val="Hyperlink"/>
                <w:noProof/>
              </w:rPr>
              <w:t>Crashing your project</w:t>
            </w:r>
            <w:r w:rsidR="0045588B">
              <w:rPr>
                <w:noProof/>
                <w:webHidden/>
              </w:rPr>
              <w:tab/>
            </w:r>
            <w:r w:rsidR="0045588B">
              <w:rPr>
                <w:noProof/>
                <w:webHidden/>
              </w:rPr>
              <w:fldChar w:fldCharType="begin"/>
            </w:r>
            <w:r w:rsidR="0045588B">
              <w:rPr>
                <w:noProof/>
                <w:webHidden/>
              </w:rPr>
              <w:instrText xml:space="preserve"> PAGEREF _Toc477166798 \h </w:instrText>
            </w:r>
            <w:r w:rsidR="0045588B">
              <w:rPr>
                <w:noProof/>
                <w:webHidden/>
              </w:rPr>
            </w:r>
            <w:r w:rsidR="0045588B">
              <w:rPr>
                <w:noProof/>
                <w:webHidden/>
              </w:rPr>
              <w:fldChar w:fldCharType="separate"/>
            </w:r>
            <w:r w:rsidR="0045588B">
              <w:rPr>
                <w:noProof/>
                <w:webHidden/>
              </w:rPr>
              <w:t>17</w:t>
            </w:r>
            <w:r w:rsidR="0045588B">
              <w:rPr>
                <w:noProof/>
                <w:webHidden/>
              </w:rPr>
              <w:fldChar w:fldCharType="end"/>
            </w:r>
          </w:hyperlink>
        </w:p>
        <w:p w:rsidR="0045588B" w:rsidRDefault="00D6157B">
          <w:pPr>
            <w:pStyle w:val="TOC1"/>
            <w:tabs>
              <w:tab w:val="left" w:pos="440"/>
              <w:tab w:val="right" w:leader="dot" w:pos="9016"/>
            </w:tabs>
            <w:rPr>
              <w:rFonts w:eastAsiaTheme="minorEastAsia"/>
              <w:noProof/>
              <w:lang w:eastAsia="en-AU"/>
            </w:rPr>
          </w:pPr>
          <w:hyperlink w:anchor="_Toc477166799" w:history="1">
            <w:r w:rsidR="0045588B" w:rsidRPr="003557D1">
              <w:rPr>
                <w:rStyle w:val="Hyperlink"/>
                <w:noProof/>
              </w:rPr>
              <w:t>5</w:t>
            </w:r>
            <w:r w:rsidR="0045588B">
              <w:rPr>
                <w:rFonts w:eastAsiaTheme="minorEastAsia"/>
                <w:noProof/>
                <w:lang w:eastAsia="en-AU"/>
              </w:rPr>
              <w:tab/>
            </w:r>
            <w:r w:rsidR="0045588B" w:rsidRPr="003557D1">
              <w:rPr>
                <w:rStyle w:val="Hyperlink"/>
                <w:noProof/>
              </w:rPr>
              <w:t>Topic 5: Risk management, and Quality management</w:t>
            </w:r>
            <w:r w:rsidR="0045588B">
              <w:rPr>
                <w:noProof/>
                <w:webHidden/>
              </w:rPr>
              <w:tab/>
            </w:r>
            <w:r w:rsidR="0045588B">
              <w:rPr>
                <w:noProof/>
                <w:webHidden/>
              </w:rPr>
              <w:fldChar w:fldCharType="begin"/>
            </w:r>
            <w:r w:rsidR="0045588B">
              <w:rPr>
                <w:noProof/>
                <w:webHidden/>
              </w:rPr>
              <w:instrText xml:space="preserve"> PAGEREF _Toc477166799 \h </w:instrText>
            </w:r>
            <w:r w:rsidR="0045588B">
              <w:rPr>
                <w:noProof/>
                <w:webHidden/>
              </w:rPr>
            </w:r>
            <w:r w:rsidR="0045588B">
              <w:rPr>
                <w:noProof/>
                <w:webHidden/>
              </w:rPr>
              <w:fldChar w:fldCharType="separate"/>
            </w:r>
            <w:r w:rsidR="0045588B">
              <w:rPr>
                <w:noProof/>
                <w:webHidden/>
              </w:rPr>
              <w:t>18</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800" w:history="1">
            <w:r w:rsidR="0045588B" w:rsidRPr="003557D1">
              <w:rPr>
                <w:rStyle w:val="Hyperlink"/>
                <w:noProof/>
              </w:rPr>
              <w:t>5.1</w:t>
            </w:r>
            <w:r w:rsidR="0045588B">
              <w:rPr>
                <w:rFonts w:eastAsiaTheme="minorEastAsia"/>
                <w:noProof/>
                <w:lang w:eastAsia="en-AU"/>
              </w:rPr>
              <w:tab/>
            </w:r>
            <w:r w:rsidR="0045588B" w:rsidRPr="003557D1">
              <w:rPr>
                <w:rStyle w:val="Hyperlink"/>
                <w:noProof/>
              </w:rPr>
              <w:t>Risk identification I</w:t>
            </w:r>
            <w:r w:rsidR="0045588B">
              <w:rPr>
                <w:noProof/>
                <w:webHidden/>
              </w:rPr>
              <w:tab/>
            </w:r>
            <w:r w:rsidR="0045588B">
              <w:rPr>
                <w:noProof/>
                <w:webHidden/>
              </w:rPr>
              <w:fldChar w:fldCharType="begin"/>
            </w:r>
            <w:r w:rsidR="0045588B">
              <w:rPr>
                <w:noProof/>
                <w:webHidden/>
              </w:rPr>
              <w:instrText xml:space="preserve"> PAGEREF _Toc477166800 \h </w:instrText>
            </w:r>
            <w:r w:rsidR="0045588B">
              <w:rPr>
                <w:noProof/>
                <w:webHidden/>
              </w:rPr>
            </w:r>
            <w:r w:rsidR="0045588B">
              <w:rPr>
                <w:noProof/>
                <w:webHidden/>
              </w:rPr>
              <w:fldChar w:fldCharType="separate"/>
            </w:r>
            <w:r w:rsidR="0045588B">
              <w:rPr>
                <w:noProof/>
                <w:webHidden/>
              </w:rPr>
              <w:t>18</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801" w:history="1">
            <w:r w:rsidR="0045588B" w:rsidRPr="003557D1">
              <w:rPr>
                <w:rStyle w:val="Hyperlink"/>
                <w:noProof/>
              </w:rPr>
              <w:t>5.2</w:t>
            </w:r>
            <w:r w:rsidR="0045588B">
              <w:rPr>
                <w:rFonts w:eastAsiaTheme="minorEastAsia"/>
                <w:noProof/>
                <w:lang w:eastAsia="en-AU"/>
              </w:rPr>
              <w:tab/>
            </w:r>
            <w:r w:rsidR="0045588B" w:rsidRPr="003557D1">
              <w:rPr>
                <w:rStyle w:val="Hyperlink"/>
                <w:noProof/>
              </w:rPr>
              <w:t>Risk identification II</w:t>
            </w:r>
            <w:r w:rsidR="0045588B">
              <w:rPr>
                <w:noProof/>
                <w:webHidden/>
              </w:rPr>
              <w:tab/>
            </w:r>
            <w:r w:rsidR="0045588B">
              <w:rPr>
                <w:noProof/>
                <w:webHidden/>
              </w:rPr>
              <w:fldChar w:fldCharType="begin"/>
            </w:r>
            <w:r w:rsidR="0045588B">
              <w:rPr>
                <w:noProof/>
                <w:webHidden/>
              </w:rPr>
              <w:instrText xml:space="preserve"> PAGEREF _Toc477166801 \h </w:instrText>
            </w:r>
            <w:r w:rsidR="0045588B">
              <w:rPr>
                <w:noProof/>
                <w:webHidden/>
              </w:rPr>
            </w:r>
            <w:r w:rsidR="0045588B">
              <w:rPr>
                <w:noProof/>
                <w:webHidden/>
              </w:rPr>
              <w:fldChar w:fldCharType="separate"/>
            </w:r>
            <w:r w:rsidR="0045588B">
              <w:rPr>
                <w:noProof/>
                <w:webHidden/>
              </w:rPr>
              <w:t>18</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802" w:history="1">
            <w:r w:rsidR="0045588B" w:rsidRPr="003557D1">
              <w:rPr>
                <w:rStyle w:val="Hyperlink"/>
                <w:noProof/>
              </w:rPr>
              <w:t>5.3</w:t>
            </w:r>
            <w:r w:rsidR="0045588B">
              <w:rPr>
                <w:rFonts w:eastAsiaTheme="minorEastAsia"/>
                <w:noProof/>
                <w:lang w:eastAsia="en-AU"/>
              </w:rPr>
              <w:tab/>
            </w:r>
            <w:r w:rsidR="0045588B" w:rsidRPr="003557D1">
              <w:rPr>
                <w:rStyle w:val="Hyperlink"/>
                <w:noProof/>
              </w:rPr>
              <w:t>Risk identification III</w:t>
            </w:r>
            <w:r w:rsidR="0045588B">
              <w:rPr>
                <w:noProof/>
                <w:webHidden/>
              </w:rPr>
              <w:tab/>
            </w:r>
            <w:r w:rsidR="0045588B">
              <w:rPr>
                <w:noProof/>
                <w:webHidden/>
              </w:rPr>
              <w:fldChar w:fldCharType="begin"/>
            </w:r>
            <w:r w:rsidR="0045588B">
              <w:rPr>
                <w:noProof/>
                <w:webHidden/>
              </w:rPr>
              <w:instrText xml:space="preserve"> PAGEREF _Toc477166802 \h </w:instrText>
            </w:r>
            <w:r w:rsidR="0045588B">
              <w:rPr>
                <w:noProof/>
                <w:webHidden/>
              </w:rPr>
            </w:r>
            <w:r w:rsidR="0045588B">
              <w:rPr>
                <w:noProof/>
                <w:webHidden/>
              </w:rPr>
              <w:fldChar w:fldCharType="separate"/>
            </w:r>
            <w:r w:rsidR="0045588B">
              <w:rPr>
                <w:noProof/>
                <w:webHidden/>
              </w:rPr>
              <w:t>18</w:t>
            </w:r>
            <w:r w:rsidR="0045588B">
              <w:rPr>
                <w:noProof/>
                <w:webHidden/>
              </w:rPr>
              <w:fldChar w:fldCharType="end"/>
            </w:r>
          </w:hyperlink>
        </w:p>
        <w:p w:rsidR="0045588B" w:rsidRDefault="00D6157B">
          <w:pPr>
            <w:pStyle w:val="TOC2"/>
            <w:tabs>
              <w:tab w:val="left" w:pos="880"/>
              <w:tab w:val="right" w:leader="dot" w:pos="9016"/>
            </w:tabs>
            <w:rPr>
              <w:rFonts w:eastAsiaTheme="minorEastAsia"/>
              <w:noProof/>
              <w:lang w:eastAsia="en-AU"/>
            </w:rPr>
          </w:pPr>
          <w:hyperlink w:anchor="_Toc477166803" w:history="1">
            <w:r w:rsidR="0045588B" w:rsidRPr="003557D1">
              <w:rPr>
                <w:rStyle w:val="Hyperlink"/>
                <w:noProof/>
              </w:rPr>
              <w:t>5.4</w:t>
            </w:r>
            <w:r w:rsidR="0045588B">
              <w:rPr>
                <w:rFonts w:eastAsiaTheme="minorEastAsia"/>
                <w:noProof/>
                <w:lang w:eastAsia="en-AU"/>
              </w:rPr>
              <w:tab/>
            </w:r>
            <w:r w:rsidR="0045588B" w:rsidRPr="003557D1">
              <w:rPr>
                <w:rStyle w:val="Hyperlink"/>
                <w:noProof/>
              </w:rPr>
              <w:t>Quality tools</w:t>
            </w:r>
            <w:r w:rsidR="0045588B">
              <w:rPr>
                <w:noProof/>
                <w:webHidden/>
              </w:rPr>
              <w:tab/>
            </w:r>
            <w:r w:rsidR="0045588B">
              <w:rPr>
                <w:noProof/>
                <w:webHidden/>
              </w:rPr>
              <w:fldChar w:fldCharType="begin"/>
            </w:r>
            <w:r w:rsidR="0045588B">
              <w:rPr>
                <w:noProof/>
                <w:webHidden/>
              </w:rPr>
              <w:instrText xml:space="preserve"> PAGEREF _Toc477166803 \h </w:instrText>
            </w:r>
            <w:r w:rsidR="0045588B">
              <w:rPr>
                <w:noProof/>
                <w:webHidden/>
              </w:rPr>
            </w:r>
            <w:r w:rsidR="0045588B">
              <w:rPr>
                <w:noProof/>
                <w:webHidden/>
              </w:rPr>
              <w:fldChar w:fldCharType="separate"/>
            </w:r>
            <w:r w:rsidR="0045588B">
              <w:rPr>
                <w:noProof/>
                <w:webHidden/>
              </w:rPr>
              <w:t>19</w:t>
            </w:r>
            <w:r w:rsidR="0045588B">
              <w:rPr>
                <w:noProof/>
                <w:webHidden/>
              </w:rPr>
              <w:fldChar w:fldCharType="end"/>
            </w:r>
          </w:hyperlink>
        </w:p>
        <w:p w:rsidR="00836185" w:rsidRPr="00E51410" w:rsidRDefault="00836185">
          <w:r w:rsidRPr="00011C0F">
            <w:rPr>
              <w:b/>
              <w:bCs/>
              <w:noProof/>
            </w:rPr>
            <w:fldChar w:fldCharType="end"/>
          </w:r>
        </w:p>
      </w:sdtContent>
    </w:sdt>
    <w:p w:rsidR="00CE7712" w:rsidRPr="00E51410" w:rsidRDefault="00CE7712">
      <w:r w:rsidRPr="00E51410">
        <w:br w:type="page"/>
      </w:r>
    </w:p>
    <w:p w:rsidR="00BC3CB5" w:rsidRPr="00011C0F" w:rsidRDefault="00BC3CB5" w:rsidP="008313C3">
      <w:pPr>
        <w:pStyle w:val="Heading1"/>
        <w:rPr>
          <w:rFonts w:asciiTheme="minorHAnsi" w:hAnsiTheme="minorHAnsi"/>
        </w:rPr>
      </w:pPr>
      <w:bookmarkStart w:id="0" w:name="_Toc477166773"/>
      <w:r w:rsidRPr="00011C0F">
        <w:rPr>
          <w:rFonts w:asciiTheme="minorHAnsi" w:hAnsiTheme="minorHAnsi"/>
        </w:rPr>
        <w:lastRenderedPageBreak/>
        <w:t>Topic 1</w:t>
      </w:r>
      <w:r w:rsidR="008313C3" w:rsidRPr="00011C0F">
        <w:rPr>
          <w:rFonts w:asciiTheme="minorHAnsi" w:hAnsiTheme="minorHAnsi"/>
        </w:rPr>
        <w:t>: Project Management Introduction, Charter and kick-off</w:t>
      </w:r>
      <w:bookmarkEnd w:id="0"/>
    </w:p>
    <w:p w:rsidR="00BC3CB5" w:rsidRPr="00E51410" w:rsidRDefault="00BC3CB5" w:rsidP="00FA6FB0"/>
    <w:p w:rsidR="00FA6FB0" w:rsidRPr="00E51410" w:rsidRDefault="00FA6FB0" w:rsidP="00FA6FB0"/>
    <w:p w:rsidR="00FA6FB0" w:rsidRPr="00011C0F" w:rsidRDefault="00FA6FB0" w:rsidP="00963E49">
      <w:pPr>
        <w:pStyle w:val="Heading2"/>
        <w:rPr>
          <w:rFonts w:asciiTheme="minorHAnsi" w:hAnsiTheme="minorHAnsi"/>
        </w:rPr>
      </w:pPr>
      <w:bookmarkStart w:id="1" w:name="_Toc477166774"/>
      <w:r w:rsidRPr="00011C0F">
        <w:rPr>
          <w:rFonts w:asciiTheme="minorHAnsi" w:hAnsiTheme="minorHAnsi"/>
        </w:rPr>
        <w:t>Project Selection Prioritization Matrix</w:t>
      </w:r>
      <w:bookmarkEnd w:id="1"/>
    </w:p>
    <w:p w:rsidR="00E001BB" w:rsidRPr="00E51410" w:rsidRDefault="00215071" w:rsidP="00FA6FB0">
      <w:r w:rsidRPr="00E51410">
        <w:t>Below is an e</w:t>
      </w:r>
      <w:r w:rsidR="00E001BB" w:rsidRPr="00E51410">
        <w:t>xample</w:t>
      </w:r>
      <w:r w:rsidRPr="00E51410">
        <w:t xml:space="preserve"> of how calculations in a trade-off matrix are performed:</w:t>
      </w:r>
    </w:p>
    <w:tbl>
      <w:tblPr>
        <w:tblW w:w="8212" w:type="dxa"/>
        <w:tblLook w:val="04A0" w:firstRow="1" w:lastRow="0" w:firstColumn="1" w:lastColumn="0" w:noHBand="0" w:noVBand="1"/>
      </w:tblPr>
      <w:tblGrid>
        <w:gridCol w:w="2960"/>
        <w:gridCol w:w="574"/>
        <w:gridCol w:w="1276"/>
        <w:gridCol w:w="328"/>
        <w:gridCol w:w="1465"/>
        <w:gridCol w:w="1609"/>
      </w:tblGrid>
      <w:tr w:rsidR="00E001BB" w:rsidRPr="00E51410" w:rsidTr="00337C95">
        <w:trPr>
          <w:trHeight w:val="300"/>
        </w:trPr>
        <w:tc>
          <w:tcPr>
            <w:tcW w:w="2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E001BB" w:rsidRPr="00011C0F" w:rsidRDefault="00E001BB" w:rsidP="000911D4">
            <w:pPr>
              <w:spacing w:after="0" w:line="240" w:lineRule="auto"/>
              <w:rPr>
                <w:rFonts w:eastAsia="Times New Roman" w:cs="Times New Roman"/>
                <w:b/>
                <w:color w:val="000000"/>
                <w:lang w:eastAsia="en-AU"/>
              </w:rPr>
            </w:pPr>
            <w:r w:rsidRPr="00011C0F">
              <w:rPr>
                <w:rFonts w:eastAsia="Times New Roman" w:cs="Times New Roman"/>
                <w:b/>
                <w:color w:val="000000"/>
                <w:lang w:eastAsia="en-AU"/>
              </w:rPr>
              <w:t>Project/Selection Criteria</w:t>
            </w:r>
          </w:p>
        </w:tc>
        <w:tc>
          <w:tcPr>
            <w:tcW w:w="1850" w:type="dxa"/>
            <w:gridSpan w:val="2"/>
            <w:tcBorders>
              <w:top w:val="single" w:sz="8" w:space="0" w:color="auto"/>
              <w:left w:val="nil"/>
              <w:bottom w:val="single" w:sz="4" w:space="0" w:color="auto"/>
              <w:right w:val="single" w:sz="4" w:space="0" w:color="auto"/>
            </w:tcBorders>
            <w:shd w:val="clear" w:color="auto" w:fill="auto"/>
            <w:vAlign w:val="bottom"/>
            <w:hideMark/>
          </w:tcPr>
          <w:p w:rsidR="00E001BB" w:rsidRPr="00011C0F" w:rsidRDefault="00215071" w:rsidP="000911D4">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Criteria A</w:t>
            </w:r>
          </w:p>
        </w:tc>
        <w:tc>
          <w:tcPr>
            <w:tcW w:w="1793" w:type="dxa"/>
            <w:gridSpan w:val="2"/>
            <w:tcBorders>
              <w:top w:val="single" w:sz="8" w:space="0" w:color="auto"/>
              <w:left w:val="nil"/>
              <w:bottom w:val="single" w:sz="4" w:space="0" w:color="auto"/>
              <w:right w:val="single" w:sz="4" w:space="0" w:color="auto"/>
            </w:tcBorders>
            <w:shd w:val="clear" w:color="auto" w:fill="auto"/>
            <w:vAlign w:val="bottom"/>
            <w:hideMark/>
          </w:tcPr>
          <w:p w:rsidR="00E001BB" w:rsidRPr="00011C0F" w:rsidRDefault="00215071" w:rsidP="00215071">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Criteria B</w:t>
            </w:r>
          </w:p>
        </w:tc>
        <w:tc>
          <w:tcPr>
            <w:tcW w:w="1609" w:type="dxa"/>
            <w:tcBorders>
              <w:top w:val="single" w:sz="8" w:space="0" w:color="auto"/>
              <w:left w:val="nil"/>
              <w:bottom w:val="nil"/>
              <w:right w:val="single" w:sz="8" w:space="0" w:color="auto"/>
            </w:tcBorders>
            <w:shd w:val="clear" w:color="auto" w:fill="auto"/>
            <w:noWrap/>
            <w:vAlign w:val="bottom"/>
            <w:hideMark/>
          </w:tcPr>
          <w:p w:rsidR="00E001BB" w:rsidRPr="00011C0F" w:rsidRDefault="00E001BB" w:rsidP="000911D4">
            <w:pPr>
              <w:spacing w:after="0" w:line="240" w:lineRule="auto"/>
              <w:rPr>
                <w:rFonts w:eastAsia="Times New Roman" w:cs="Times New Roman"/>
                <w:b/>
                <w:color w:val="000000"/>
                <w:lang w:eastAsia="en-AU"/>
              </w:rPr>
            </w:pPr>
          </w:p>
        </w:tc>
      </w:tr>
      <w:tr w:rsidR="00E001BB" w:rsidRPr="00E51410" w:rsidTr="00337C95">
        <w:trPr>
          <w:trHeight w:val="300"/>
        </w:trPr>
        <w:tc>
          <w:tcPr>
            <w:tcW w:w="2960" w:type="dxa"/>
            <w:tcBorders>
              <w:top w:val="nil"/>
              <w:left w:val="single" w:sz="8" w:space="0" w:color="auto"/>
              <w:bottom w:val="nil"/>
              <w:right w:val="single" w:sz="4" w:space="0" w:color="auto"/>
            </w:tcBorders>
            <w:shd w:val="clear" w:color="auto" w:fill="auto"/>
            <w:vAlign w:val="bottom"/>
            <w:hideMark/>
          </w:tcPr>
          <w:p w:rsidR="00E001BB" w:rsidRPr="00011C0F" w:rsidRDefault="00E001BB" w:rsidP="000911D4">
            <w:pPr>
              <w:spacing w:after="0" w:line="240" w:lineRule="auto"/>
              <w:jc w:val="right"/>
              <w:rPr>
                <w:rFonts w:eastAsia="Times New Roman" w:cs="Times New Roman"/>
                <w:b/>
                <w:color w:val="000000"/>
                <w:lang w:eastAsia="en-AU"/>
              </w:rPr>
            </w:pPr>
            <w:r w:rsidRPr="00011C0F">
              <w:rPr>
                <w:rFonts w:eastAsia="Times New Roman" w:cs="Times New Roman"/>
                <w:b/>
                <w:color w:val="000000"/>
                <w:lang w:eastAsia="en-AU"/>
              </w:rPr>
              <w:t>Weight:</w:t>
            </w:r>
          </w:p>
        </w:tc>
        <w:tc>
          <w:tcPr>
            <w:tcW w:w="1850" w:type="dxa"/>
            <w:gridSpan w:val="2"/>
            <w:tcBorders>
              <w:top w:val="single" w:sz="4" w:space="0" w:color="auto"/>
              <w:left w:val="nil"/>
              <w:bottom w:val="nil"/>
              <w:right w:val="single" w:sz="4" w:space="0" w:color="000000"/>
            </w:tcBorders>
            <w:shd w:val="clear" w:color="auto" w:fill="auto"/>
            <w:noWrap/>
            <w:vAlign w:val="bottom"/>
          </w:tcPr>
          <w:p w:rsidR="00E001BB" w:rsidRPr="00011C0F" w:rsidRDefault="00E001BB" w:rsidP="000911D4">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5</w:t>
            </w:r>
          </w:p>
        </w:tc>
        <w:tc>
          <w:tcPr>
            <w:tcW w:w="1793" w:type="dxa"/>
            <w:gridSpan w:val="2"/>
            <w:tcBorders>
              <w:top w:val="single" w:sz="4" w:space="0" w:color="auto"/>
              <w:left w:val="nil"/>
              <w:bottom w:val="nil"/>
              <w:right w:val="single" w:sz="4" w:space="0" w:color="000000"/>
            </w:tcBorders>
            <w:shd w:val="clear" w:color="auto" w:fill="auto"/>
            <w:noWrap/>
            <w:vAlign w:val="bottom"/>
          </w:tcPr>
          <w:p w:rsidR="00E001BB" w:rsidRPr="00011C0F" w:rsidRDefault="00E001BB" w:rsidP="000911D4">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10</w:t>
            </w:r>
          </w:p>
        </w:tc>
        <w:tc>
          <w:tcPr>
            <w:tcW w:w="1609" w:type="dxa"/>
            <w:tcBorders>
              <w:top w:val="nil"/>
              <w:left w:val="nil"/>
              <w:bottom w:val="nil"/>
              <w:right w:val="single" w:sz="8" w:space="0" w:color="auto"/>
            </w:tcBorders>
            <w:shd w:val="clear" w:color="auto" w:fill="auto"/>
            <w:noWrap/>
            <w:vAlign w:val="bottom"/>
            <w:hideMark/>
          </w:tcPr>
          <w:p w:rsidR="00E001BB" w:rsidRPr="00011C0F" w:rsidRDefault="00E001BB" w:rsidP="000911D4">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Total</w:t>
            </w:r>
          </w:p>
        </w:tc>
      </w:tr>
      <w:tr w:rsidR="00E001BB" w:rsidRPr="00E51410" w:rsidTr="00337C95">
        <w:trPr>
          <w:trHeight w:val="300"/>
        </w:trPr>
        <w:tc>
          <w:tcPr>
            <w:tcW w:w="2960" w:type="dxa"/>
            <w:tcBorders>
              <w:top w:val="single" w:sz="4" w:space="0" w:color="auto"/>
              <w:left w:val="single" w:sz="8" w:space="0" w:color="auto"/>
              <w:bottom w:val="nil"/>
              <w:right w:val="single" w:sz="4" w:space="0" w:color="auto"/>
            </w:tcBorders>
            <w:shd w:val="clear" w:color="auto" w:fill="auto"/>
            <w:noWrap/>
            <w:vAlign w:val="bottom"/>
            <w:hideMark/>
          </w:tcPr>
          <w:p w:rsidR="00E001BB" w:rsidRPr="00011C0F" w:rsidRDefault="00760DAD" w:rsidP="000911D4">
            <w:pPr>
              <w:spacing w:after="0" w:line="240" w:lineRule="auto"/>
              <w:rPr>
                <w:rFonts w:eastAsia="Times New Roman" w:cs="Times New Roman"/>
                <w:color w:val="000000"/>
                <w:lang w:eastAsia="en-AU"/>
              </w:rPr>
            </w:pPr>
            <w:r w:rsidRPr="00011C0F">
              <w:rPr>
                <w:rFonts w:eastAsia="Times New Roman" w:cs="Times New Roman"/>
                <w:color w:val="000000"/>
                <w:lang w:eastAsia="en-AU"/>
              </w:rPr>
              <w:t>Landscaping</w:t>
            </w:r>
            <w:r w:rsidR="00215071" w:rsidRPr="00011C0F">
              <w:rPr>
                <w:rFonts w:eastAsia="Times New Roman" w:cs="Times New Roman"/>
                <w:color w:val="000000"/>
                <w:lang w:eastAsia="en-AU"/>
              </w:rPr>
              <w:t xml:space="preserve"> project</w:t>
            </w:r>
          </w:p>
        </w:tc>
        <w:tc>
          <w:tcPr>
            <w:tcW w:w="574" w:type="dxa"/>
            <w:tcBorders>
              <w:top w:val="single" w:sz="4" w:space="0" w:color="auto"/>
              <w:left w:val="nil"/>
              <w:bottom w:val="single" w:sz="4" w:space="0" w:color="auto"/>
              <w:right w:val="single" w:sz="4" w:space="0" w:color="auto"/>
            </w:tcBorders>
            <w:shd w:val="clear" w:color="auto" w:fill="auto"/>
            <w:noWrap/>
            <w:vAlign w:val="bottom"/>
          </w:tcPr>
          <w:p w:rsidR="00E001BB" w:rsidRPr="00011C0F" w:rsidRDefault="00E001BB" w:rsidP="00760DAD">
            <w:pPr>
              <w:spacing w:after="0" w:line="240" w:lineRule="auto"/>
              <w:rPr>
                <w:rFonts w:eastAsia="Times New Roman" w:cs="Times New Roman"/>
                <w:color w:val="000000"/>
                <w:lang w:eastAsia="en-AU"/>
              </w:rPr>
            </w:pPr>
            <w:r w:rsidRPr="00011C0F">
              <w:rPr>
                <w:rFonts w:eastAsia="Times New Roman" w:cs="Times New Roman"/>
                <w:color w:val="000000"/>
                <w:lang w:eastAsia="en-AU"/>
              </w:rPr>
              <w:t>7</w:t>
            </w:r>
          </w:p>
        </w:tc>
        <w:tc>
          <w:tcPr>
            <w:tcW w:w="1276" w:type="dxa"/>
            <w:tcBorders>
              <w:top w:val="single" w:sz="4" w:space="0" w:color="auto"/>
              <w:left w:val="nil"/>
              <w:bottom w:val="nil"/>
              <w:right w:val="single" w:sz="4" w:space="0" w:color="auto"/>
            </w:tcBorders>
            <w:shd w:val="clear" w:color="auto" w:fill="auto"/>
            <w:noWrap/>
            <w:vAlign w:val="bottom"/>
          </w:tcPr>
          <w:p w:rsidR="00E001BB" w:rsidRPr="00011C0F" w:rsidRDefault="00E001BB" w:rsidP="000911D4">
            <w:pPr>
              <w:spacing w:after="0" w:line="240" w:lineRule="auto"/>
              <w:rPr>
                <w:rFonts w:eastAsia="Times New Roman" w:cs="Times New Roman"/>
                <w:color w:val="000000"/>
                <w:lang w:eastAsia="en-AU"/>
              </w:rPr>
            </w:pPr>
          </w:p>
        </w:tc>
        <w:tc>
          <w:tcPr>
            <w:tcW w:w="328" w:type="dxa"/>
            <w:tcBorders>
              <w:top w:val="single" w:sz="4" w:space="0" w:color="auto"/>
              <w:left w:val="nil"/>
              <w:bottom w:val="single" w:sz="4" w:space="0" w:color="auto"/>
              <w:right w:val="single" w:sz="4" w:space="0" w:color="auto"/>
            </w:tcBorders>
            <w:shd w:val="clear" w:color="auto" w:fill="auto"/>
            <w:noWrap/>
            <w:vAlign w:val="bottom"/>
          </w:tcPr>
          <w:p w:rsidR="00E001BB" w:rsidRPr="00011C0F" w:rsidRDefault="00E001BB" w:rsidP="00760DAD">
            <w:pPr>
              <w:spacing w:after="0" w:line="240" w:lineRule="auto"/>
              <w:rPr>
                <w:rFonts w:eastAsia="Times New Roman" w:cs="Times New Roman"/>
                <w:color w:val="000000"/>
                <w:lang w:eastAsia="en-AU"/>
              </w:rPr>
            </w:pPr>
            <w:r w:rsidRPr="00011C0F">
              <w:rPr>
                <w:rFonts w:eastAsia="Times New Roman" w:cs="Times New Roman"/>
                <w:color w:val="000000"/>
                <w:lang w:eastAsia="en-AU"/>
              </w:rPr>
              <w:t>5</w:t>
            </w:r>
          </w:p>
        </w:tc>
        <w:tc>
          <w:tcPr>
            <w:tcW w:w="1465" w:type="dxa"/>
            <w:tcBorders>
              <w:top w:val="single" w:sz="4" w:space="0" w:color="auto"/>
              <w:left w:val="nil"/>
              <w:bottom w:val="nil"/>
              <w:right w:val="single" w:sz="4" w:space="0" w:color="auto"/>
            </w:tcBorders>
            <w:shd w:val="clear" w:color="auto" w:fill="auto"/>
            <w:noWrap/>
            <w:vAlign w:val="bottom"/>
          </w:tcPr>
          <w:p w:rsidR="00E001BB" w:rsidRPr="00011C0F" w:rsidRDefault="00E001BB" w:rsidP="000911D4">
            <w:pPr>
              <w:spacing w:after="0" w:line="240" w:lineRule="auto"/>
              <w:rPr>
                <w:rFonts w:eastAsia="Times New Roman" w:cs="Times New Roman"/>
                <w:color w:val="000000"/>
                <w:lang w:eastAsia="en-AU"/>
              </w:rPr>
            </w:pPr>
          </w:p>
        </w:tc>
        <w:tc>
          <w:tcPr>
            <w:tcW w:w="1609" w:type="dxa"/>
            <w:tcBorders>
              <w:top w:val="single" w:sz="4" w:space="0" w:color="auto"/>
              <w:left w:val="nil"/>
              <w:bottom w:val="nil"/>
              <w:right w:val="single" w:sz="8" w:space="0" w:color="auto"/>
            </w:tcBorders>
            <w:shd w:val="clear" w:color="auto" w:fill="auto"/>
            <w:noWrap/>
            <w:vAlign w:val="bottom"/>
          </w:tcPr>
          <w:p w:rsidR="00E001BB" w:rsidRPr="00011C0F" w:rsidRDefault="00E001BB" w:rsidP="000911D4">
            <w:pPr>
              <w:spacing w:after="0" w:line="240" w:lineRule="auto"/>
              <w:jc w:val="center"/>
              <w:rPr>
                <w:rFonts w:eastAsia="Times New Roman" w:cs="Times New Roman"/>
                <w:color w:val="000000"/>
                <w:lang w:eastAsia="en-AU"/>
              </w:rPr>
            </w:pPr>
          </w:p>
        </w:tc>
      </w:tr>
      <w:tr w:rsidR="00E001BB" w:rsidRPr="00E51410" w:rsidTr="00337C95">
        <w:trPr>
          <w:trHeight w:val="300"/>
        </w:trPr>
        <w:tc>
          <w:tcPr>
            <w:tcW w:w="2960" w:type="dxa"/>
            <w:tcBorders>
              <w:top w:val="nil"/>
              <w:left w:val="single" w:sz="8" w:space="0" w:color="auto"/>
              <w:bottom w:val="single" w:sz="4" w:space="0" w:color="auto"/>
              <w:right w:val="single" w:sz="4" w:space="0" w:color="auto"/>
            </w:tcBorders>
            <w:shd w:val="clear" w:color="auto" w:fill="auto"/>
            <w:noWrap/>
            <w:vAlign w:val="bottom"/>
            <w:hideMark/>
          </w:tcPr>
          <w:p w:rsidR="00E001BB" w:rsidRPr="00011C0F" w:rsidRDefault="00E001BB" w:rsidP="000911D4">
            <w:pPr>
              <w:spacing w:after="0" w:line="240" w:lineRule="auto"/>
              <w:rPr>
                <w:rFonts w:eastAsia="Times New Roman" w:cs="Times New Roman"/>
                <w:color w:val="000000"/>
                <w:lang w:eastAsia="en-AU"/>
              </w:rPr>
            </w:pPr>
          </w:p>
        </w:tc>
        <w:tc>
          <w:tcPr>
            <w:tcW w:w="1850" w:type="dxa"/>
            <w:gridSpan w:val="2"/>
            <w:tcBorders>
              <w:top w:val="nil"/>
              <w:left w:val="nil"/>
              <w:bottom w:val="single" w:sz="4" w:space="0" w:color="auto"/>
              <w:right w:val="single" w:sz="4" w:space="0" w:color="000000"/>
            </w:tcBorders>
            <w:shd w:val="clear" w:color="auto" w:fill="auto"/>
            <w:noWrap/>
            <w:vAlign w:val="bottom"/>
          </w:tcPr>
          <w:p w:rsidR="00E001BB" w:rsidRPr="00011C0F" w:rsidRDefault="00E001BB" w:rsidP="00F30ECB">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(5*7=)</w:t>
            </w:r>
            <w:r w:rsidR="00337C95" w:rsidRPr="00011C0F">
              <w:rPr>
                <w:rFonts w:eastAsia="Times New Roman" w:cs="Times New Roman"/>
                <w:color w:val="000000"/>
                <w:lang w:eastAsia="en-AU"/>
              </w:rPr>
              <w:t xml:space="preserve"> </w:t>
            </w:r>
            <w:r w:rsidRPr="00011C0F">
              <w:rPr>
                <w:rFonts w:eastAsia="Times New Roman" w:cs="Times New Roman"/>
                <w:color w:val="000000"/>
                <w:lang w:eastAsia="en-AU"/>
              </w:rPr>
              <w:t>35</w:t>
            </w:r>
          </w:p>
        </w:tc>
        <w:tc>
          <w:tcPr>
            <w:tcW w:w="1793" w:type="dxa"/>
            <w:gridSpan w:val="2"/>
            <w:tcBorders>
              <w:top w:val="nil"/>
              <w:left w:val="nil"/>
              <w:bottom w:val="single" w:sz="4" w:space="0" w:color="auto"/>
              <w:right w:val="single" w:sz="4" w:space="0" w:color="000000"/>
            </w:tcBorders>
            <w:shd w:val="clear" w:color="auto" w:fill="auto"/>
            <w:noWrap/>
            <w:vAlign w:val="bottom"/>
          </w:tcPr>
          <w:p w:rsidR="00E001BB" w:rsidRPr="00011C0F" w:rsidRDefault="00E001BB" w:rsidP="00F30ECB">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(5*10=)</w:t>
            </w:r>
            <w:r w:rsidR="00337C95" w:rsidRPr="00011C0F">
              <w:rPr>
                <w:rFonts w:eastAsia="Times New Roman" w:cs="Times New Roman"/>
                <w:color w:val="000000"/>
                <w:lang w:eastAsia="en-AU"/>
              </w:rPr>
              <w:t xml:space="preserve"> </w:t>
            </w:r>
            <w:r w:rsidRPr="00011C0F">
              <w:rPr>
                <w:rFonts w:eastAsia="Times New Roman" w:cs="Times New Roman"/>
                <w:color w:val="000000"/>
                <w:lang w:eastAsia="en-AU"/>
              </w:rPr>
              <w:t>50</w:t>
            </w:r>
          </w:p>
        </w:tc>
        <w:tc>
          <w:tcPr>
            <w:tcW w:w="1609" w:type="dxa"/>
            <w:tcBorders>
              <w:top w:val="nil"/>
              <w:left w:val="nil"/>
              <w:bottom w:val="single" w:sz="4" w:space="0" w:color="auto"/>
              <w:right w:val="single" w:sz="8" w:space="0" w:color="auto"/>
            </w:tcBorders>
            <w:shd w:val="clear" w:color="auto" w:fill="auto"/>
            <w:noWrap/>
            <w:vAlign w:val="bottom"/>
          </w:tcPr>
          <w:p w:rsidR="00E001BB" w:rsidRPr="00011C0F" w:rsidRDefault="00337C95" w:rsidP="000911D4">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 xml:space="preserve">(35+50=) </w:t>
            </w:r>
            <w:r w:rsidR="00E001BB" w:rsidRPr="00011C0F">
              <w:rPr>
                <w:rFonts w:eastAsia="Times New Roman" w:cs="Times New Roman"/>
                <w:color w:val="000000"/>
                <w:lang w:eastAsia="en-AU"/>
              </w:rPr>
              <w:t>85</w:t>
            </w:r>
          </w:p>
        </w:tc>
      </w:tr>
    </w:tbl>
    <w:p w:rsidR="00E001BB" w:rsidRPr="00E51410" w:rsidRDefault="00E001BB" w:rsidP="00FA6FB0"/>
    <w:p w:rsidR="00E001BB" w:rsidRPr="00E51410" w:rsidRDefault="00902D11" w:rsidP="00FA6FB0">
      <w:r w:rsidRPr="00E51410">
        <w:t xml:space="preserve">Using the example, </w:t>
      </w:r>
      <w:r w:rsidR="00E001BB" w:rsidRPr="00E51410">
        <w:t xml:space="preserve">score each of the projects </w:t>
      </w:r>
      <w:r w:rsidRPr="00E51410">
        <w:t>in the table below</w:t>
      </w:r>
      <w:r w:rsidR="00760DAD" w:rsidRPr="00E51410">
        <w:t xml:space="preserve">. </w:t>
      </w:r>
      <w:r w:rsidRPr="00E51410">
        <w:t>Based on the score, which project would you choose?</w:t>
      </w:r>
    </w:p>
    <w:tbl>
      <w:tblPr>
        <w:tblW w:w="8354" w:type="dxa"/>
        <w:tblLook w:val="04A0" w:firstRow="1" w:lastRow="0" w:firstColumn="1" w:lastColumn="0" w:noHBand="0" w:noVBand="1"/>
      </w:tblPr>
      <w:tblGrid>
        <w:gridCol w:w="2960"/>
        <w:gridCol w:w="574"/>
        <w:gridCol w:w="826"/>
        <w:gridCol w:w="592"/>
        <w:gridCol w:w="808"/>
        <w:gridCol w:w="609"/>
        <w:gridCol w:w="791"/>
        <w:gridCol w:w="1194"/>
      </w:tblGrid>
      <w:tr w:rsidR="00003D7E" w:rsidRPr="00E51410" w:rsidTr="00337C95">
        <w:trPr>
          <w:trHeight w:val="300"/>
        </w:trPr>
        <w:tc>
          <w:tcPr>
            <w:tcW w:w="29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03D7E" w:rsidRPr="00011C0F" w:rsidRDefault="00003D7E" w:rsidP="00FA6FB0">
            <w:pPr>
              <w:spacing w:after="0" w:line="240" w:lineRule="auto"/>
              <w:rPr>
                <w:rFonts w:eastAsia="Times New Roman" w:cs="Times New Roman"/>
                <w:b/>
                <w:color w:val="000000"/>
                <w:lang w:eastAsia="en-AU"/>
              </w:rPr>
            </w:pPr>
            <w:r w:rsidRPr="00011C0F">
              <w:rPr>
                <w:rFonts w:eastAsia="Times New Roman" w:cs="Times New Roman"/>
                <w:b/>
                <w:color w:val="000000"/>
                <w:lang w:eastAsia="en-AU"/>
              </w:rPr>
              <w:t>Project/Selection Criteria</w:t>
            </w:r>
          </w:p>
        </w:tc>
        <w:tc>
          <w:tcPr>
            <w:tcW w:w="1400" w:type="dxa"/>
            <w:gridSpan w:val="2"/>
            <w:tcBorders>
              <w:top w:val="single" w:sz="8" w:space="0" w:color="auto"/>
              <w:left w:val="nil"/>
              <w:bottom w:val="single" w:sz="4" w:space="0" w:color="auto"/>
              <w:right w:val="single" w:sz="4" w:space="0" w:color="auto"/>
            </w:tcBorders>
            <w:shd w:val="clear" w:color="auto" w:fill="auto"/>
            <w:vAlign w:val="bottom"/>
            <w:hideMark/>
          </w:tcPr>
          <w:p w:rsidR="00003D7E" w:rsidRPr="00011C0F" w:rsidRDefault="00215071" w:rsidP="00215071">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Potential Monetary Gain</w:t>
            </w:r>
          </w:p>
        </w:tc>
        <w:tc>
          <w:tcPr>
            <w:tcW w:w="1400" w:type="dxa"/>
            <w:gridSpan w:val="2"/>
            <w:tcBorders>
              <w:top w:val="single" w:sz="8" w:space="0" w:color="auto"/>
              <w:left w:val="nil"/>
              <w:bottom w:val="single" w:sz="4" w:space="0" w:color="auto"/>
              <w:right w:val="single" w:sz="4" w:space="0" w:color="auto"/>
            </w:tcBorders>
            <w:shd w:val="clear" w:color="auto" w:fill="auto"/>
            <w:vAlign w:val="bottom"/>
            <w:hideMark/>
          </w:tcPr>
          <w:p w:rsidR="00003D7E" w:rsidRPr="00011C0F" w:rsidRDefault="00215071" w:rsidP="00215071">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Success Probability</w:t>
            </w:r>
          </w:p>
        </w:tc>
        <w:tc>
          <w:tcPr>
            <w:tcW w:w="1400" w:type="dxa"/>
            <w:gridSpan w:val="2"/>
            <w:tcBorders>
              <w:top w:val="single" w:sz="8" w:space="0" w:color="auto"/>
              <w:left w:val="nil"/>
              <w:bottom w:val="single" w:sz="4" w:space="0" w:color="auto"/>
              <w:right w:val="single" w:sz="4" w:space="0" w:color="auto"/>
            </w:tcBorders>
            <w:shd w:val="clear" w:color="auto" w:fill="auto"/>
            <w:vAlign w:val="bottom"/>
            <w:hideMark/>
          </w:tcPr>
          <w:p w:rsidR="00003D7E" w:rsidRPr="00011C0F" w:rsidRDefault="00215071" w:rsidP="00215071">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Social Opinion</w:t>
            </w:r>
          </w:p>
        </w:tc>
        <w:tc>
          <w:tcPr>
            <w:tcW w:w="1194" w:type="dxa"/>
            <w:tcBorders>
              <w:top w:val="single" w:sz="8" w:space="0" w:color="auto"/>
              <w:left w:val="nil"/>
              <w:bottom w:val="nil"/>
              <w:right w:val="single" w:sz="8" w:space="0" w:color="auto"/>
            </w:tcBorders>
            <w:shd w:val="clear" w:color="auto" w:fill="auto"/>
            <w:noWrap/>
            <w:vAlign w:val="bottom"/>
            <w:hideMark/>
          </w:tcPr>
          <w:p w:rsidR="00003D7E" w:rsidRPr="00011C0F" w:rsidRDefault="00003D7E" w:rsidP="00FA6FB0">
            <w:pPr>
              <w:spacing w:after="0" w:line="240" w:lineRule="auto"/>
              <w:rPr>
                <w:rFonts w:eastAsia="Times New Roman" w:cs="Times New Roman"/>
                <w:b/>
                <w:color w:val="000000"/>
                <w:lang w:eastAsia="en-AU"/>
              </w:rPr>
            </w:pPr>
          </w:p>
        </w:tc>
      </w:tr>
      <w:tr w:rsidR="00003D7E" w:rsidRPr="00E51410" w:rsidTr="00337C95">
        <w:trPr>
          <w:trHeight w:val="300"/>
        </w:trPr>
        <w:tc>
          <w:tcPr>
            <w:tcW w:w="2960" w:type="dxa"/>
            <w:tcBorders>
              <w:top w:val="nil"/>
              <w:left w:val="single" w:sz="8" w:space="0" w:color="auto"/>
              <w:bottom w:val="nil"/>
              <w:right w:val="single" w:sz="4" w:space="0" w:color="auto"/>
            </w:tcBorders>
            <w:shd w:val="clear" w:color="auto" w:fill="auto"/>
            <w:vAlign w:val="bottom"/>
            <w:hideMark/>
          </w:tcPr>
          <w:p w:rsidR="00003D7E" w:rsidRPr="00011C0F" w:rsidRDefault="00003D7E" w:rsidP="007B2053">
            <w:pPr>
              <w:spacing w:after="0" w:line="240" w:lineRule="auto"/>
              <w:jc w:val="right"/>
              <w:rPr>
                <w:rFonts w:eastAsia="Times New Roman" w:cs="Times New Roman"/>
                <w:b/>
                <w:color w:val="000000"/>
                <w:lang w:eastAsia="en-AU"/>
              </w:rPr>
            </w:pPr>
            <w:r w:rsidRPr="00011C0F">
              <w:rPr>
                <w:rFonts w:eastAsia="Times New Roman" w:cs="Times New Roman"/>
                <w:b/>
                <w:color w:val="000000"/>
                <w:lang w:eastAsia="en-AU"/>
              </w:rPr>
              <w:t>Weight:</w:t>
            </w:r>
          </w:p>
        </w:tc>
        <w:tc>
          <w:tcPr>
            <w:tcW w:w="1400" w:type="dxa"/>
            <w:gridSpan w:val="2"/>
            <w:tcBorders>
              <w:top w:val="single" w:sz="4" w:space="0" w:color="auto"/>
              <w:left w:val="nil"/>
              <w:bottom w:val="nil"/>
              <w:right w:val="single" w:sz="4" w:space="0" w:color="000000"/>
            </w:tcBorders>
            <w:shd w:val="clear" w:color="auto" w:fill="auto"/>
            <w:noWrap/>
            <w:vAlign w:val="bottom"/>
          </w:tcPr>
          <w:p w:rsidR="00003D7E" w:rsidRPr="00011C0F" w:rsidRDefault="00215071" w:rsidP="00FA6FB0">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5</w:t>
            </w:r>
          </w:p>
        </w:tc>
        <w:tc>
          <w:tcPr>
            <w:tcW w:w="1400" w:type="dxa"/>
            <w:gridSpan w:val="2"/>
            <w:tcBorders>
              <w:top w:val="single" w:sz="4" w:space="0" w:color="auto"/>
              <w:left w:val="nil"/>
              <w:bottom w:val="nil"/>
              <w:right w:val="single" w:sz="4" w:space="0" w:color="000000"/>
            </w:tcBorders>
            <w:shd w:val="clear" w:color="auto" w:fill="auto"/>
            <w:noWrap/>
            <w:vAlign w:val="bottom"/>
          </w:tcPr>
          <w:p w:rsidR="00003D7E" w:rsidRPr="00011C0F" w:rsidRDefault="00215071" w:rsidP="00FA6FB0">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10</w:t>
            </w:r>
          </w:p>
        </w:tc>
        <w:tc>
          <w:tcPr>
            <w:tcW w:w="1400" w:type="dxa"/>
            <w:gridSpan w:val="2"/>
            <w:tcBorders>
              <w:top w:val="single" w:sz="4" w:space="0" w:color="auto"/>
              <w:left w:val="nil"/>
              <w:bottom w:val="nil"/>
              <w:right w:val="single" w:sz="4" w:space="0" w:color="000000"/>
            </w:tcBorders>
            <w:shd w:val="clear" w:color="auto" w:fill="auto"/>
            <w:noWrap/>
            <w:vAlign w:val="bottom"/>
          </w:tcPr>
          <w:p w:rsidR="00003D7E" w:rsidRPr="00011C0F" w:rsidRDefault="00215071" w:rsidP="00FA6FB0">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3</w:t>
            </w:r>
          </w:p>
        </w:tc>
        <w:tc>
          <w:tcPr>
            <w:tcW w:w="1194" w:type="dxa"/>
            <w:tcBorders>
              <w:top w:val="nil"/>
              <w:left w:val="nil"/>
              <w:bottom w:val="nil"/>
              <w:right w:val="single" w:sz="8" w:space="0" w:color="auto"/>
            </w:tcBorders>
            <w:shd w:val="clear" w:color="auto" w:fill="auto"/>
            <w:noWrap/>
            <w:vAlign w:val="bottom"/>
            <w:hideMark/>
          </w:tcPr>
          <w:p w:rsidR="00003D7E" w:rsidRPr="00011C0F" w:rsidRDefault="00003D7E" w:rsidP="00FA6FB0">
            <w:pPr>
              <w:spacing w:after="0" w:line="240" w:lineRule="auto"/>
              <w:jc w:val="center"/>
              <w:rPr>
                <w:rFonts w:eastAsia="Times New Roman" w:cs="Times New Roman"/>
                <w:b/>
                <w:color w:val="000000"/>
                <w:lang w:eastAsia="en-AU"/>
              </w:rPr>
            </w:pPr>
            <w:r w:rsidRPr="00011C0F">
              <w:rPr>
                <w:rFonts w:eastAsia="Times New Roman" w:cs="Times New Roman"/>
                <w:b/>
                <w:color w:val="000000"/>
                <w:lang w:eastAsia="en-AU"/>
              </w:rPr>
              <w:t>Total</w:t>
            </w:r>
          </w:p>
        </w:tc>
      </w:tr>
      <w:tr w:rsidR="00003D7E" w:rsidRPr="00E51410" w:rsidTr="00337C95">
        <w:trPr>
          <w:trHeight w:val="300"/>
        </w:trPr>
        <w:tc>
          <w:tcPr>
            <w:tcW w:w="2960" w:type="dxa"/>
            <w:tcBorders>
              <w:top w:val="single" w:sz="4" w:space="0" w:color="auto"/>
              <w:left w:val="single" w:sz="8" w:space="0" w:color="auto"/>
              <w:bottom w:val="nil"/>
              <w:right w:val="single" w:sz="4" w:space="0" w:color="auto"/>
            </w:tcBorders>
            <w:shd w:val="clear" w:color="auto" w:fill="auto"/>
            <w:noWrap/>
            <w:vAlign w:val="bottom"/>
            <w:hideMark/>
          </w:tcPr>
          <w:p w:rsidR="00003D7E" w:rsidRPr="00011C0F" w:rsidRDefault="00215071" w:rsidP="00FA6FB0">
            <w:pPr>
              <w:spacing w:after="0" w:line="240" w:lineRule="auto"/>
              <w:rPr>
                <w:rFonts w:eastAsia="Times New Roman" w:cs="Times New Roman"/>
                <w:color w:val="000000"/>
                <w:lang w:eastAsia="en-AU"/>
              </w:rPr>
            </w:pPr>
            <w:r w:rsidRPr="00011C0F">
              <w:rPr>
                <w:rFonts w:eastAsia="Times New Roman" w:cs="Times New Roman"/>
                <w:color w:val="000000"/>
                <w:lang w:eastAsia="en-AU"/>
              </w:rPr>
              <w:t>Construction Project</w:t>
            </w:r>
            <w:r w:rsidR="00B00440" w:rsidRPr="00011C0F">
              <w:rPr>
                <w:rFonts w:eastAsia="Times New Roman" w:cs="Times New Roman"/>
                <w:color w:val="000000"/>
                <w:lang w:eastAsia="en-AU"/>
              </w:rPr>
              <w:t>: International Hotel, Hawaii</w:t>
            </w:r>
          </w:p>
        </w:tc>
        <w:tc>
          <w:tcPr>
            <w:tcW w:w="574" w:type="dxa"/>
            <w:tcBorders>
              <w:top w:val="single" w:sz="4" w:space="0" w:color="auto"/>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10</w:t>
            </w:r>
          </w:p>
        </w:tc>
        <w:tc>
          <w:tcPr>
            <w:tcW w:w="826" w:type="dxa"/>
            <w:tcBorders>
              <w:top w:val="single" w:sz="4" w:space="0" w:color="auto"/>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592" w:type="dxa"/>
            <w:tcBorders>
              <w:top w:val="single" w:sz="4" w:space="0" w:color="auto"/>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5</w:t>
            </w:r>
          </w:p>
        </w:tc>
        <w:tc>
          <w:tcPr>
            <w:tcW w:w="808" w:type="dxa"/>
            <w:tcBorders>
              <w:top w:val="single" w:sz="4" w:space="0" w:color="auto"/>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609" w:type="dxa"/>
            <w:tcBorders>
              <w:top w:val="single" w:sz="4" w:space="0" w:color="auto"/>
              <w:left w:val="nil"/>
              <w:bottom w:val="single" w:sz="4" w:space="0" w:color="auto"/>
              <w:right w:val="single" w:sz="4" w:space="0" w:color="auto"/>
            </w:tcBorders>
            <w:shd w:val="clear" w:color="auto" w:fill="auto"/>
            <w:noWrap/>
            <w:vAlign w:val="bottom"/>
          </w:tcPr>
          <w:p w:rsidR="00003D7E" w:rsidRPr="00011C0F" w:rsidRDefault="00902D1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5</w:t>
            </w:r>
          </w:p>
        </w:tc>
        <w:tc>
          <w:tcPr>
            <w:tcW w:w="791" w:type="dxa"/>
            <w:tcBorders>
              <w:top w:val="single" w:sz="4" w:space="0" w:color="auto"/>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1194" w:type="dxa"/>
            <w:tcBorders>
              <w:top w:val="single" w:sz="4" w:space="0" w:color="auto"/>
              <w:left w:val="nil"/>
              <w:bottom w:val="nil"/>
              <w:right w:val="single" w:sz="8" w:space="0" w:color="auto"/>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r>
      <w:tr w:rsidR="00003D7E" w:rsidRPr="00E51410" w:rsidTr="00337C95">
        <w:trPr>
          <w:trHeight w:val="300"/>
        </w:trPr>
        <w:tc>
          <w:tcPr>
            <w:tcW w:w="2960" w:type="dxa"/>
            <w:tcBorders>
              <w:top w:val="nil"/>
              <w:left w:val="single" w:sz="8" w:space="0" w:color="auto"/>
              <w:bottom w:val="single" w:sz="4" w:space="0" w:color="auto"/>
              <w:right w:val="single" w:sz="4" w:space="0" w:color="auto"/>
            </w:tcBorders>
            <w:shd w:val="clear" w:color="auto" w:fill="auto"/>
            <w:noWrap/>
            <w:vAlign w:val="bottom"/>
            <w:hideMark/>
          </w:tcPr>
          <w:p w:rsidR="00003D7E" w:rsidRPr="00011C0F" w:rsidRDefault="00003D7E" w:rsidP="00FA6FB0">
            <w:pPr>
              <w:spacing w:after="0" w:line="240" w:lineRule="auto"/>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194" w:type="dxa"/>
            <w:tcBorders>
              <w:top w:val="nil"/>
              <w:left w:val="nil"/>
              <w:bottom w:val="single" w:sz="4" w:space="0" w:color="auto"/>
              <w:right w:val="single" w:sz="8" w:space="0" w:color="auto"/>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r>
      <w:tr w:rsidR="00003D7E" w:rsidRPr="00E51410" w:rsidTr="00337C95">
        <w:trPr>
          <w:trHeight w:val="300"/>
        </w:trPr>
        <w:tc>
          <w:tcPr>
            <w:tcW w:w="2960" w:type="dxa"/>
            <w:tcBorders>
              <w:top w:val="nil"/>
              <w:left w:val="single" w:sz="8" w:space="0" w:color="auto"/>
              <w:bottom w:val="nil"/>
              <w:right w:val="single" w:sz="4" w:space="0" w:color="auto"/>
            </w:tcBorders>
            <w:shd w:val="clear" w:color="auto" w:fill="auto"/>
            <w:noWrap/>
            <w:vAlign w:val="bottom"/>
            <w:hideMark/>
          </w:tcPr>
          <w:p w:rsidR="00003D7E" w:rsidRPr="00011C0F" w:rsidRDefault="00215071" w:rsidP="00215071">
            <w:pPr>
              <w:spacing w:after="0" w:line="240" w:lineRule="auto"/>
              <w:rPr>
                <w:rFonts w:eastAsia="Times New Roman" w:cs="Times New Roman"/>
                <w:color w:val="000000"/>
                <w:lang w:eastAsia="en-AU"/>
              </w:rPr>
            </w:pPr>
            <w:r w:rsidRPr="00011C0F">
              <w:rPr>
                <w:rFonts w:eastAsia="Times New Roman" w:cs="Times New Roman"/>
                <w:color w:val="000000"/>
                <w:lang w:eastAsia="en-AU"/>
              </w:rPr>
              <w:t>Construction Project</w:t>
            </w:r>
            <w:r w:rsidR="00B00440" w:rsidRPr="00011C0F">
              <w:rPr>
                <w:rFonts w:eastAsia="Times New Roman" w:cs="Times New Roman"/>
                <w:color w:val="000000"/>
                <w:lang w:eastAsia="en-AU"/>
              </w:rPr>
              <w:t>: Local Hotel, Brisbane</w:t>
            </w:r>
          </w:p>
        </w:tc>
        <w:tc>
          <w:tcPr>
            <w:tcW w:w="574" w:type="dxa"/>
            <w:tcBorders>
              <w:top w:val="nil"/>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8</w:t>
            </w:r>
          </w:p>
        </w:tc>
        <w:tc>
          <w:tcPr>
            <w:tcW w:w="826"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592" w:type="dxa"/>
            <w:tcBorders>
              <w:top w:val="nil"/>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6</w:t>
            </w:r>
          </w:p>
        </w:tc>
        <w:tc>
          <w:tcPr>
            <w:tcW w:w="808"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609" w:type="dxa"/>
            <w:tcBorders>
              <w:top w:val="nil"/>
              <w:left w:val="nil"/>
              <w:bottom w:val="single" w:sz="4" w:space="0" w:color="auto"/>
              <w:right w:val="single" w:sz="4" w:space="0" w:color="auto"/>
            </w:tcBorders>
            <w:shd w:val="clear" w:color="auto" w:fill="auto"/>
            <w:noWrap/>
            <w:vAlign w:val="bottom"/>
          </w:tcPr>
          <w:p w:rsidR="00003D7E" w:rsidRPr="00011C0F" w:rsidRDefault="00902D1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4</w:t>
            </w:r>
          </w:p>
        </w:tc>
        <w:tc>
          <w:tcPr>
            <w:tcW w:w="791"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1194" w:type="dxa"/>
            <w:tcBorders>
              <w:top w:val="nil"/>
              <w:left w:val="nil"/>
              <w:bottom w:val="nil"/>
              <w:right w:val="single" w:sz="8" w:space="0" w:color="auto"/>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r>
      <w:tr w:rsidR="00003D7E" w:rsidRPr="00E51410" w:rsidTr="00337C95">
        <w:trPr>
          <w:trHeight w:val="300"/>
        </w:trPr>
        <w:tc>
          <w:tcPr>
            <w:tcW w:w="2960" w:type="dxa"/>
            <w:tcBorders>
              <w:top w:val="nil"/>
              <w:left w:val="single" w:sz="8" w:space="0" w:color="auto"/>
              <w:bottom w:val="single" w:sz="4" w:space="0" w:color="auto"/>
              <w:right w:val="single" w:sz="4" w:space="0" w:color="auto"/>
            </w:tcBorders>
            <w:shd w:val="clear" w:color="auto" w:fill="auto"/>
            <w:noWrap/>
            <w:vAlign w:val="bottom"/>
            <w:hideMark/>
          </w:tcPr>
          <w:p w:rsidR="00003D7E" w:rsidRPr="00011C0F" w:rsidRDefault="00003D7E" w:rsidP="00FA6FB0">
            <w:pPr>
              <w:spacing w:after="0" w:line="240" w:lineRule="auto"/>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194" w:type="dxa"/>
            <w:tcBorders>
              <w:top w:val="nil"/>
              <w:left w:val="nil"/>
              <w:bottom w:val="single" w:sz="4" w:space="0" w:color="auto"/>
              <w:right w:val="single" w:sz="8" w:space="0" w:color="auto"/>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r>
      <w:tr w:rsidR="00003D7E" w:rsidRPr="00E51410" w:rsidTr="00337C95">
        <w:trPr>
          <w:trHeight w:val="300"/>
        </w:trPr>
        <w:tc>
          <w:tcPr>
            <w:tcW w:w="2960" w:type="dxa"/>
            <w:tcBorders>
              <w:top w:val="nil"/>
              <w:left w:val="single" w:sz="8" w:space="0" w:color="auto"/>
              <w:bottom w:val="nil"/>
              <w:right w:val="single" w:sz="4" w:space="0" w:color="auto"/>
            </w:tcBorders>
            <w:shd w:val="clear" w:color="auto" w:fill="auto"/>
            <w:noWrap/>
            <w:vAlign w:val="bottom"/>
            <w:hideMark/>
          </w:tcPr>
          <w:p w:rsidR="00003D7E" w:rsidRPr="00011C0F" w:rsidRDefault="00215071" w:rsidP="00FA6FB0">
            <w:pPr>
              <w:spacing w:after="0" w:line="240" w:lineRule="auto"/>
              <w:rPr>
                <w:rFonts w:eastAsia="Times New Roman" w:cs="Times New Roman"/>
                <w:color w:val="000000"/>
                <w:lang w:eastAsia="en-AU"/>
              </w:rPr>
            </w:pPr>
            <w:r w:rsidRPr="00011C0F">
              <w:rPr>
                <w:rFonts w:eastAsia="Times New Roman" w:cs="Times New Roman"/>
                <w:color w:val="000000"/>
                <w:lang w:eastAsia="en-AU"/>
              </w:rPr>
              <w:t>Infrastructure Project</w:t>
            </w:r>
            <w:r w:rsidR="00B00440" w:rsidRPr="00011C0F">
              <w:rPr>
                <w:rFonts w:eastAsia="Times New Roman" w:cs="Times New Roman"/>
                <w:color w:val="000000"/>
                <w:lang w:eastAsia="en-AU"/>
              </w:rPr>
              <w:t>: High Speed Rail – Sydney to Melbourne</w:t>
            </w:r>
          </w:p>
        </w:tc>
        <w:tc>
          <w:tcPr>
            <w:tcW w:w="574" w:type="dxa"/>
            <w:tcBorders>
              <w:top w:val="nil"/>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9</w:t>
            </w:r>
          </w:p>
        </w:tc>
        <w:tc>
          <w:tcPr>
            <w:tcW w:w="826"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592" w:type="dxa"/>
            <w:tcBorders>
              <w:top w:val="nil"/>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3</w:t>
            </w:r>
          </w:p>
        </w:tc>
        <w:tc>
          <w:tcPr>
            <w:tcW w:w="808"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609" w:type="dxa"/>
            <w:tcBorders>
              <w:top w:val="nil"/>
              <w:left w:val="nil"/>
              <w:bottom w:val="single" w:sz="4" w:space="0" w:color="auto"/>
              <w:right w:val="single" w:sz="4" w:space="0" w:color="auto"/>
            </w:tcBorders>
            <w:shd w:val="clear" w:color="auto" w:fill="auto"/>
            <w:noWrap/>
            <w:vAlign w:val="bottom"/>
          </w:tcPr>
          <w:p w:rsidR="00003D7E" w:rsidRPr="00011C0F" w:rsidRDefault="00902D1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8</w:t>
            </w:r>
          </w:p>
        </w:tc>
        <w:tc>
          <w:tcPr>
            <w:tcW w:w="791"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1194" w:type="dxa"/>
            <w:tcBorders>
              <w:top w:val="nil"/>
              <w:left w:val="nil"/>
              <w:bottom w:val="nil"/>
              <w:right w:val="single" w:sz="8" w:space="0" w:color="auto"/>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r>
      <w:tr w:rsidR="00003D7E" w:rsidRPr="00E51410" w:rsidTr="00337C95">
        <w:trPr>
          <w:trHeight w:val="300"/>
        </w:trPr>
        <w:tc>
          <w:tcPr>
            <w:tcW w:w="2960" w:type="dxa"/>
            <w:tcBorders>
              <w:top w:val="nil"/>
              <w:left w:val="single" w:sz="8" w:space="0" w:color="auto"/>
              <w:bottom w:val="single" w:sz="4" w:space="0" w:color="auto"/>
              <w:right w:val="single" w:sz="4" w:space="0" w:color="auto"/>
            </w:tcBorders>
            <w:shd w:val="clear" w:color="auto" w:fill="auto"/>
            <w:noWrap/>
            <w:vAlign w:val="bottom"/>
            <w:hideMark/>
          </w:tcPr>
          <w:p w:rsidR="00003D7E" w:rsidRPr="00011C0F" w:rsidRDefault="00003D7E" w:rsidP="00FA6FB0">
            <w:pPr>
              <w:spacing w:after="0" w:line="240" w:lineRule="auto"/>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4"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194" w:type="dxa"/>
            <w:tcBorders>
              <w:top w:val="nil"/>
              <w:left w:val="nil"/>
              <w:bottom w:val="single" w:sz="4" w:space="0" w:color="auto"/>
              <w:right w:val="single" w:sz="8" w:space="0" w:color="auto"/>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r>
      <w:tr w:rsidR="00003D7E" w:rsidRPr="00E51410" w:rsidTr="00337C95">
        <w:trPr>
          <w:trHeight w:val="300"/>
        </w:trPr>
        <w:tc>
          <w:tcPr>
            <w:tcW w:w="2960" w:type="dxa"/>
            <w:tcBorders>
              <w:top w:val="nil"/>
              <w:left w:val="single" w:sz="8" w:space="0" w:color="auto"/>
              <w:bottom w:val="nil"/>
              <w:right w:val="single" w:sz="4" w:space="0" w:color="auto"/>
            </w:tcBorders>
            <w:shd w:val="clear" w:color="auto" w:fill="auto"/>
            <w:noWrap/>
            <w:vAlign w:val="bottom"/>
            <w:hideMark/>
          </w:tcPr>
          <w:p w:rsidR="00003D7E" w:rsidRPr="00011C0F" w:rsidRDefault="00215071" w:rsidP="00B00440">
            <w:pPr>
              <w:spacing w:after="0" w:line="240" w:lineRule="auto"/>
              <w:rPr>
                <w:rFonts w:eastAsia="Times New Roman" w:cs="Times New Roman"/>
                <w:color w:val="000000"/>
                <w:lang w:eastAsia="en-AU"/>
              </w:rPr>
            </w:pPr>
            <w:r w:rsidRPr="00011C0F">
              <w:rPr>
                <w:rFonts w:eastAsia="Times New Roman" w:cs="Times New Roman"/>
                <w:color w:val="000000"/>
                <w:lang w:eastAsia="en-AU"/>
              </w:rPr>
              <w:t>Investment project</w:t>
            </w:r>
            <w:r w:rsidR="00B00440" w:rsidRPr="00011C0F">
              <w:rPr>
                <w:rFonts w:eastAsia="Times New Roman" w:cs="Times New Roman"/>
                <w:color w:val="000000"/>
                <w:lang w:eastAsia="en-AU"/>
              </w:rPr>
              <w:t>:</w:t>
            </w:r>
            <w:r w:rsidR="007062E9" w:rsidRPr="00011C0F">
              <w:rPr>
                <w:rFonts w:eastAsia="Times New Roman" w:cs="Times New Roman"/>
                <w:color w:val="000000"/>
                <w:lang w:eastAsia="en-AU"/>
              </w:rPr>
              <w:t xml:space="preserve"> </w:t>
            </w:r>
            <w:r w:rsidR="00B00440" w:rsidRPr="00011C0F">
              <w:rPr>
                <w:rFonts w:eastAsia="Times New Roman" w:cs="Times New Roman"/>
                <w:color w:val="000000"/>
                <w:lang w:eastAsia="en-AU"/>
              </w:rPr>
              <w:t>T</w:t>
            </w:r>
            <w:r w:rsidR="007062E9" w:rsidRPr="00011C0F">
              <w:rPr>
                <w:rFonts w:eastAsia="Times New Roman" w:cs="Times New Roman"/>
                <w:color w:val="000000"/>
                <w:lang w:eastAsia="en-AU"/>
              </w:rPr>
              <w:t xml:space="preserve">he </w:t>
            </w:r>
            <w:r w:rsidR="00B00440" w:rsidRPr="00011C0F">
              <w:rPr>
                <w:rFonts w:eastAsia="Times New Roman" w:cs="Times New Roman"/>
                <w:color w:val="000000"/>
                <w:lang w:eastAsia="en-AU"/>
              </w:rPr>
              <w:t>O</w:t>
            </w:r>
            <w:r w:rsidR="007062E9" w:rsidRPr="00011C0F">
              <w:rPr>
                <w:rFonts w:eastAsia="Times New Roman" w:cs="Times New Roman"/>
                <w:color w:val="000000"/>
                <w:lang w:eastAsia="en-AU"/>
              </w:rPr>
              <w:t>ld Farm House</w:t>
            </w:r>
          </w:p>
        </w:tc>
        <w:tc>
          <w:tcPr>
            <w:tcW w:w="574" w:type="dxa"/>
            <w:tcBorders>
              <w:top w:val="nil"/>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7</w:t>
            </w:r>
          </w:p>
        </w:tc>
        <w:tc>
          <w:tcPr>
            <w:tcW w:w="826"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592" w:type="dxa"/>
            <w:tcBorders>
              <w:top w:val="nil"/>
              <w:left w:val="nil"/>
              <w:bottom w:val="single" w:sz="4" w:space="0" w:color="auto"/>
              <w:right w:val="single" w:sz="4" w:space="0" w:color="auto"/>
            </w:tcBorders>
            <w:shd w:val="clear" w:color="auto" w:fill="auto"/>
            <w:noWrap/>
            <w:vAlign w:val="bottom"/>
          </w:tcPr>
          <w:p w:rsidR="00003D7E" w:rsidRPr="00011C0F" w:rsidRDefault="0021507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7</w:t>
            </w:r>
          </w:p>
        </w:tc>
        <w:tc>
          <w:tcPr>
            <w:tcW w:w="808"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609" w:type="dxa"/>
            <w:tcBorders>
              <w:top w:val="nil"/>
              <w:left w:val="nil"/>
              <w:bottom w:val="single" w:sz="4" w:space="0" w:color="auto"/>
              <w:right w:val="single" w:sz="4" w:space="0" w:color="auto"/>
            </w:tcBorders>
            <w:shd w:val="clear" w:color="auto" w:fill="auto"/>
            <w:noWrap/>
            <w:vAlign w:val="bottom"/>
          </w:tcPr>
          <w:p w:rsidR="00003D7E" w:rsidRPr="00011C0F" w:rsidRDefault="00902D11" w:rsidP="00FA6FB0">
            <w:pPr>
              <w:spacing w:after="0" w:line="240" w:lineRule="auto"/>
              <w:jc w:val="center"/>
              <w:rPr>
                <w:rFonts w:eastAsia="Times New Roman" w:cs="Times New Roman"/>
                <w:color w:val="000000"/>
                <w:lang w:eastAsia="en-AU"/>
              </w:rPr>
            </w:pPr>
            <w:r w:rsidRPr="00011C0F">
              <w:rPr>
                <w:rFonts w:eastAsia="Times New Roman" w:cs="Times New Roman"/>
                <w:color w:val="000000"/>
                <w:lang w:eastAsia="en-AU"/>
              </w:rPr>
              <w:t>10</w:t>
            </w:r>
          </w:p>
        </w:tc>
        <w:tc>
          <w:tcPr>
            <w:tcW w:w="791" w:type="dxa"/>
            <w:tcBorders>
              <w:top w:val="nil"/>
              <w:left w:val="nil"/>
              <w:bottom w:val="nil"/>
              <w:right w:val="single" w:sz="4" w:space="0" w:color="auto"/>
            </w:tcBorders>
            <w:shd w:val="clear" w:color="auto" w:fill="auto"/>
            <w:noWrap/>
            <w:vAlign w:val="bottom"/>
          </w:tcPr>
          <w:p w:rsidR="00003D7E" w:rsidRPr="00011C0F" w:rsidRDefault="00003D7E" w:rsidP="00FA6FB0">
            <w:pPr>
              <w:spacing w:after="0" w:line="240" w:lineRule="auto"/>
              <w:rPr>
                <w:rFonts w:eastAsia="Times New Roman" w:cs="Times New Roman"/>
                <w:color w:val="000000"/>
                <w:lang w:eastAsia="en-AU"/>
              </w:rPr>
            </w:pPr>
          </w:p>
        </w:tc>
        <w:tc>
          <w:tcPr>
            <w:tcW w:w="1194" w:type="dxa"/>
            <w:tcBorders>
              <w:top w:val="nil"/>
              <w:left w:val="nil"/>
              <w:bottom w:val="nil"/>
              <w:right w:val="single" w:sz="8" w:space="0" w:color="auto"/>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r>
      <w:tr w:rsidR="00003D7E" w:rsidRPr="00E51410" w:rsidTr="00337C95">
        <w:trPr>
          <w:trHeight w:val="315"/>
        </w:trPr>
        <w:tc>
          <w:tcPr>
            <w:tcW w:w="2960" w:type="dxa"/>
            <w:tcBorders>
              <w:top w:val="nil"/>
              <w:left w:val="single" w:sz="8" w:space="0" w:color="auto"/>
              <w:bottom w:val="single" w:sz="8" w:space="0" w:color="auto"/>
              <w:right w:val="single" w:sz="4" w:space="0" w:color="auto"/>
            </w:tcBorders>
            <w:shd w:val="clear" w:color="auto" w:fill="auto"/>
            <w:noWrap/>
            <w:vAlign w:val="bottom"/>
            <w:hideMark/>
          </w:tcPr>
          <w:p w:rsidR="00003D7E" w:rsidRPr="00011C0F" w:rsidRDefault="00003D7E" w:rsidP="00FA6FB0">
            <w:pPr>
              <w:spacing w:after="0" w:line="240" w:lineRule="auto"/>
              <w:rPr>
                <w:rFonts w:eastAsia="Times New Roman" w:cs="Times New Roman"/>
                <w:color w:val="000000"/>
                <w:lang w:eastAsia="en-AU"/>
              </w:rPr>
            </w:pPr>
          </w:p>
        </w:tc>
        <w:tc>
          <w:tcPr>
            <w:tcW w:w="1400" w:type="dxa"/>
            <w:gridSpan w:val="2"/>
            <w:tcBorders>
              <w:top w:val="nil"/>
              <w:left w:val="nil"/>
              <w:bottom w:val="single" w:sz="8"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8"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400" w:type="dxa"/>
            <w:gridSpan w:val="2"/>
            <w:tcBorders>
              <w:top w:val="nil"/>
              <w:left w:val="nil"/>
              <w:bottom w:val="single" w:sz="8" w:space="0" w:color="auto"/>
              <w:right w:val="single" w:sz="4" w:space="0" w:color="000000"/>
            </w:tcBorders>
            <w:shd w:val="clear" w:color="auto" w:fill="auto"/>
            <w:noWrap/>
            <w:vAlign w:val="bottom"/>
          </w:tcPr>
          <w:p w:rsidR="00003D7E" w:rsidRPr="00011C0F" w:rsidRDefault="00003D7E" w:rsidP="00FA6FB0">
            <w:pPr>
              <w:spacing w:after="0" w:line="240" w:lineRule="auto"/>
              <w:jc w:val="center"/>
              <w:rPr>
                <w:rFonts w:eastAsia="Times New Roman" w:cs="Times New Roman"/>
                <w:color w:val="000000"/>
                <w:lang w:eastAsia="en-AU"/>
              </w:rPr>
            </w:pPr>
          </w:p>
        </w:tc>
        <w:tc>
          <w:tcPr>
            <w:tcW w:w="1194" w:type="dxa"/>
            <w:tcBorders>
              <w:top w:val="nil"/>
              <w:left w:val="nil"/>
              <w:bottom w:val="single" w:sz="8" w:space="0" w:color="auto"/>
              <w:right w:val="single" w:sz="8" w:space="0" w:color="auto"/>
            </w:tcBorders>
            <w:shd w:val="clear" w:color="auto" w:fill="auto"/>
            <w:noWrap/>
            <w:vAlign w:val="bottom"/>
            <w:hideMark/>
          </w:tcPr>
          <w:p w:rsidR="00003D7E" w:rsidRPr="00011C0F" w:rsidRDefault="00003D7E" w:rsidP="00FA6FB0">
            <w:pPr>
              <w:spacing w:after="0" w:line="240" w:lineRule="auto"/>
              <w:jc w:val="center"/>
              <w:rPr>
                <w:rFonts w:eastAsia="Times New Roman" w:cs="Times New Roman"/>
                <w:color w:val="000000"/>
                <w:lang w:eastAsia="en-AU"/>
              </w:rPr>
            </w:pPr>
          </w:p>
        </w:tc>
      </w:tr>
    </w:tbl>
    <w:p w:rsidR="00FA6FB0" w:rsidRPr="00E51410" w:rsidRDefault="00FA6FB0" w:rsidP="00FA6FB0"/>
    <w:p w:rsidR="00902D11" w:rsidRPr="00E51410" w:rsidRDefault="00902D11" w:rsidP="00FA6FB0">
      <w:pPr>
        <w:rPr>
          <w:b/>
        </w:rPr>
      </w:pPr>
    </w:p>
    <w:p w:rsidR="00902D11" w:rsidRPr="00E51410" w:rsidRDefault="00902D11" w:rsidP="00FA6FB0">
      <w:pPr>
        <w:rPr>
          <w:b/>
        </w:rPr>
      </w:pPr>
      <w:r w:rsidRPr="00E51410">
        <w:rPr>
          <w:b/>
        </w:rPr>
        <w:t>Answer:</w:t>
      </w:r>
    </w:p>
    <w:p w:rsidR="00A35D15" w:rsidRPr="00E51410" w:rsidRDefault="00A35D15" w:rsidP="00A35D15">
      <w:pPr>
        <w:pStyle w:val="ListParagraph"/>
        <w:numPr>
          <w:ilvl w:val="0"/>
          <w:numId w:val="2"/>
        </w:numPr>
        <w:rPr>
          <w:b/>
        </w:rPr>
      </w:pPr>
      <w:r w:rsidRPr="00E51410">
        <w:rPr>
          <w:b/>
        </w:rPr>
        <w:t>_________________</w:t>
      </w:r>
    </w:p>
    <w:p w:rsidR="00EC2B8C" w:rsidRPr="00E51410" w:rsidRDefault="00EC2B8C" w:rsidP="00FA6FB0"/>
    <w:p w:rsidR="00A35D15" w:rsidRPr="00E51410" w:rsidRDefault="00A35D15" w:rsidP="00FA6FB0"/>
    <w:p w:rsidR="007062E9" w:rsidRPr="00E51410" w:rsidRDefault="00A35D15">
      <w:r w:rsidRPr="00E51410">
        <w:br w:type="page"/>
      </w:r>
    </w:p>
    <w:p w:rsidR="007062E9" w:rsidRPr="00E51410" w:rsidRDefault="00475EB1">
      <w:r w:rsidRPr="00E51410">
        <w:lastRenderedPageBreak/>
        <w:t>Based on the prior Project Selection Prioritization Matrix, you undoubtedly have surmised that the Old Farm House investment project is the best option for you at the moment.  Following this decision, the following business case below has been developed for you:</w:t>
      </w:r>
    </w:p>
    <w:p w:rsidR="00475EB1" w:rsidRPr="00E51410" w:rsidRDefault="00475EB1"/>
    <w:p w:rsidR="007062E9" w:rsidRPr="00780E33" w:rsidRDefault="007062E9" w:rsidP="007062E9">
      <w:pPr>
        <w:rPr>
          <w:b/>
        </w:rPr>
      </w:pPr>
      <w:bookmarkStart w:id="2" w:name="_GoBack"/>
      <w:r w:rsidRPr="00780E33">
        <w:rPr>
          <w:b/>
          <w:sz w:val="32"/>
        </w:rPr>
        <w:t xml:space="preserve">Old Farm House </w:t>
      </w:r>
      <w:r w:rsidR="00475EB1" w:rsidRPr="00780E33">
        <w:rPr>
          <w:b/>
          <w:sz w:val="32"/>
        </w:rPr>
        <w:t xml:space="preserve">Business </w:t>
      </w:r>
      <w:r w:rsidRPr="00780E33">
        <w:rPr>
          <w:b/>
          <w:sz w:val="32"/>
        </w:rPr>
        <w:t>Case</w:t>
      </w:r>
    </w:p>
    <w:bookmarkEnd w:id="2"/>
    <w:p w:rsidR="007062E9" w:rsidRPr="00780E33" w:rsidRDefault="007062E9" w:rsidP="007062E9">
      <w:pPr>
        <w:rPr>
          <w:bCs/>
        </w:rPr>
      </w:pPr>
      <w:r w:rsidRPr="00780E33">
        <w:rPr>
          <w:bCs/>
        </w:rPr>
        <w:t>You have inherited a century old farm house and acreage in a rural area.  You have visited the site and made an inspection.  The house needs a great deal of repair work to get it marginally liveable.  You have itemized the most important things that need to be done and estimated the time required as shown below.</w:t>
      </w:r>
    </w:p>
    <w:p w:rsidR="007062E9" w:rsidRPr="00780E33" w:rsidRDefault="007062E9" w:rsidP="007062E9">
      <w:pPr>
        <w:rPr>
          <w:bCs/>
        </w:rPr>
      </w:pPr>
      <w:r w:rsidRPr="00780E33">
        <w:rPr>
          <w:bCs/>
        </w:rPr>
        <w:t>You plan to use this house for vacations and as a rental property through Airbnb. In fact, your work colleague as already expressed interest in staying over as soon as the property is finished. Your parents have sponsored you with a personal loan of $10.000,</w:t>
      </w:r>
      <w:r w:rsidR="00C069F2" w:rsidRPr="00780E33">
        <w:rPr>
          <w:bCs/>
        </w:rPr>
        <w:t xml:space="preserve"> </w:t>
      </w:r>
      <w:r w:rsidRPr="00780E33">
        <w:rPr>
          <w:bCs/>
        </w:rPr>
        <w:t>-</w:t>
      </w:r>
      <w:r w:rsidR="00C069F2" w:rsidRPr="00780E33">
        <w:rPr>
          <w:bCs/>
        </w:rPr>
        <w:t xml:space="preserve"> </w:t>
      </w:r>
      <w:r w:rsidRPr="00780E33">
        <w:rPr>
          <w:bCs/>
        </w:rPr>
        <w:t>that will give you enough money to buy the supplies and have a spending budget on help from a local contractor and two of his apprentices. You yourself have committed to working 80 hours over your vacation to fix up the house, but you are terrible at carpentry and painting. Your vacation of two weeks starts on Monday the 1st of June, and you prefer to be present when the contractor is on site. Assume you, the contractor and his apprentices</w:t>
      </w:r>
      <w:r w:rsidRPr="00780E33">
        <w:rPr>
          <w:bCs/>
          <w:vertAlign w:val="superscript"/>
        </w:rPr>
        <w:footnoteReference w:id="1"/>
      </w:r>
      <w:r w:rsidRPr="00780E33">
        <w:rPr>
          <w:bCs/>
        </w:rPr>
        <w:t xml:space="preserve"> all can work up to 8 hrs per day, 5 days per week.</w:t>
      </w:r>
    </w:p>
    <w:p w:rsidR="007062E9" w:rsidRPr="00780E33" w:rsidRDefault="007062E9" w:rsidP="007062E9">
      <w:pPr>
        <w:rPr>
          <w:bCs/>
        </w:rPr>
      </w:pPr>
      <w:r w:rsidRPr="00780E33">
        <w:rPr>
          <w:bCs/>
        </w:rPr>
        <w:t>You expect that within 2 years of renting the property you will have earned enough money to repay your parents.</w:t>
      </w:r>
    </w:p>
    <w:p w:rsidR="007062E9" w:rsidRPr="00011C0F" w:rsidRDefault="007062E9" w:rsidP="007062E9"/>
    <w:p w:rsidR="007062E9" w:rsidRPr="00011C0F" w:rsidRDefault="007062E9" w:rsidP="007062E9">
      <w:pPr>
        <w:rPr>
          <w:b/>
        </w:rPr>
      </w:pPr>
      <w:r w:rsidRPr="00011C0F">
        <w:rPr>
          <w:b/>
        </w:rPr>
        <w:t>Each activity is to be performed by one person only.</w:t>
      </w:r>
    </w:p>
    <w:p w:rsidR="00B00440" w:rsidRPr="00011C0F" w:rsidRDefault="00B00440" w:rsidP="007062E9"/>
    <w:p w:rsidR="007062E9" w:rsidRPr="00011C0F" w:rsidRDefault="007062E9" w:rsidP="007062E9">
      <w:r w:rsidRPr="00011C0F">
        <w:t>Continually ask yourself the question “when this is done, what else can I start now, or which things can I do at the same time?”</w:t>
      </w:r>
      <w:r w:rsidR="00475EB1" w:rsidRPr="00E51410">
        <w:t xml:space="preserve">. </w:t>
      </w:r>
    </w:p>
    <w:tbl>
      <w:tblPr>
        <w:tblStyle w:val="TableGrid"/>
        <w:tblW w:w="0" w:type="auto"/>
        <w:tblLook w:val="04A0" w:firstRow="1" w:lastRow="0" w:firstColumn="1" w:lastColumn="0" w:noHBand="0" w:noVBand="1"/>
      </w:tblPr>
      <w:tblGrid>
        <w:gridCol w:w="3014"/>
        <w:gridCol w:w="2994"/>
        <w:gridCol w:w="3008"/>
      </w:tblGrid>
      <w:tr w:rsidR="007062E9" w:rsidRPr="00E51410" w:rsidTr="00677474">
        <w:tc>
          <w:tcPr>
            <w:tcW w:w="3116" w:type="dxa"/>
          </w:tcPr>
          <w:p w:rsidR="007062E9" w:rsidRPr="00011C0F" w:rsidRDefault="007062E9" w:rsidP="00677474">
            <w:pPr>
              <w:rPr>
                <w:b/>
              </w:rPr>
            </w:pPr>
            <w:r w:rsidRPr="00011C0F">
              <w:rPr>
                <w:b/>
              </w:rPr>
              <w:t>Resources</w:t>
            </w:r>
          </w:p>
        </w:tc>
        <w:tc>
          <w:tcPr>
            <w:tcW w:w="3117" w:type="dxa"/>
          </w:tcPr>
          <w:p w:rsidR="007062E9" w:rsidRPr="00011C0F" w:rsidRDefault="007062E9" w:rsidP="00677474">
            <w:pPr>
              <w:rPr>
                <w:b/>
              </w:rPr>
            </w:pPr>
            <w:r w:rsidRPr="00011C0F">
              <w:rPr>
                <w:b/>
              </w:rPr>
              <w:t>Cost</w:t>
            </w:r>
          </w:p>
        </w:tc>
        <w:tc>
          <w:tcPr>
            <w:tcW w:w="3117" w:type="dxa"/>
          </w:tcPr>
          <w:p w:rsidR="007062E9" w:rsidRPr="00011C0F" w:rsidRDefault="007062E9" w:rsidP="00677474">
            <w:pPr>
              <w:rPr>
                <w:b/>
              </w:rPr>
            </w:pPr>
            <w:r w:rsidRPr="00011C0F">
              <w:rPr>
                <w:b/>
              </w:rPr>
              <w:t>Note</w:t>
            </w:r>
          </w:p>
        </w:tc>
      </w:tr>
      <w:tr w:rsidR="007062E9" w:rsidRPr="00E51410" w:rsidTr="00677474">
        <w:tc>
          <w:tcPr>
            <w:tcW w:w="3116" w:type="dxa"/>
          </w:tcPr>
          <w:p w:rsidR="007062E9" w:rsidRPr="00011C0F" w:rsidRDefault="007062E9" w:rsidP="00677474">
            <w:r w:rsidRPr="00011C0F">
              <w:t>Supplies needed</w:t>
            </w:r>
          </w:p>
        </w:tc>
        <w:tc>
          <w:tcPr>
            <w:tcW w:w="3117" w:type="dxa"/>
          </w:tcPr>
          <w:p w:rsidR="007062E9" w:rsidRPr="00011C0F" w:rsidRDefault="007062E9" w:rsidP="00677474">
            <w:r w:rsidRPr="00011C0F">
              <w:t>$5.000</w:t>
            </w:r>
          </w:p>
        </w:tc>
        <w:tc>
          <w:tcPr>
            <w:tcW w:w="3117" w:type="dxa"/>
          </w:tcPr>
          <w:p w:rsidR="007062E9" w:rsidRPr="00011C0F" w:rsidRDefault="007062E9" w:rsidP="00677474"/>
        </w:tc>
      </w:tr>
      <w:tr w:rsidR="007062E9" w:rsidRPr="00E51410" w:rsidTr="00677474">
        <w:tc>
          <w:tcPr>
            <w:tcW w:w="3116" w:type="dxa"/>
          </w:tcPr>
          <w:p w:rsidR="007062E9" w:rsidRPr="00011C0F" w:rsidRDefault="007062E9" w:rsidP="00677474">
            <w:r w:rsidRPr="00011C0F">
              <w:t>You</w:t>
            </w:r>
          </w:p>
        </w:tc>
        <w:tc>
          <w:tcPr>
            <w:tcW w:w="3117" w:type="dxa"/>
          </w:tcPr>
          <w:p w:rsidR="007062E9" w:rsidRPr="00011C0F" w:rsidRDefault="007062E9" w:rsidP="00677474">
            <w:r w:rsidRPr="00011C0F">
              <w:t>$0</w:t>
            </w:r>
          </w:p>
        </w:tc>
        <w:tc>
          <w:tcPr>
            <w:tcW w:w="3117" w:type="dxa"/>
          </w:tcPr>
          <w:p w:rsidR="007062E9" w:rsidRPr="00011C0F" w:rsidRDefault="007062E9" w:rsidP="00677474">
            <w:r w:rsidRPr="00011C0F">
              <w:t>Can do all jobs except carpentry and painting</w:t>
            </w:r>
          </w:p>
        </w:tc>
      </w:tr>
      <w:tr w:rsidR="007062E9" w:rsidRPr="00E51410" w:rsidTr="00677474">
        <w:tc>
          <w:tcPr>
            <w:tcW w:w="3116" w:type="dxa"/>
          </w:tcPr>
          <w:p w:rsidR="007062E9" w:rsidRPr="00011C0F" w:rsidRDefault="007062E9" w:rsidP="00677474">
            <w:r w:rsidRPr="00011C0F">
              <w:t>Contractor</w:t>
            </w:r>
          </w:p>
        </w:tc>
        <w:tc>
          <w:tcPr>
            <w:tcW w:w="3117" w:type="dxa"/>
          </w:tcPr>
          <w:p w:rsidR="007062E9" w:rsidRPr="00011C0F" w:rsidRDefault="007062E9" w:rsidP="00677474">
            <w:r w:rsidRPr="00011C0F">
              <w:t>$125 per hour</w:t>
            </w:r>
          </w:p>
        </w:tc>
        <w:tc>
          <w:tcPr>
            <w:tcW w:w="3117" w:type="dxa"/>
          </w:tcPr>
          <w:p w:rsidR="007062E9" w:rsidRPr="00011C0F" w:rsidRDefault="007062E9" w:rsidP="00677474">
            <w:r w:rsidRPr="00011C0F">
              <w:t>Expert in carpentry</w:t>
            </w:r>
          </w:p>
        </w:tc>
      </w:tr>
      <w:tr w:rsidR="007062E9" w:rsidRPr="00E51410" w:rsidTr="00677474">
        <w:tc>
          <w:tcPr>
            <w:tcW w:w="3116" w:type="dxa"/>
          </w:tcPr>
          <w:p w:rsidR="007062E9" w:rsidRPr="00011C0F" w:rsidRDefault="007062E9" w:rsidP="00677474">
            <w:r w:rsidRPr="00011C0F">
              <w:t>Apprentice I</w:t>
            </w:r>
          </w:p>
        </w:tc>
        <w:tc>
          <w:tcPr>
            <w:tcW w:w="3117" w:type="dxa"/>
          </w:tcPr>
          <w:p w:rsidR="007062E9" w:rsidRPr="00011C0F" w:rsidRDefault="007062E9" w:rsidP="00677474">
            <w:r w:rsidRPr="00011C0F">
              <w:t>$60 per hour</w:t>
            </w:r>
          </w:p>
        </w:tc>
        <w:tc>
          <w:tcPr>
            <w:tcW w:w="3117" w:type="dxa"/>
          </w:tcPr>
          <w:p w:rsidR="007062E9" w:rsidRPr="00011C0F" w:rsidRDefault="007062E9" w:rsidP="00677474">
            <w:r w:rsidRPr="00011C0F">
              <w:t>Expert in painting</w:t>
            </w:r>
          </w:p>
        </w:tc>
      </w:tr>
      <w:tr w:rsidR="007062E9" w:rsidRPr="00E51410" w:rsidTr="00677474">
        <w:tc>
          <w:tcPr>
            <w:tcW w:w="3116" w:type="dxa"/>
          </w:tcPr>
          <w:p w:rsidR="007062E9" w:rsidRPr="00011C0F" w:rsidRDefault="007062E9" w:rsidP="00677474">
            <w:r w:rsidRPr="00011C0F">
              <w:t>Apprentice II</w:t>
            </w:r>
          </w:p>
        </w:tc>
        <w:tc>
          <w:tcPr>
            <w:tcW w:w="3117" w:type="dxa"/>
          </w:tcPr>
          <w:p w:rsidR="007062E9" w:rsidRPr="00011C0F" w:rsidRDefault="007062E9" w:rsidP="00677474">
            <w:r w:rsidRPr="00011C0F">
              <w:t>$40 per hour</w:t>
            </w:r>
          </w:p>
        </w:tc>
        <w:tc>
          <w:tcPr>
            <w:tcW w:w="3117" w:type="dxa"/>
          </w:tcPr>
          <w:p w:rsidR="007062E9" w:rsidRPr="00011C0F" w:rsidRDefault="007062E9" w:rsidP="00677474">
            <w:r w:rsidRPr="00011C0F">
              <w:t>Can do all odd jobs (except carpentry and painting)</w:t>
            </w:r>
          </w:p>
        </w:tc>
      </w:tr>
    </w:tbl>
    <w:p w:rsidR="00475EB1" w:rsidRPr="00011C0F" w:rsidRDefault="00475EB1" w:rsidP="007062E9"/>
    <w:p w:rsidR="00475EB1" w:rsidRPr="00011C0F" w:rsidRDefault="00475EB1" w:rsidP="007062E9">
      <w:r w:rsidRPr="00011C0F">
        <w:t>Please note while working on this project, many assumptions are made that appear unrealistic, such as for example the wages, or constraints around who can do what.  The main reason behind these decision has been to create an example that is easy for you to work on, while keeping it within small boundaries.</w:t>
      </w:r>
    </w:p>
    <w:p w:rsidR="007062E9" w:rsidRDefault="007062E9" w:rsidP="007062E9"/>
    <w:p w:rsidR="000F23EA" w:rsidRPr="000F23EA" w:rsidRDefault="000F23EA" w:rsidP="007062E9">
      <w:pPr>
        <w:rPr>
          <w:rFonts w:cstheme="minorHAnsi"/>
        </w:rPr>
      </w:pPr>
      <w:r w:rsidRPr="000F23EA">
        <w:rPr>
          <w:rFonts w:cstheme="minorHAnsi"/>
          <w:color w:val="111111"/>
        </w:rPr>
        <w:lastRenderedPageBreak/>
        <w:t>The</w:t>
      </w:r>
      <w:r>
        <w:rPr>
          <w:rFonts w:cstheme="minorHAnsi"/>
          <w:color w:val="111111"/>
        </w:rPr>
        <w:t xml:space="preserve"> following</w:t>
      </w:r>
      <w:r w:rsidRPr="000F23EA">
        <w:rPr>
          <w:rFonts w:cstheme="minorHAnsi"/>
          <w:color w:val="111111"/>
        </w:rPr>
        <w:t xml:space="preserve"> List of Most Important Fixes and Project Customer Trade-Off Matrix are provided to you as background to the pro</w:t>
      </w:r>
      <w:r w:rsidR="008B1822">
        <w:rPr>
          <w:rFonts w:cstheme="minorHAnsi"/>
          <w:color w:val="111111"/>
        </w:rPr>
        <w:t>ject; they are part of the Business Case</w:t>
      </w:r>
      <w:r w:rsidRPr="000F23EA">
        <w:rPr>
          <w:rFonts w:cstheme="minorHAnsi"/>
          <w:color w:val="111111"/>
        </w:rPr>
        <w:t xml:space="preserve">. </w:t>
      </w:r>
    </w:p>
    <w:tbl>
      <w:tblPr>
        <w:tblW w:w="8923" w:type="dxa"/>
        <w:tblInd w:w="93" w:type="dxa"/>
        <w:tblLook w:val="04A0" w:firstRow="1" w:lastRow="0" w:firstColumn="1" w:lastColumn="0" w:noHBand="0" w:noVBand="1"/>
      </w:tblPr>
      <w:tblGrid>
        <w:gridCol w:w="657"/>
        <w:gridCol w:w="8266"/>
      </w:tblGrid>
      <w:tr w:rsidR="009971F2" w:rsidRPr="00E51410" w:rsidTr="00677474">
        <w:trPr>
          <w:trHeight w:val="356"/>
        </w:trPr>
        <w:tc>
          <w:tcPr>
            <w:tcW w:w="8923" w:type="dxa"/>
            <w:gridSpan w:val="2"/>
            <w:tcBorders>
              <w:top w:val="single" w:sz="4" w:space="0" w:color="auto"/>
              <w:left w:val="single" w:sz="4" w:space="0" w:color="auto"/>
              <w:bottom w:val="single" w:sz="4" w:space="0" w:color="auto"/>
              <w:right w:val="single" w:sz="4" w:space="0" w:color="auto"/>
            </w:tcBorders>
          </w:tcPr>
          <w:p w:rsidR="009971F2" w:rsidRPr="00011C0F" w:rsidRDefault="009971F2" w:rsidP="00677474">
            <w:pPr>
              <w:rPr>
                <w:b/>
                <w:color w:val="000000"/>
                <w:sz w:val="24"/>
                <w:szCs w:val="24"/>
              </w:rPr>
            </w:pPr>
            <w:r w:rsidRPr="00011C0F">
              <w:rPr>
                <w:b/>
                <w:color w:val="000000"/>
                <w:sz w:val="24"/>
                <w:szCs w:val="24"/>
              </w:rPr>
              <w:t>List of</w:t>
            </w:r>
            <w:r w:rsidR="000F23EA">
              <w:rPr>
                <w:b/>
                <w:color w:val="000000"/>
                <w:sz w:val="24"/>
                <w:szCs w:val="24"/>
              </w:rPr>
              <w:t xml:space="preserve"> Most Important F</w:t>
            </w:r>
            <w:r w:rsidRPr="00011C0F">
              <w:rPr>
                <w:b/>
                <w:color w:val="000000"/>
                <w:sz w:val="24"/>
                <w:szCs w:val="24"/>
              </w:rPr>
              <w:t>ixes (not necessarily in order of schedule or priority):</w:t>
            </w:r>
          </w:p>
        </w:tc>
      </w:tr>
      <w:tr w:rsidR="00475EB1" w:rsidRPr="00E51410" w:rsidTr="00011C0F">
        <w:trPr>
          <w:trHeight w:val="356"/>
        </w:trPr>
        <w:tc>
          <w:tcPr>
            <w:tcW w:w="657" w:type="dxa"/>
            <w:tcBorders>
              <w:top w:val="single" w:sz="4" w:space="0" w:color="auto"/>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w:t>
            </w:r>
          </w:p>
        </w:tc>
        <w:tc>
          <w:tcPr>
            <w:tcW w:w="82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5EB1" w:rsidRPr="00011C0F" w:rsidRDefault="00475EB1" w:rsidP="00677474">
            <w:pPr>
              <w:rPr>
                <w:color w:val="000000"/>
                <w:sz w:val="24"/>
                <w:szCs w:val="24"/>
              </w:rPr>
            </w:pPr>
            <w:r w:rsidRPr="00011C0F">
              <w:rPr>
                <w:color w:val="000000"/>
                <w:sz w:val="24"/>
                <w:szCs w:val="24"/>
              </w:rPr>
              <w:t>Purchase supplies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2</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Hang new curtains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3</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Repair wooden shutters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4</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Paint shutters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5</w:t>
            </w:r>
          </w:p>
        </w:tc>
        <w:tc>
          <w:tcPr>
            <w:tcW w:w="8266" w:type="dxa"/>
            <w:tcBorders>
              <w:top w:val="nil"/>
              <w:left w:val="single" w:sz="4" w:space="0" w:color="auto"/>
              <w:bottom w:val="single" w:sz="4" w:space="0" w:color="auto"/>
              <w:right w:val="single" w:sz="4" w:space="0" w:color="auto"/>
            </w:tcBorders>
            <w:shd w:val="clear" w:color="auto" w:fill="auto"/>
            <w:noWrap/>
            <w:vAlign w:val="bottom"/>
          </w:tcPr>
          <w:p w:rsidR="00475EB1" w:rsidRPr="00011C0F" w:rsidRDefault="00475EB1" w:rsidP="00677474">
            <w:pPr>
              <w:rPr>
                <w:color w:val="000000"/>
                <w:sz w:val="24"/>
                <w:szCs w:val="24"/>
              </w:rPr>
            </w:pPr>
            <w:r w:rsidRPr="00011C0F">
              <w:rPr>
                <w:color w:val="000000"/>
                <w:sz w:val="24"/>
                <w:szCs w:val="24"/>
              </w:rPr>
              <w:t>Hang shutters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6</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Repair wooden porch</w:t>
            </w:r>
          </w:p>
        </w:tc>
      </w:tr>
      <w:tr w:rsidR="00475EB1" w:rsidRPr="00E51410" w:rsidTr="00011C0F">
        <w:trPr>
          <w:trHeight w:val="356"/>
        </w:trPr>
        <w:tc>
          <w:tcPr>
            <w:tcW w:w="657" w:type="dxa"/>
            <w:tcBorders>
              <w:top w:val="single" w:sz="4" w:space="0" w:color="auto"/>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7</w:t>
            </w:r>
          </w:p>
        </w:tc>
        <w:tc>
          <w:tcPr>
            <w:tcW w:w="82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5EB1" w:rsidRPr="00011C0F" w:rsidRDefault="00475EB1" w:rsidP="00677474">
            <w:pPr>
              <w:rPr>
                <w:color w:val="000000"/>
                <w:sz w:val="24"/>
                <w:szCs w:val="24"/>
              </w:rPr>
            </w:pPr>
            <w:r w:rsidRPr="00011C0F">
              <w:rPr>
                <w:color w:val="000000"/>
                <w:sz w:val="24"/>
                <w:szCs w:val="24"/>
              </w:rPr>
              <w:t>Paint porch</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8</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Repair wooden floor</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9</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Sand floor</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10</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Refinish (paint) floor</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11</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Paint ceilings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12</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Paint doors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13</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Paint interior walls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14</w:t>
            </w:r>
          </w:p>
        </w:tc>
        <w:tc>
          <w:tcPr>
            <w:tcW w:w="8266" w:type="dxa"/>
            <w:tcBorders>
              <w:top w:val="nil"/>
              <w:left w:val="single" w:sz="4" w:space="0" w:color="auto"/>
              <w:bottom w:val="single" w:sz="4" w:space="0" w:color="auto"/>
              <w:right w:val="single" w:sz="4" w:space="0" w:color="auto"/>
            </w:tcBorders>
            <w:shd w:val="clear" w:color="auto" w:fill="auto"/>
            <w:noWrap/>
            <w:vAlign w:val="bottom"/>
          </w:tcPr>
          <w:p w:rsidR="00475EB1" w:rsidRPr="00011C0F" w:rsidRDefault="00475EB1" w:rsidP="00677474">
            <w:pPr>
              <w:rPr>
                <w:color w:val="000000"/>
                <w:sz w:val="24"/>
                <w:szCs w:val="24"/>
              </w:rPr>
            </w:pPr>
            <w:r w:rsidRPr="00011C0F">
              <w:rPr>
                <w:color w:val="000000"/>
                <w:sz w:val="24"/>
                <w:szCs w:val="24"/>
              </w:rPr>
              <w:t>Paint exterior walls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15</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Wash exterior windows</w:t>
            </w:r>
          </w:p>
        </w:tc>
      </w:tr>
      <w:tr w:rsidR="00475EB1" w:rsidRPr="00E51410" w:rsidTr="00011C0F">
        <w:trPr>
          <w:trHeight w:val="356"/>
        </w:trPr>
        <w:tc>
          <w:tcPr>
            <w:tcW w:w="657" w:type="dxa"/>
            <w:tcBorders>
              <w:top w:val="nil"/>
              <w:left w:val="single" w:sz="4" w:space="0" w:color="auto"/>
              <w:bottom w:val="single" w:sz="4" w:space="0" w:color="auto"/>
              <w:right w:val="single" w:sz="4" w:space="0" w:color="auto"/>
            </w:tcBorders>
          </w:tcPr>
          <w:p w:rsidR="00475EB1" w:rsidRPr="00011C0F" w:rsidRDefault="00475EB1" w:rsidP="00677474">
            <w:pPr>
              <w:rPr>
                <w:color w:val="000000"/>
                <w:sz w:val="24"/>
                <w:szCs w:val="24"/>
              </w:rPr>
            </w:pPr>
            <w:r w:rsidRPr="00011C0F">
              <w:rPr>
                <w:color w:val="000000"/>
                <w:sz w:val="24"/>
                <w:szCs w:val="24"/>
              </w:rPr>
              <w:t>16</w:t>
            </w:r>
          </w:p>
        </w:tc>
        <w:tc>
          <w:tcPr>
            <w:tcW w:w="8266" w:type="dxa"/>
            <w:tcBorders>
              <w:top w:val="nil"/>
              <w:left w:val="single" w:sz="4" w:space="0" w:color="auto"/>
              <w:bottom w:val="single" w:sz="4" w:space="0" w:color="auto"/>
              <w:right w:val="single" w:sz="4" w:space="0" w:color="auto"/>
            </w:tcBorders>
            <w:shd w:val="clear" w:color="auto" w:fill="auto"/>
            <w:noWrap/>
            <w:vAlign w:val="bottom"/>
            <w:hideMark/>
          </w:tcPr>
          <w:p w:rsidR="00475EB1" w:rsidRPr="00011C0F" w:rsidRDefault="00475EB1" w:rsidP="00677474">
            <w:pPr>
              <w:rPr>
                <w:color w:val="000000"/>
                <w:sz w:val="24"/>
                <w:szCs w:val="24"/>
              </w:rPr>
            </w:pPr>
            <w:r w:rsidRPr="00011C0F">
              <w:rPr>
                <w:color w:val="000000"/>
                <w:sz w:val="24"/>
                <w:szCs w:val="24"/>
              </w:rPr>
              <w:t>Wash interior windows</w:t>
            </w:r>
          </w:p>
        </w:tc>
      </w:tr>
    </w:tbl>
    <w:p w:rsidR="007062E9" w:rsidRPr="00011C0F" w:rsidRDefault="007062E9" w:rsidP="007062E9"/>
    <w:p w:rsidR="007062E9" w:rsidRPr="00011C0F" w:rsidRDefault="007062E9" w:rsidP="007062E9">
      <w:pPr>
        <w:rPr>
          <w:b/>
        </w:rPr>
      </w:pPr>
      <w:r w:rsidRPr="00011C0F">
        <w:rPr>
          <w:b/>
        </w:rPr>
        <w:t>Project Customer Trade-off Matrix</w:t>
      </w:r>
    </w:p>
    <w:tbl>
      <w:tblPr>
        <w:tblW w:w="8359" w:type="dxa"/>
        <w:tblLook w:val="04A0" w:firstRow="1" w:lastRow="0" w:firstColumn="1" w:lastColumn="0" w:noHBand="0" w:noVBand="1"/>
      </w:tblPr>
      <w:tblGrid>
        <w:gridCol w:w="1900"/>
        <w:gridCol w:w="2773"/>
        <w:gridCol w:w="1843"/>
        <w:gridCol w:w="1843"/>
      </w:tblGrid>
      <w:tr w:rsidR="007062E9" w:rsidRPr="00E51410" w:rsidTr="00011C0F">
        <w:trPr>
          <w:trHeight w:val="300"/>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b/>
                <w:color w:val="000000"/>
                <w:lang w:eastAsia="en-AU"/>
              </w:rPr>
            </w:pPr>
            <w:r w:rsidRPr="00E51410">
              <w:rPr>
                <w:rFonts w:eastAsia="Times New Roman"/>
                <w:b/>
                <w:color w:val="000000"/>
                <w:lang w:eastAsia="en-AU"/>
              </w:rPr>
              <w:t>Old Farm House</w:t>
            </w:r>
          </w:p>
        </w:tc>
        <w:tc>
          <w:tcPr>
            <w:tcW w:w="2773" w:type="dxa"/>
            <w:tcBorders>
              <w:top w:val="single" w:sz="4" w:space="0" w:color="auto"/>
              <w:left w:val="nil"/>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b/>
                <w:color w:val="000000"/>
                <w:lang w:eastAsia="en-AU"/>
              </w:rPr>
            </w:pPr>
            <w:r w:rsidRPr="00E51410">
              <w:rPr>
                <w:rFonts w:eastAsia="Times New Roman"/>
                <w:b/>
                <w:color w:val="000000"/>
                <w:lang w:eastAsia="en-AU"/>
              </w:rPr>
              <w:t>Enhance</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b/>
                <w:color w:val="000000"/>
                <w:lang w:eastAsia="en-AU"/>
              </w:rPr>
            </w:pPr>
            <w:r w:rsidRPr="00E51410">
              <w:rPr>
                <w:rFonts w:eastAsia="Times New Roman"/>
                <w:b/>
                <w:color w:val="000000"/>
                <w:lang w:eastAsia="en-AU"/>
              </w:rPr>
              <w:t>Meet</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b/>
                <w:color w:val="000000"/>
                <w:lang w:eastAsia="en-AU"/>
              </w:rPr>
            </w:pPr>
            <w:r w:rsidRPr="00E51410">
              <w:rPr>
                <w:rFonts w:eastAsia="Times New Roman"/>
                <w:b/>
                <w:color w:val="000000"/>
                <w:lang w:eastAsia="en-AU"/>
              </w:rPr>
              <w:t>Sacrifice</w:t>
            </w:r>
          </w:p>
        </w:tc>
      </w:tr>
      <w:tr w:rsidR="007062E9" w:rsidRPr="00E51410" w:rsidTr="00011C0F">
        <w:trPr>
          <w:trHeight w:val="6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Cost</w:t>
            </w:r>
          </w:p>
        </w:tc>
        <w:tc>
          <w:tcPr>
            <w:tcW w:w="277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Cannot go over $10.000</w:t>
            </w: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Spend full budget to sa</w:t>
            </w:r>
            <w:r w:rsidR="00C069F2" w:rsidRPr="00E51410">
              <w:rPr>
                <w:rFonts w:eastAsia="Times New Roman"/>
                <w:color w:val="000000"/>
                <w:lang w:eastAsia="en-AU"/>
              </w:rPr>
              <w:t>v</w:t>
            </w:r>
            <w:r w:rsidRPr="00E51410">
              <w:rPr>
                <w:rFonts w:eastAsia="Times New Roman"/>
                <w:color w:val="000000"/>
                <w:lang w:eastAsia="en-AU"/>
              </w:rPr>
              <w:t>e time</w:t>
            </w:r>
          </w:p>
        </w:tc>
      </w:tr>
      <w:tr w:rsidR="007062E9" w:rsidRPr="00E51410" w:rsidTr="00011C0F">
        <w:trPr>
          <w:trHeight w:val="6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Schedule</w:t>
            </w:r>
          </w:p>
        </w:tc>
        <w:tc>
          <w:tcPr>
            <w:tcW w:w="277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Save time (you are allowed to spend the full budget if it enhances time finished)</w:t>
            </w: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Must finish in two weeks (10 business days)</w:t>
            </w: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p>
        </w:tc>
      </w:tr>
      <w:tr w:rsidR="007062E9" w:rsidRPr="00E51410" w:rsidTr="00011C0F">
        <w:trPr>
          <w:trHeight w:val="6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Quality</w:t>
            </w:r>
          </w:p>
        </w:tc>
        <w:tc>
          <w:tcPr>
            <w:tcW w:w="277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Must meet</w:t>
            </w: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p>
        </w:tc>
      </w:tr>
      <w:tr w:rsidR="007062E9" w:rsidRPr="00E51410" w:rsidTr="00011C0F">
        <w:trPr>
          <w:trHeight w:val="6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Scope</w:t>
            </w:r>
          </w:p>
        </w:tc>
        <w:tc>
          <w:tcPr>
            <w:tcW w:w="277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r w:rsidRPr="00E51410">
              <w:rPr>
                <w:rFonts w:eastAsia="Times New Roman"/>
                <w:color w:val="000000"/>
                <w:lang w:eastAsia="en-AU"/>
              </w:rPr>
              <w:t>Must meet</w:t>
            </w:r>
          </w:p>
        </w:tc>
        <w:tc>
          <w:tcPr>
            <w:tcW w:w="1843" w:type="dxa"/>
            <w:tcBorders>
              <w:top w:val="nil"/>
              <w:left w:val="nil"/>
              <w:bottom w:val="single" w:sz="4" w:space="0" w:color="auto"/>
              <w:right w:val="single" w:sz="4" w:space="0" w:color="auto"/>
            </w:tcBorders>
            <w:shd w:val="clear" w:color="auto" w:fill="auto"/>
            <w:noWrap/>
            <w:vAlign w:val="bottom"/>
          </w:tcPr>
          <w:p w:rsidR="007062E9" w:rsidRPr="00E51410" w:rsidRDefault="007062E9" w:rsidP="00677474">
            <w:pPr>
              <w:spacing w:after="0" w:line="240" w:lineRule="auto"/>
              <w:rPr>
                <w:rFonts w:eastAsia="Times New Roman"/>
                <w:color w:val="000000"/>
                <w:lang w:eastAsia="en-AU"/>
              </w:rPr>
            </w:pPr>
          </w:p>
        </w:tc>
      </w:tr>
    </w:tbl>
    <w:p w:rsidR="007062E9" w:rsidRPr="00011C0F" w:rsidRDefault="007062E9" w:rsidP="007062E9"/>
    <w:p w:rsidR="007062E9" w:rsidRPr="00E51410" w:rsidRDefault="007062E9"/>
    <w:p w:rsidR="00EC2B8C" w:rsidRPr="00011C0F" w:rsidRDefault="00EC2B8C" w:rsidP="00EC2B8C">
      <w:pPr>
        <w:pStyle w:val="Heading2"/>
        <w:rPr>
          <w:rFonts w:asciiTheme="minorHAnsi" w:hAnsiTheme="minorHAnsi"/>
        </w:rPr>
      </w:pPr>
      <w:bookmarkStart w:id="3" w:name="_Toc461694227"/>
      <w:bookmarkStart w:id="4" w:name="_Toc464546093"/>
      <w:bookmarkStart w:id="5" w:name="_Toc477166775"/>
      <w:bookmarkEnd w:id="3"/>
      <w:bookmarkEnd w:id="4"/>
      <w:r w:rsidRPr="00011C0F">
        <w:rPr>
          <w:rFonts w:asciiTheme="minorHAnsi" w:hAnsiTheme="minorHAnsi"/>
        </w:rPr>
        <w:lastRenderedPageBreak/>
        <w:t>Scope Overview (word limit: 1</w:t>
      </w:r>
      <w:r w:rsidR="00220958" w:rsidRPr="00011C0F">
        <w:rPr>
          <w:rFonts w:asciiTheme="minorHAnsi" w:hAnsiTheme="minorHAnsi"/>
        </w:rPr>
        <w:t>5</w:t>
      </w:r>
      <w:r w:rsidRPr="00011C0F">
        <w:rPr>
          <w:rFonts w:asciiTheme="minorHAnsi" w:hAnsiTheme="minorHAnsi"/>
        </w:rPr>
        <w:t>0)</w:t>
      </w:r>
      <w:bookmarkEnd w:id="5"/>
    </w:p>
    <w:p w:rsidR="00EC2B8C" w:rsidRPr="00E51410" w:rsidRDefault="00EC2B8C" w:rsidP="00FA6FB0">
      <w:r w:rsidRPr="00E51410">
        <w:t xml:space="preserve">Use your own words to convert the </w:t>
      </w:r>
      <w:r w:rsidR="00ED3E05" w:rsidRPr="00E51410">
        <w:t>project brief</w:t>
      </w:r>
      <w:r w:rsidRPr="00E51410">
        <w:t xml:space="preserve"> </w:t>
      </w:r>
      <w:r w:rsidR="00A84773" w:rsidRPr="00E51410">
        <w:t xml:space="preserve">(business case) </w:t>
      </w:r>
      <w:r w:rsidRPr="00E51410">
        <w:t xml:space="preserve">in a short </w:t>
      </w:r>
      <w:r w:rsidR="00FC5865" w:rsidRPr="00E51410">
        <w:t xml:space="preserve">scope </w:t>
      </w:r>
      <w:r w:rsidRPr="00E51410">
        <w:t>overview</w:t>
      </w:r>
      <w:r w:rsidR="00A84773" w:rsidRPr="00E51410">
        <w:t>:</w:t>
      </w:r>
    </w:p>
    <w:p w:rsidR="00A84773" w:rsidRPr="00E51410" w:rsidRDefault="00A84773" w:rsidP="00FA6FB0"/>
    <w:p w:rsidR="00560846" w:rsidRPr="00E51410" w:rsidRDefault="00220958" w:rsidP="00EC2B8C">
      <w:pPr>
        <w:rPr>
          <w:b/>
        </w:rPr>
      </w:pPr>
      <w:r w:rsidRPr="00011C0F">
        <w:rPr>
          <w:b/>
          <w:noProof/>
          <w:lang w:eastAsia="en-AU"/>
        </w:rPr>
        <mc:AlternateContent>
          <mc:Choice Requires="wps">
            <w:drawing>
              <wp:inline distT="0" distB="0" distL="0" distR="0" wp14:anchorId="0E10B548" wp14:editId="32073485">
                <wp:extent cx="5391150" cy="39624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3962400"/>
                        </a:xfrm>
                        <a:prstGeom prst="rect">
                          <a:avLst/>
                        </a:prstGeom>
                        <a:solidFill>
                          <a:srgbClr val="FFFFFF"/>
                        </a:solidFill>
                        <a:ln w="9525">
                          <a:solidFill>
                            <a:srgbClr val="000000"/>
                          </a:solidFill>
                          <a:miter lim="800000"/>
                          <a:headEnd/>
                          <a:tailEnd/>
                        </a:ln>
                      </wps:spPr>
                      <wps:txbx>
                        <w:txbxContent>
                          <w:p w:rsidR="00BC656A" w:rsidRDefault="00BC656A">
                            <w:r>
                              <w:t>Type your brief in this text box</w:t>
                            </w:r>
                          </w:p>
                          <w:p w:rsidR="00BC656A" w:rsidRDefault="00BC656A" w:rsidP="001F0B4B"/>
                          <w:p w:rsidR="00BC656A" w:rsidRDefault="00BC656A"/>
                        </w:txbxContent>
                      </wps:txbx>
                      <wps:bodyPr rot="0" vert="horz" wrap="square" lIns="91440" tIns="45720" rIns="91440" bIns="45720" anchor="t" anchorCtr="0">
                        <a:noAutofit/>
                      </wps:bodyPr>
                    </wps:wsp>
                  </a:graphicData>
                </a:graphic>
              </wp:inline>
            </w:drawing>
          </mc:Choice>
          <mc:Fallback>
            <w:pict>
              <v:shapetype w14:anchorId="0E10B548" id="_x0000_t202" coordsize="21600,21600" o:spt="202" path="m,l,21600r21600,l21600,xe">
                <v:stroke joinstyle="miter"/>
                <v:path gradientshapeok="t" o:connecttype="rect"/>
              </v:shapetype>
              <v:shape id="Text Box 2" o:spid="_x0000_s1026" type="#_x0000_t202" style="width:424.5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">
                <v:textbox>
                  <w:txbxContent>
                    <w:p w:rsidR="00BC656A" w:rsidRDefault="00BC656A">
                      <w:r>
                        <w:t>Type your brief in this text box</w:t>
                      </w:r>
                    </w:p>
                    <w:p w:rsidR="00BC656A" w:rsidRDefault="00BC656A" w:rsidP="001F0B4B"/>
                    <w:p w:rsidR="00BC656A" w:rsidRDefault="00BC656A"/>
                  </w:txbxContent>
                </v:textbox>
                <w10:anchorlock/>
              </v:shape>
            </w:pict>
          </mc:Fallback>
        </mc:AlternateContent>
      </w:r>
    </w:p>
    <w:p w:rsidR="00220958" w:rsidRPr="00E51410" w:rsidRDefault="00220958" w:rsidP="00EC2B8C">
      <w:pPr>
        <w:rPr>
          <w:b/>
        </w:rPr>
      </w:pPr>
    </w:p>
    <w:p w:rsidR="00220958" w:rsidRPr="00E51410" w:rsidRDefault="00220958" w:rsidP="00EC2B8C">
      <w:pPr>
        <w:rPr>
          <w:b/>
        </w:rPr>
      </w:pPr>
    </w:p>
    <w:p w:rsidR="00D50440" w:rsidRPr="00E51410" w:rsidRDefault="00D50440">
      <w:pPr>
        <w:rPr>
          <w:b/>
        </w:rPr>
      </w:pPr>
      <w:r w:rsidRPr="00E51410">
        <w:rPr>
          <w:b/>
        </w:rPr>
        <w:br w:type="page"/>
      </w:r>
    </w:p>
    <w:p w:rsidR="00EC2B8C" w:rsidRPr="00011C0F" w:rsidRDefault="00EC2B8C" w:rsidP="00EC2B8C">
      <w:pPr>
        <w:pStyle w:val="Heading2"/>
        <w:rPr>
          <w:rFonts w:asciiTheme="minorHAnsi" w:hAnsiTheme="minorHAnsi"/>
        </w:rPr>
      </w:pPr>
      <w:bookmarkStart w:id="6" w:name="_Toc477166776"/>
      <w:r w:rsidRPr="00011C0F">
        <w:rPr>
          <w:rFonts w:asciiTheme="minorHAnsi" w:hAnsiTheme="minorHAnsi"/>
        </w:rPr>
        <w:lastRenderedPageBreak/>
        <w:t>Milestone Schedule and Deliverables</w:t>
      </w:r>
      <w:bookmarkEnd w:id="6"/>
    </w:p>
    <w:p w:rsidR="0012364C" w:rsidRPr="00E51410" w:rsidRDefault="0012364C" w:rsidP="0012364C">
      <w:r w:rsidRPr="00E51410">
        <w:t xml:space="preserve">Based on the </w:t>
      </w:r>
      <w:r w:rsidR="005D1C5B" w:rsidRPr="00E51410">
        <w:t>project brief</w:t>
      </w:r>
      <w:r w:rsidR="00BD5D67" w:rsidRPr="00E51410">
        <w:t xml:space="preserve"> and the list of work packages, </w:t>
      </w:r>
      <w:r w:rsidRPr="00E51410">
        <w:t xml:space="preserve">please list the milestones you </w:t>
      </w:r>
      <w:r w:rsidR="00D50440" w:rsidRPr="00E51410">
        <w:t xml:space="preserve">would </w:t>
      </w:r>
      <w:r w:rsidRPr="00E51410">
        <w:t>identify for this project. The first and last are already given for you</w:t>
      </w:r>
      <w:r w:rsidR="00D50440" w:rsidRPr="00E51410">
        <w:t>. Estimate a completion date for each milestone, as well as what the acceptance criteria would be. Also think about who should judge whether or not the criteria have been met.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75"/>
        <w:gridCol w:w="1425"/>
        <w:gridCol w:w="1964"/>
        <w:gridCol w:w="1852"/>
      </w:tblGrid>
      <w:tr w:rsidR="00EC2B8C" w:rsidRPr="00E51410" w:rsidTr="000911D4">
        <w:tc>
          <w:tcPr>
            <w:tcW w:w="2094" w:type="pct"/>
            <w:shd w:val="clear" w:color="auto" w:fill="C0C0C0"/>
          </w:tcPr>
          <w:p w:rsidR="00EC2B8C" w:rsidRPr="00E51410" w:rsidRDefault="00EC2B8C" w:rsidP="00602314">
            <w:pPr>
              <w:rPr>
                <w:b/>
              </w:rPr>
            </w:pPr>
            <w:r w:rsidRPr="00E51410">
              <w:rPr>
                <w:b/>
              </w:rPr>
              <w:t>Milestone</w:t>
            </w:r>
          </w:p>
        </w:tc>
        <w:tc>
          <w:tcPr>
            <w:tcW w:w="790" w:type="pct"/>
            <w:shd w:val="clear" w:color="auto" w:fill="C0C0C0"/>
          </w:tcPr>
          <w:p w:rsidR="00EC2B8C" w:rsidRPr="00E51410" w:rsidRDefault="00EC2B8C" w:rsidP="00602314">
            <w:pPr>
              <w:rPr>
                <w:b/>
              </w:rPr>
            </w:pPr>
            <w:r w:rsidRPr="00E51410">
              <w:rPr>
                <w:b/>
              </w:rPr>
              <w:t>Completion Date</w:t>
            </w:r>
          </w:p>
        </w:tc>
        <w:tc>
          <w:tcPr>
            <w:tcW w:w="1089" w:type="pct"/>
            <w:shd w:val="clear" w:color="auto" w:fill="C0C0C0"/>
          </w:tcPr>
          <w:p w:rsidR="00EC2B8C" w:rsidRPr="00E51410" w:rsidRDefault="00D50440" w:rsidP="00602314">
            <w:pPr>
              <w:rPr>
                <w:b/>
              </w:rPr>
            </w:pPr>
            <w:r w:rsidRPr="00E51410">
              <w:rPr>
                <w:b/>
              </w:rPr>
              <w:t>Acceptance Criteria</w:t>
            </w:r>
          </w:p>
        </w:tc>
        <w:tc>
          <w:tcPr>
            <w:tcW w:w="1028" w:type="pct"/>
            <w:shd w:val="clear" w:color="auto" w:fill="C0C0C0"/>
          </w:tcPr>
          <w:p w:rsidR="00EC2B8C" w:rsidRPr="00E51410" w:rsidRDefault="00D50440" w:rsidP="00602314">
            <w:pPr>
              <w:rPr>
                <w:b/>
              </w:rPr>
            </w:pPr>
            <w:r w:rsidRPr="00E51410">
              <w:rPr>
                <w:b/>
              </w:rPr>
              <w:t>Stakeholder Judge</w:t>
            </w:r>
          </w:p>
        </w:tc>
      </w:tr>
      <w:tr w:rsidR="00EC2B8C" w:rsidRPr="00E51410" w:rsidTr="000911D4">
        <w:tc>
          <w:tcPr>
            <w:tcW w:w="2094" w:type="pct"/>
          </w:tcPr>
          <w:p w:rsidR="00EC2B8C" w:rsidRPr="00E51410" w:rsidRDefault="00EC2B8C" w:rsidP="00602314">
            <w:r w:rsidRPr="00E51410">
              <w:t>Charter signed off</w:t>
            </w:r>
          </w:p>
        </w:tc>
        <w:tc>
          <w:tcPr>
            <w:tcW w:w="790" w:type="pct"/>
          </w:tcPr>
          <w:p w:rsidR="00EC2B8C" w:rsidRPr="00E51410" w:rsidRDefault="00EC2B8C" w:rsidP="00602314"/>
        </w:tc>
        <w:tc>
          <w:tcPr>
            <w:tcW w:w="1089" w:type="pct"/>
          </w:tcPr>
          <w:p w:rsidR="00EC2B8C" w:rsidRPr="00E51410" w:rsidRDefault="00EC2B8C" w:rsidP="00602314"/>
        </w:tc>
        <w:tc>
          <w:tcPr>
            <w:tcW w:w="1028" w:type="pct"/>
          </w:tcPr>
          <w:p w:rsidR="00EC2B8C" w:rsidRPr="00E51410" w:rsidRDefault="00EC2B8C" w:rsidP="00602314"/>
        </w:tc>
      </w:tr>
      <w:tr w:rsidR="00EC2B8C" w:rsidRPr="00E51410" w:rsidTr="000911D4">
        <w:tc>
          <w:tcPr>
            <w:tcW w:w="2094" w:type="pct"/>
          </w:tcPr>
          <w:p w:rsidR="00EC2B8C" w:rsidRPr="00E51410" w:rsidRDefault="00EC2B8C" w:rsidP="00602314"/>
        </w:tc>
        <w:tc>
          <w:tcPr>
            <w:tcW w:w="790" w:type="pct"/>
          </w:tcPr>
          <w:p w:rsidR="00EC2B8C" w:rsidRPr="00E51410" w:rsidRDefault="00EC2B8C" w:rsidP="00602314"/>
        </w:tc>
        <w:tc>
          <w:tcPr>
            <w:tcW w:w="1089" w:type="pct"/>
          </w:tcPr>
          <w:p w:rsidR="00EC2B8C" w:rsidRPr="00E51410" w:rsidRDefault="00EC2B8C" w:rsidP="00602314"/>
        </w:tc>
        <w:tc>
          <w:tcPr>
            <w:tcW w:w="1028" w:type="pct"/>
          </w:tcPr>
          <w:p w:rsidR="00EC2B8C" w:rsidRPr="00E51410" w:rsidRDefault="00EC2B8C" w:rsidP="00602314"/>
        </w:tc>
      </w:tr>
      <w:tr w:rsidR="00EC2B8C" w:rsidRPr="00E51410" w:rsidTr="000911D4">
        <w:tc>
          <w:tcPr>
            <w:tcW w:w="2094" w:type="pct"/>
          </w:tcPr>
          <w:p w:rsidR="00EC2B8C" w:rsidRPr="00E51410" w:rsidRDefault="00EC2B8C" w:rsidP="00602314"/>
        </w:tc>
        <w:tc>
          <w:tcPr>
            <w:tcW w:w="790" w:type="pct"/>
          </w:tcPr>
          <w:p w:rsidR="00EC2B8C" w:rsidRPr="00E51410" w:rsidRDefault="00EC2B8C" w:rsidP="00602314"/>
        </w:tc>
        <w:tc>
          <w:tcPr>
            <w:tcW w:w="1089" w:type="pct"/>
          </w:tcPr>
          <w:p w:rsidR="00EC2B8C" w:rsidRPr="00E51410" w:rsidRDefault="00EC2B8C" w:rsidP="00602314"/>
        </w:tc>
        <w:tc>
          <w:tcPr>
            <w:tcW w:w="1028" w:type="pct"/>
          </w:tcPr>
          <w:p w:rsidR="00EC2B8C" w:rsidRPr="00E51410" w:rsidRDefault="00EC2B8C" w:rsidP="00602314"/>
        </w:tc>
      </w:tr>
      <w:tr w:rsidR="00EC2B8C" w:rsidRPr="00E51410" w:rsidTr="000911D4">
        <w:tc>
          <w:tcPr>
            <w:tcW w:w="2094" w:type="pct"/>
          </w:tcPr>
          <w:p w:rsidR="00EC2B8C" w:rsidRPr="00E51410" w:rsidRDefault="00EC2B8C" w:rsidP="00602314"/>
        </w:tc>
        <w:tc>
          <w:tcPr>
            <w:tcW w:w="790" w:type="pct"/>
          </w:tcPr>
          <w:p w:rsidR="00EC2B8C" w:rsidRPr="00E51410" w:rsidRDefault="00EC2B8C" w:rsidP="00602314"/>
        </w:tc>
        <w:tc>
          <w:tcPr>
            <w:tcW w:w="1089" w:type="pct"/>
          </w:tcPr>
          <w:p w:rsidR="00EC2B8C" w:rsidRPr="00E51410" w:rsidRDefault="00EC2B8C" w:rsidP="00602314"/>
        </w:tc>
        <w:tc>
          <w:tcPr>
            <w:tcW w:w="1028" w:type="pct"/>
          </w:tcPr>
          <w:p w:rsidR="00EC2B8C" w:rsidRPr="00E51410" w:rsidRDefault="00EC2B8C" w:rsidP="00602314"/>
        </w:tc>
      </w:tr>
      <w:tr w:rsidR="00EC2B8C" w:rsidRPr="00E51410" w:rsidTr="000911D4">
        <w:tc>
          <w:tcPr>
            <w:tcW w:w="2094" w:type="pct"/>
          </w:tcPr>
          <w:p w:rsidR="00EC2B8C" w:rsidRPr="00E51410" w:rsidRDefault="00EC2B8C" w:rsidP="00602314"/>
        </w:tc>
        <w:tc>
          <w:tcPr>
            <w:tcW w:w="790" w:type="pct"/>
          </w:tcPr>
          <w:p w:rsidR="00EC2B8C" w:rsidRPr="00E51410" w:rsidRDefault="00EC2B8C" w:rsidP="00602314"/>
        </w:tc>
        <w:tc>
          <w:tcPr>
            <w:tcW w:w="1089" w:type="pct"/>
          </w:tcPr>
          <w:p w:rsidR="00EC2B8C" w:rsidRPr="00E51410" w:rsidRDefault="00EC2B8C" w:rsidP="00602314"/>
        </w:tc>
        <w:tc>
          <w:tcPr>
            <w:tcW w:w="1028" w:type="pct"/>
          </w:tcPr>
          <w:p w:rsidR="00EC2B8C" w:rsidRPr="00E51410" w:rsidRDefault="00EC2B8C" w:rsidP="00602314"/>
        </w:tc>
      </w:tr>
      <w:tr w:rsidR="00EC2B8C" w:rsidRPr="00E51410" w:rsidTr="000911D4">
        <w:tc>
          <w:tcPr>
            <w:tcW w:w="2094" w:type="pct"/>
          </w:tcPr>
          <w:p w:rsidR="00EC2B8C" w:rsidRPr="00E51410" w:rsidRDefault="00EC2B8C" w:rsidP="00602314"/>
        </w:tc>
        <w:tc>
          <w:tcPr>
            <w:tcW w:w="790" w:type="pct"/>
          </w:tcPr>
          <w:p w:rsidR="00EC2B8C" w:rsidRPr="00E51410" w:rsidRDefault="00EC2B8C" w:rsidP="00602314"/>
        </w:tc>
        <w:tc>
          <w:tcPr>
            <w:tcW w:w="1089" w:type="pct"/>
          </w:tcPr>
          <w:p w:rsidR="00EC2B8C" w:rsidRPr="00E51410" w:rsidRDefault="00EC2B8C" w:rsidP="00602314"/>
        </w:tc>
        <w:tc>
          <w:tcPr>
            <w:tcW w:w="1028" w:type="pct"/>
          </w:tcPr>
          <w:p w:rsidR="00EC2B8C" w:rsidRPr="00E51410" w:rsidRDefault="00EC2B8C" w:rsidP="00602314"/>
        </w:tc>
      </w:tr>
      <w:tr w:rsidR="00EC2B8C" w:rsidRPr="00E51410" w:rsidTr="000911D4">
        <w:trPr>
          <w:trHeight w:val="77"/>
        </w:trPr>
        <w:tc>
          <w:tcPr>
            <w:tcW w:w="2094" w:type="pct"/>
          </w:tcPr>
          <w:p w:rsidR="00EC2B8C" w:rsidRPr="00E51410" w:rsidRDefault="00EC2B8C" w:rsidP="002535A1">
            <w:r w:rsidRPr="00E51410">
              <w:t xml:space="preserve">Project </w:t>
            </w:r>
            <w:r w:rsidR="002535A1" w:rsidRPr="00E51410">
              <w:t>completion</w:t>
            </w:r>
          </w:p>
        </w:tc>
        <w:tc>
          <w:tcPr>
            <w:tcW w:w="790" w:type="pct"/>
          </w:tcPr>
          <w:p w:rsidR="00EC2B8C" w:rsidRPr="00E51410" w:rsidRDefault="00EC2B8C" w:rsidP="00602314"/>
        </w:tc>
        <w:tc>
          <w:tcPr>
            <w:tcW w:w="1089" w:type="pct"/>
          </w:tcPr>
          <w:p w:rsidR="00EC2B8C" w:rsidRPr="00E51410" w:rsidRDefault="00EC2B8C" w:rsidP="00602314"/>
        </w:tc>
        <w:tc>
          <w:tcPr>
            <w:tcW w:w="1028" w:type="pct"/>
          </w:tcPr>
          <w:p w:rsidR="00EC2B8C" w:rsidRPr="00E51410" w:rsidRDefault="00EC2B8C" w:rsidP="00602314"/>
        </w:tc>
      </w:tr>
    </w:tbl>
    <w:p w:rsidR="00FA6FB0" w:rsidRPr="00E51410" w:rsidRDefault="00FA6FB0" w:rsidP="00FA6FB0"/>
    <w:p w:rsidR="00CB6BD2" w:rsidRPr="00E51410" w:rsidRDefault="00CB6BD2" w:rsidP="00FA6FB0"/>
    <w:p w:rsidR="00EC2B8C" w:rsidRPr="00011C0F" w:rsidRDefault="00077D69" w:rsidP="00EC2B8C">
      <w:pPr>
        <w:pStyle w:val="Heading2"/>
        <w:rPr>
          <w:rFonts w:asciiTheme="minorHAnsi" w:hAnsiTheme="minorHAnsi"/>
        </w:rPr>
      </w:pPr>
      <w:bookmarkStart w:id="7" w:name="_Toc477166777"/>
      <w:r w:rsidRPr="00011C0F">
        <w:rPr>
          <w:rFonts w:asciiTheme="minorHAnsi" w:hAnsiTheme="minorHAnsi"/>
        </w:rPr>
        <w:t>Initial Risk Identification</w:t>
      </w:r>
      <w:bookmarkEnd w:id="7"/>
      <w:r w:rsidR="00EC2B8C" w:rsidRPr="00011C0F">
        <w:rPr>
          <w:rFonts w:asciiTheme="minorHAnsi" w:hAnsiTheme="minorHAnsi"/>
        </w:rPr>
        <w:t xml:space="preserve"> </w:t>
      </w:r>
    </w:p>
    <w:p w:rsidR="0012364C" w:rsidRPr="00E51410" w:rsidRDefault="0012364C" w:rsidP="0012364C">
      <w:r w:rsidRPr="00E51410">
        <w:t xml:space="preserve">Based on the </w:t>
      </w:r>
      <w:r w:rsidR="005D1C5B" w:rsidRPr="00E51410">
        <w:t>project brief</w:t>
      </w:r>
      <w:r w:rsidRPr="00E51410">
        <w:t>, examples from the book and your own interpretat</w:t>
      </w:r>
      <w:r w:rsidR="006779ED">
        <w:t xml:space="preserve">ion, please identify at least four </w:t>
      </w:r>
      <w:r w:rsidRPr="00E51410">
        <w:t>potential risks to the project</w:t>
      </w:r>
      <w:r w:rsidR="002230FB" w:rsidRPr="00E51410">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77"/>
        <w:gridCol w:w="2133"/>
        <w:gridCol w:w="3006"/>
      </w:tblGrid>
      <w:tr w:rsidR="00EC2B8C" w:rsidRPr="00E51410" w:rsidTr="000911D4">
        <w:tc>
          <w:tcPr>
            <w:tcW w:w="2150" w:type="pct"/>
            <w:shd w:val="clear" w:color="auto" w:fill="C0C0C0"/>
          </w:tcPr>
          <w:p w:rsidR="00EC2B8C" w:rsidRPr="00E51410" w:rsidRDefault="00EC2B8C" w:rsidP="00602314">
            <w:pPr>
              <w:rPr>
                <w:b/>
              </w:rPr>
            </w:pPr>
            <w:r w:rsidRPr="00E51410">
              <w:rPr>
                <w:b/>
              </w:rPr>
              <w:t xml:space="preserve">Project (Potential) Risks </w:t>
            </w:r>
          </w:p>
        </w:tc>
        <w:tc>
          <w:tcPr>
            <w:tcW w:w="1183" w:type="pct"/>
            <w:shd w:val="clear" w:color="auto" w:fill="C0C0C0"/>
          </w:tcPr>
          <w:p w:rsidR="00EC2B8C" w:rsidRPr="00E51410" w:rsidRDefault="00EC2B8C" w:rsidP="00602314">
            <w:pPr>
              <w:rPr>
                <w:b/>
              </w:rPr>
            </w:pPr>
            <w:r w:rsidRPr="00E51410">
              <w:rPr>
                <w:b/>
              </w:rPr>
              <w:t>Risk Owner</w:t>
            </w:r>
          </w:p>
        </w:tc>
        <w:tc>
          <w:tcPr>
            <w:tcW w:w="1667" w:type="pct"/>
            <w:shd w:val="clear" w:color="auto" w:fill="C0C0C0"/>
          </w:tcPr>
          <w:p w:rsidR="00EC2B8C" w:rsidRPr="00E51410" w:rsidRDefault="00EC2B8C" w:rsidP="00602314">
            <w:pPr>
              <w:rPr>
                <w:b/>
              </w:rPr>
            </w:pPr>
            <w:r w:rsidRPr="00E51410">
              <w:rPr>
                <w:b/>
              </w:rPr>
              <w:t>Contingency Plans</w:t>
            </w:r>
          </w:p>
        </w:tc>
      </w:tr>
      <w:tr w:rsidR="00EC2B8C" w:rsidRPr="00E51410" w:rsidTr="000911D4">
        <w:tc>
          <w:tcPr>
            <w:tcW w:w="2150" w:type="pct"/>
          </w:tcPr>
          <w:p w:rsidR="00EC2B8C" w:rsidRPr="00E51410" w:rsidRDefault="00EC2B8C" w:rsidP="00602314"/>
        </w:tc>
        <w:tc>
          <w:tcPr>
            <w:tcW w:w="1183" w:type="pct"/>
          </w:tcPr>
          <w:p w:rsidR="00EC2B8C" w:rsidRPr="00E51410" w:rsidRDefault="00EC2B8C" w:rsidP="00602314"/>
        </w:tc>
        <w:tc>
          <w:tcPr>
            <w:tcW w:w="1667" w:type="pct"/>
          </w:tcPr>
          <w:p w:rsidR="00EC2B8C" w:rsidRPr="00E51410" w:rsidRDefault="00EC2B8C" w:rsidP="00602314"/>
        </w:tc>
      </w:tr>
      <w:tr w:rsidR="00EC2B8C" w:rsidRPr="00E51410" w:rsidTr="000911D4">
        <w:tc>
          <w:tcPr>
            <w:tcW w:w="2150" w:type="pct"/>
          </w:tcPr>
          <w:p w:rsidR="00EC2B8C" w:rsidRPr="00E51410" w:rsidRDefault="00EC2B8C" w:rsidP="00602314"/>
        </w:tc>
        <w:tc>
          <w:tcPr>
            <w:tcW w:w="1183" w:type="pct"/>
          </w:tcPr>
          <w:p w:rsidR="00EC2B8C" w:rsidRPr="00E51410" w:rsidRDefault="00EC2B8C" w:rsidP="00602314"/>
        </w:tc>
        <w:tc>
          <w:tcPr>
            <w:tcW w:w="1667" w:type="pct"/>
          </w:tcPr>
          <w:p w:rsidR="00EC2B8C" w:rsidRPr="00E51410" w:rsidRDefault="00EC2B8C" w:rsidP="00602314"/>
        </w:tc>
      </w:tr>
      <w:tr w:rsidR="00EC2B8C" w:rsidRPr="00E51410" w:rsidTr="000911D4">
        <w:tc>
          <w:tcPr>
            <w:tcW w:w="2150" w:type="pct"/>
          </w:tcPr>
          <w:p w:rsidR="00EC2B8C" w:rsidRPr="00E51410" w:rsidRDefault="00EC2B8C" w:rsidP="00602314"/>
        </w:tc>
        <w:tc>
          <w:tcPr>
            <w:tcW w:w="1183" w:type="pct"/>
          </w:tcPr>
          <w:p w:rsidR="00EC2B8C" w:rsidRPr="00E51410" w:rsidRDefault="00EC2B8C" w:rsidP="00602314"/>
        </w:tc>
        <w:tc>
          <w:tcPr>
            <w:tcW w:w="1667" w:type="pct"/>
          </w:tcPr>
          <w:p w:rsidR="00EC2B8C" w:rsidRPr="00E51410" w:rsidRDefault="00EC2B8C" w:rsidP="00602314"/>
        </w:tc>
      </w:tr>
      <w:tr w:rsidR="00EC2B8C" w:rsidRPr="00E51410" w:rsidTr="000911D4">
        <w:tc>
          <w:tcPr>
            <w:tcW w:w="2150" w:type="pct"/>
          </w:tcPr>
          <w:p w:rsidR="00EC2B8C" w:rsidRPr="00E51410" w:rsidRDefault="00EC2B8C" w:rsidP="00602314"/>
        </w:tc>
        <w:tc>
          <w:tcPr>
            <w:tcW w:w="1183" w:type="pct"/>
          </w:tcPr>
          <w:p w:rsidR="00EC2B8C" w:rsidRPr="00E51410" w:rsidRDefault="00EC2B8C" w:rsidP="00602314"/>
        </w:tc>
        <w:tc>
          <w:tcPr>
            <w:tcW w:w="1667" w:type="pct"/>
          </w:tcPr>
          <w:p w:rsidR="00EC2B8C" w:rsidRPr="00E51410" w:rsidRDefault="00EC2B8C" w:rsidP="00602314"/>
        </w:tc>
      </w:tr>
    </w:tbl>
    <w:p w:rsidR="00EC2B8C" w:rsidRPr="00E51410" w:rsidRDefault="00EC2B8C" w:rsidP="00FA6FB0"/>
    <w:p w:rsidR="00D81D72" w:rsidRPr="00E51410" w:rsidRDefault="00D81D72">
      <w:r w:rsidRPr="00E51410">
        <w:br w:type="page"/>
      </w:r>
    </w:p>
    <w:p w:rsidR="008576A4" w:rsidRPr="00011C0F" w:rsidRDefault="008576A4" w:rsidP="008576A4">
      <w:pPr>
        <w:pStyle w:val="Heading2"/>
        <w:rPr>
          <w:rFonts w:asciiTheme="minorHAnsi" w:hAnsiTheme="minorHAnsi"/>
        </w:rPr>
      </w:pPr>
      <w:bookmarkStart w:id="8" w:name="_Toc477166778"/>
      <w:r w:rsidRPr="00011C0F">
        <w:rPr>
          <w:rFonts w:asciiTheme="minorHAnsi" w:hAnsiTheme="minorHAnsi"/>
        </w:rPr>
        <w:lastRenderedPageBreak/>
        <w:t>Resources Required</w:t>
      </w:r>
      <w:bookmarkEnd w:id="8"/>
    </w:p>
    <w:p w:rsidR="0012364C" w:rsidRPr="00E51410" w:rsidRDefault="0012364C" w:rsidP="0012364C">
      <w:r w:rsidRPr="00E51410">
        <w:t xml:space="preserve">Based on the </w:t>
      </w:r>
      <w:r w:rsidR="005D1C5B" w:rsidRPr="00E51410">
        <w:t>project brief</w:t>
      </w:r>
      <w:r w:rsidRPr="00E51410">
        <w:t>, examples from the book and your own interpretation, please identify the funding, workers and equipment required for this project, as well as potential other resources.</w:t>
      </w:r>
      <w:r w:rsidR="00D81D72" w:rsidRPr="00E51410">
        <w:t xml:space="preserve"> Don’t overthink this </w:t>
      </w:r>
      <w:r w:rsidR="00A67C9D">
        <w:t>exercise</w:t>
      </w:r>
      <w:r w:rsidR="00D81D72" w:rsidRPr="00E51410">
        <w:t xml:space="preserve"> and keep it short and simple.</w:t>
      </w:r>
    </w:p>
    <w:tbl>
      <w:tblPr>
        <w:tblW w:w="45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77"/>
        <w:gridCol w:w="4340"/>
      </w:tblGrid>
      <w:tr w:rsidR="001D59EE" w:rsidRPr="00E51410" w:rsidTr="001D59EE">
        <w:tc>
          <w:tcPr>
            <w:tcW w:w="2359" w:type="pct"/>
          </w:tcPr>
          <w:p w:rsidR="001D59EE" w:rsidRPr="00E51410" w:rsidRDefault="001D59EE" w:rsidP="000911D4">
            <w:r w:rsidRPr="00E51410">
              <w:t>Funding:</w:t>
            </w:r>
          </w:p>
        </w:tc>
        <w:tc>
          <w:tcPr>
            <w:tcW w:w="2641" w:type="pct"/>
          </w:tcPr>
          <w:p w:rsidR="001D59EE" w:rsidRPr="00E51410" w:rsidRDefault="001D59EE" w:rsidP="000911D4"/>
        </w:tc>
      </w:tr>
      <w:tr w:rsidR="001D59EE" w:rsidRPr="00E51410" w:rsidTr="001D59EE">
        <w:tc>
          <w:tcPr>
            <w:tcW w:w="2359" w:type="pct"/>
          </w:tcPr>
          <w:p w:rsidR="001D59EE" w:rsidRPr="00E51410" w:rsidRDefault="001D59EE" w:rsidP="000911D4">
            <w:r w:rsidRPr="00E51410">
              <w:t>People:</w:t>
            </w:r>
          </w:p>
        </w:tc>
        <w:tc>
          <w:tcPr>
            <w:tcW w:w="2641" w:type="pct"/>
          </w:tcPr>
          <w:p w:rsidR="001D59EE" w:rsidRPr="00E51410" w:rsidRDefault="001D59EE" w:rsidP="000911D4"/>
        </w:tc>
      </w:tr>
      <w:tr w:rsidR="001D59EE" w:rsidRPr="00E51410" w:rsidTr="001D59EE">
        <w:tc>
          <w:tcPr>
            <w:tcW w:w="2359" w:type="pct"/>
          </w:tcPr>
          <w:p w:rsidR="001D59EE" w:rsidRPr="00E51410" w:rsidRDefault="001D59EE" w:rsidP="000911D4">
            <w:r w:rsidRPr="00E51410">
              <w:t>Equipment:</w:t>
            </w:r>
          </w:p>
        </w:tc>
        <w:tc>
          <w:tcPr>
            <w:tcW w:w="2641" w:type="pct"/>
          </w:tcPr>
          <w:p w:rsidR="001D59EE" w:rsidRPr="00E51410" w:rsidRDefault="001D59EE" w:rsidP="000911D4"/>
        </w:tc>
      </w:tr>
      <w:tr w:rsidR="001D59EE" w:rsidRPr="00E51410" w:rsidTr="001D59EE">
        <w:tc>
          <w:tcPr>
            <w:tcW w:w="2359" w:type="pct"/>
          </w:tcPr>
          <w:p w:rsidR="001D59EE" w:rsidRPr="00E51410" w:rsidRDefault="001D59EE" w:rsidP="000911D4">
            <w:r w:rsidRPr="00E51410">
              <w:t>Other:</w:t>
            </w:r>
          </w:p>
        </w:tc>
        <w:tc>
          <w:tcPr>
            <w:tcW w:w="2641" w:type="pct"/>
          </w:tcPr>
          <w:p w:rsidR="001D59EE" w:rsidRPr="00E51410" w:rsidRDefault="001D59EE" w:rsidP="000911D4"/>
        </w:tc>
      </w:tr>
    </w:tbl>
    <w:p w:rsidR="008576A4" w:rsidRPr="00E51410" w:rsidRDefault="008576A4" w:rsidP="00FA6FB0"/>
    <w:p w:rsidR="003E47DB" w:rsidRPr="00011C0F" w:rsidRDefault="00077D69" w:rsidP="003E47DB">
      <w:pPr>
        <w:pStyle w:val="Heading2"/>
        <w:rPr>
          <w:rFonts w:asciiTheme="minorHAnsi" w:hAnsiTheme="minorHAnsi"/>
        </w:rPr>
      </w:pPr>
      <w:bookmarkStart w:id="9" w:name="_Toc477166779"/>
      <w:r w:rsidRPr="00011C0F">
        <w:rPr>
          <w:rFonts w:asciiTheme="minorHAnsi" w:hAnsiTheme="minorHAnsi"/>
        </w:rPr>
        <w:t xml:space="preserve">Initial </w:t>
      </w:r>
      <w:r w:rsidR="003E47DB" w:rsidRPr="00011C0F">
        <w:rPr>
          <w:rFonts w:asciiTheme="minorHAnsi" w:hAnsiTheme="minorHAnsi"/>
        </w:rPr>
        <w:t>Stakeholder Identification</w:t>
      </w:r>
      <w:bookmarkEnd w:id="9"/>
    </w:p>
    <w:p w:rsidR="002230FB" w:rsidRPr="00E51410" w:rsidRDefault="002230FB" w:rsidP="002230FB">
      <w:r w:rsidRPr="00E51410">
        <w:t xml:space="preserve">Based on the </w:t>
      </w:r>
      <w:r w:rsidR="005D1C5B" w:rsidRPr="00E51410">
        <w:t>project brief</w:t>
      </w:r>
      <w:r w:rsidRPr="00E51410">
        <w:t>, examples from the book and your own interpreta</w:t>
      </w:r>
      <w:r w:rsidR="006779ED">
        <w:t xml:space="preserve">tion, please identify at least four </w:t>
      </w:r>
      <w:r w:rsidRPr="00E51410">
        <w:t>stakeholders to the project, their interest and priority to the project.</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680"/>
        <w:gridCol w:w="3375"/>
      </w:tblGrid>
      <w:tr w:rsidR="001C5EC7" w:rsidRPr="00E51410" w:rsidTr="00011C0F">
        <w:trPr>
          <w:trHeight w:val="315"/>
        </w:trPr>
        <w:tc>
          <w:tcPr>
            <w:tcW w:w="2020" w:type="dxa"/>
            <w:shd w:val="clear" w:color="auto" w:fill="auto"/>
            <w:noWrap/>
            <w:vAlign w:val="bottom"/>
            <w:hideMark/>
          </w:tcPr>
          <w:p w:rsidR="001C5EC7" w:rsidRPr="00E51410" w:rsidRDefault="001C5EC7" w:rsidP="00602314">
            <w:pPr>
              <w:rPr>
                <w:b/>
              </w:rPr>
            </w:pPr>
            <w:r w:rsidRPr="00E51410">
              <w:rPr>
                <w:b/>
              </w:rPr>
              <w:t>Stakeholder</w:t>
            </w:r>
          </w:p>
        </w:tc>
        <w:tc>
          <w:tcPr>
            <w:tcW w:w="2680" w:type="dxa"/>
            <w:shd w:val="clear" w:color="auto" w:fill="auto"/>
            <w:noWrap/>
            <w:vAlign w:val="bottom"/>
            <w:hideMark/>
          </w:tcPr>
          <w:p w:rsidR="001C5EC7" w:rsidRPr="00E51410" w:rsidRDefault="001C5EC7" w:rsidP="00602314">
            <w:pPr>
              <w:rPr>
                <w:b/>
              </w:rPr>
            </w:pPr>
            <w:r w:rsidRPr="00E51410">
              <w:rPr>
                <w:b/>
              </w:rPr>
              <w:t>Interest in Project</w:t>
            </w:r>
          </w:p>
        </w:tc>
        <w:tc>
          <w:tcPr>
            <w:tcW w:w="3375" w:type="dxa"/>
            <w:shd w:val="clear" w:color="auto" w:fill="auto"/>
            <w:noWrap/>
            <w:vAlign w:val="bottom"/>
            <w:hideMark/>
          </w:tcPr>
          <w:p w:rsidR="001C5EC7" w:rsidRPr="00E51410" w:rsidRDefault="001C5EC7" w:rsidP="00602314">
            <w:pPr>
              <w:rPr>
                <w:b/>
              </w:rPr>
            </w:pPr>
            <w:r w:rsidRPr="00E51410">
              <w:rPr>
                <w:b/>
              </w:rPr>
              <w:t>Priority</w:t>
            </w:r>
            <w:r w:rsidR="00A67C9D">
              <w:rPr>
                <w:b/>
              </w:rPr>
              <w:t xml:space="preserve"> </w:t>
            </w:r>
            <w:r w:rsidR="00A67C9D" w:rsidRPr="00E51410">
              <w:t>(High/Medium/Low)</w:t>
            </w:r>
          </w:p>
        </w:tc>
      </w:tr>
      <w:tr w:rsidR="001C5EC7" w:rsidRPr="00E51410" w:rsidTr="00011C0F">
        <w:trPr>
          <w:trHeight w:val="300"/>
        </w:trPr>
        <w:tc>
          <w:tcPr>
            <w:tcW w:w="2020" w:type="dxa"/>
            <w:shd w:val="clear" w:color="auto" w:fill="auto"/>
            <w:noWrap/>
            <w:vAlign w:val="bottom"/>
            <w:hideMark/>
          </w:tcPr>
          <w:p w:rsidR="001C5EC7" w:rsidRPr="00E51410" w:rsidRDefault="001C5EC7" w:rsidP="00602314"/>
        </w:tc>
        <w:tc>
          <w:tcPr>
            <w:tcW w:w="2680" w:type="dxa"/>
            <w:shd w:val="clear" w:color="auto" w:fill="auto"/>
            <w:noWrap/>
            <w:vAlign w:val="bottom"/>
            <w:hideMark/>
          </w:tcPr>
          <w:p w:rsidR="001C5EC7" w:rsidRPr="00E51410" w:rsidRDefault="001C5EC7" w:rsidP="00602314"/>
        </w:tc>
        <w:tc>
          <w:tcPr>
            <w:tcW w:w="3375" w:type="dxa"/>
            <w:shd w:val="clear" w:color="auto" w:fill="auto"/>
            <w:noWrap/>
            <w:vAlign w:val="bottom"/>
            <w:hideMark/>
          </w:tcPr>
          <w:p w:rsidR="001C5EC7" w:rsidRPr="00E51410" w:rsidRDefault="001C5EC7" w:rsidP="00602314"/>
        </w:tc>
      </w:tr>
      <w:tr w:rsidR="001C5EC7" w:rsidRPr="00E51410" w:rsidTr="00011C0F">
        <w:trPr>
          <w:trHeight w:val="300"/>
        </w:trPr>
        <w:tc>
          <w:tcPr>
            <w:tcW w:w="2020" w:type="dxa"/>
            <w:shd w:val="clear" w:color="auto" w:fill="auto"/>
            <w:noWrap/>
            <w:vAlign w:val="bottom"/>
            <w:hideMark/>
          </w:tcPr>
          <w:p w:rsidR="001C5EC7" w:rsidRPr="00E51410" w:rsidRDefault="001C5EC7" w:rsidP="00602314"/>
        </w:tc>
        <w:tc>
          <w:tcPr>
            <w:tcW w:w="2680" w:type="dxa"/>
            <w:shd w:val="clear" w:color="auto" w:fill="auto"/>
            <w:noWrap/>
            <w:vAlign w:val="bottom"/>
            <w:hideMark/>
          </w:tcPr>
          <w:p w:rsidR="001C5EC7" w:rsidRPr="00E51410" w:rsidRDefault="001C5EC7" w:rsidP="00602314"/>
        </w:tc>
        <w:tc>
          <w:tcPr>
            <w:tcW w:w="3375" w:type="dxa"/>
            <w:shd w:val="clear" w:color="auto" w:fill="auto"/>
            <w:noWrap/>
            <w:vAlign w:val="bottom"/>
            <w:hideMark/>
          </w:tcPr>
          <w:p w:rsidR="001C5EC7" w:rsidRPr="00E51410" w:rsidRDefault="001C5EC7" w:rsidP="00602314"/>
        </w:tc>
      </w:tr>
      <w:tr w:rsidR="001C5EC7" w:rsidRPr="00E51410" w:rsidTr="00011C0F">
        <w:trPr>
          <w:trHeight w:val="300"/>
        </w:trPr>
        <w:tc>
          <w:tcPr>
            <w:tcW w:w="2020" w:type="dxa"/>
            <w:shd w:val="clear" w:color="auto" w:fill="auto"/>
            <w:noWrap/>
            <w:vAlign w:val="bottom"/>
            <w:hideMark/>
          </w:tcPr>
          <w:p w:rsidR="001C5EC7" w:rsidRPr="00E51410" w:rsidRDefault="001C5EC7" w:rsidP="00602314"/>
        </w:tc>
        <w:tc>
          <w:tcPr>
            <w:tcW w:w="2680" w:type="dxa"/>
            <w:shd w:val="clear" w:color="auto" w:fill="auto"/>
            <w:noWrap/>
            <w:vAlign w:val="bottom"/>
            <w:hideMark/>
          </w:tcPr>
          <w:p w:rsidR="001C5EC7" w:rsidRPr="00E51410" w:rsidRDefault="001C5EC7" w:rsidP="00602314"/>
        </w:tc>
        <w:tc>
          <w:tcPr>
            <w:tcW w:w="3375" w:type="dxa"/>
            <w:shd w:val="clear" w:color="auto" w:fill="auto"/>
            <w:noWrap/>
            <w:vAlign w:val="bottom"/>
            <w:hideMark/>
          </w:tcPr>
          <w:p w:rsidR="001C5EC7" w:rsidRPr="00E51410" w:rsidRDefault="001C5EC7" w:rsidP="00602314"/>
        </w:tc>
      </w:tr>
      <w:tr w:rsidR="002230FB" w:rsidRPr="00E51410" w:rsidTr="00011C0F">
        <w:trPr>
          <w:trHeight w:val="300"/>
        </w:trPr>
        <w:tc>
          <w:tcPr>
            <w:tcW w:w="2020" w:type="dxa"/>
            <w:shd w:val="clear" w:color="auto" w:fill="auto"/>
            <w:noWrap/>
            <w:vAlign w:val="bottom"/>
          </w:tcPr>
          <w:p w:rsidR="002230FB" w:rsidRPr="00E51410" w:rsidRDefault="002230FB" w:rsidP="00602314"/>
        </w:tc>
        <w:tc>
          <w:tcPr>
            <w:tcW w:w="2680" w:type="dxa"/>
            <w:shd w:val="clear" w:color="auto" w:fill="auto"/>
            <w:noWrap/>
            <w:vAlign w:val="bottom"/>
          </w:tcPr>
          <w:p w:rsidR="002230FB" w:rsidRPr="00E51410" w:rsidRDefault="002230FB" w:rsidP="00602314"/>
        </w:tc>
        <w:tc>
          <w:tcPr>
            <w:tcW w:w="3375" w:type="dxa"/>
            <w:shd w:val="clear" w:color="auto" w:fill="auto"/>
            <w:noWrap/>
            <w:vAlign w:val="bottom"/>
          </w:tcPr>
          <w:p w:rsidR="002230FB" w:rsidRPr="00E51410" w:rsidRDefault="002230FB" w:rsidP="00602314"/>
        </w:tc>
      </w:tr>
    </w:tbl>
    <w:p w:rsidR="008576A4" w:rsidRPr="00E51410" w:rsidRDefault="008576A4" w:rsidP="00077D69"/>
    <w:p w:rsidR="00D23440" w:rsidRPr="00011C0F" w:rsidRDefault="00D23440" w:rsidP="00D23440">
      <w:pPr>
        <w:pStyle w:val="Heading2"/>
        <w:rPr>
          <w:rFonts w:asciiTheme="minorHAnsi" w:hAnsiTheme="minorHAnsi"/>
        </w:rPr>
      </w:pPr>
      <w:bookmarkStart w:id="10" w:name="_Toc477166780"/>
      <w:r w:rsidRPr="00011C0F">
        <w:rPr>
          <w:rFonts w:asciiTheme="minorHAnsi" w:hAnsiTheme="minorHAnsi"/>
        </w:rPr>
        <w:t>Team Operating Principles</w:t>
      </w:r>
      <w:bookmarkEnd w:id="10"/>
    </w:p>
    <w:p w:rsidR="00E21378" w:rsidRPr="00E51410" w:rsidRDefault="00E21378" w:rsidP="00E21378">
      <w:r w:rsidRPr="00E51410">
        <w:t xml:space="preserve">Please list a minimum of </w:t>
      </w:r>
      <w:r w:rsidR="006779ED">
        <w:t xml:space="preserve">three </w:t>
      </w:r>
      <w:r w:rsidRPr="00E51410">
        <w:t>Team Operating Principles you believe are important for your projec</w:t>
      </w:r>
      <w:r w:rsidR="005D2645">
        <w:t>t (refer to textbook)</w:t>
      </w:r>
      <w:r w:rsidRPr="00E51410">
        <w:t>:</w:t>
      </w:r>
    </w:p>
    <w:p w:rsidR="00D23440" w:rsidRPr="00E51410" w:rsidRDefault="00D23440" w:rsidP="00677474">
      <w:pPr>
        <w:pStyle w:val="ListParagraph"/>
        <w:numPr>
          <w:ilvl w:val="0"/>
          <w:numId w:val="2"/>
        </w:numPr>
        <w:spacing w:line="480" w:lineRule="auto"/>
        <w:rPr>
          <w:b/>
        </w:rPr>
      </w:pPr>
      <w:r w:rsidRPr="00E51410">
        <w:rPr>
          <w:b/>
        </w:rPr>
        <w:t>_________________</w:t>
      </w:r>
    </w:p>
    <w:p w:rsidR="00D23440" w:rsidRDefault="00D23440" w:rsidP="00677474">
      <w:pPr>
        <w:pStyle w:val="ListParagraph"/>
        <w:numPr>
          <w:ilvl w:val="0"/>
          <w:numId w:val="2"/>
        </w:numPr>
        <w:spacing w:line="480" w:lineRule="auto"/>
        <w:rPr>
          <w:b/>
        </w:rPr>
      </w:pPr>
      <w:r w:rsidRPr="00E51410">
        <w:rPr>
          <w:b/>
        </w:rPr>
        <w:t>_________________</w:t>
      </w:r>
    </w:p>
    <w:p w:rsidR="00D10F7E" w:rsidRPr="00E51410" w:rsidRDefault="00D10F7E" w:rsidP="00677474">
      <w:pPr>
        <w:pStyle w:val="ListParagraph"/>
        <w:numPr>
          <w:ilvl w:val="0"/>
          <w:numId w:val="2"/>
        </w:numPr>
        <w:spacing w:line="480" w:lineRule="auto"/>
        <w:rPr>
          <w:b/>
        </w:rPr>
      </w:pPr>
      <w:r>
        <w:rPr>
          <w:b/>
        </w:rPr>
        <w:t>_________________</w:t>
      </w:r>
    </w:p>
    <w:p w:rsidR="00D23440" w:rsidRPr="00E51410" w:rsidRDefault="00D23440" w:rsidP="00077D69"/>
    <w:p w:rsidR="00D23440" w:rsidRPr="00011C0F" w:rsidRDefault="00D23440" w:rsidP="00D23440">
      <w:pPr>
        <w:pStyle w:val="Heading2"/>
        <w:rPr>
          <w:rFonts w:asciiTheme="minorHAnsi" w:hAnsiTheme="minorHAnsi"/>
        </w:rPr>
      </w:pPr>
      <w:bookmarkStart w:id="11" w:name="_Toc477166781"/>
      <w:r w:rsidRPr="00011C0F">
        <w:rPr>
          <w:rFonts w:asciiTheme="minorHAnsi" w:hAnsiTheme="minorHAnsi"/>
        </w:rPr>
        <w:t>Lessons Learned</w:t>
      </w:r>
      <w:bookmarkEnd w:id="11"/>
    </w:p>
    <w:p w:rsidR="00E21378" w:rsidRPr="00E51410" w:rsidRDefault="006779ED" w:rsidP="00E21378">
      <w:r>
        <w:t>Please list a minimum of three</w:t>
      </w:r>
      <w:r w:rsidR="00E21378" w:rsidRPr="00E51410">
        <w:t xml:space="preserve"> Lessons Learned you believe can contribute to your project:</w:t>
      </w:r>
    </w:p>
    <w:p w:rsidR="00D23440" w:rsidRPr="00E51410" w:rsidRDefault="00D23440" w:rsidP="00677474">
      <w:pPr>
        <w:pStyle w:val="ListParagraph"/>
        <w:numPr>
          <w:ilvl w:val="0"/>
          <w:numId w:val="3"/>
        </w:numPr>
        <w:spacing w:line="480" w:lineRule="auto"/>
        <w:rPr>
          <w:b/>
        </w:rPr>
      </w:pPr>
      <w:r w:rsidRPr="00E51410">
        <w:rPr>
          <w:b/>
        </w:rPr>
        <w:t>________________</w:t>
      </w:r>
    </w:p>
    <w:p w:rsidR="00D23440" w:rsidRDefault="00D23440" w:rsidP="00677474">
      <w:pPr>
        <w:pStyle w:val="ListParagraph"/>
        <w:numPr>
          <w:ilvl w:val="0"/>
          <w:numId w:val="3"/>
        </w:numPr>
        <w:spacing w:line="480" w:lineRule="auto"/>
        <w:rPr>
          <w:b/>
        </w:rPr>
      </w:pPr>
      <w:r w:rsidRPr="00E51410">
        <w:rPr>
          <w:b/>
        </w:rPr>
        <w:t>________________</w:t>
      </w:r>
    </w:p>
    <w:p w:rsidR="00D10F7E" w:rsidRPr="00E51410" w:rsidRDefault="00D10F7E" w:rsidP="00677474">
      <w:pPr>
        <w:pStyle w:val="ListParagraph"/>
        <w:numPr>
          <w:ilvl w:val="0"/>
          <w:numId w:val="3"/>
        </w:numPr>
        <w:spacing w:line="480" w:lineRule="auto"/>
        <w:rPr>
          <w:b/>
        </w:rPr>
      </w:pPr>
      <w:r>
        <w:rPr>
          <w:b/>
        </w:rPr>
        <w:t>________________</w:t>
      </w:r>
    </w:p>
    <w:p w:rsidR="001B6E1D" w:rsidRPr="00E51410" w:rsidRDefault="001B6E1D">
      <w:pPr>
        <w:rPr>
          <w:b/>
        </w:rPr>
      </w:pPr>
      <w:r w:rsidRPr="00E51410">
        <w:rPr>
          <w:b/>
        </w:rPr>
        <w:br w:type="page"/>
      </w:r>
    </w:p>
    <w:p w:rsidR="00D23440" w:rsidRPr="00011C0F" w:rsidRDefault="00D23440" w:rsidP="00D23440">
      <w:pPr>
        <w:pStyle w:val="Heading2"/>
        <w:rPr>
          <w:rFonts w:asciiTheme="minorHAnsi" w:hAnsiTheme="minorHAnsi"/>
        </w:rPr>
      </w:pPr>
      <w:bookmarkStart w:id="12" w:name="_Toc477166782"/>
      <w:r w:rsidRPr="00011C0F">
        <w:rPr>
          <w:rFonts w:asciiTheme="minorHAnsi" w:hAnsiTheme="minorHAnsi"/>
        </w:rPr>
        <w:lastRenderedPageBreak/>
        <w:t>Commitment</w:t>
      </w:r>
      <w:bookmarkEnd w:id="12"/>
    </w:p>
    <w:p w:rsidR="00A4000B" w:rsidRPr="00E51410" w:rsidRDefault="00A4000B" w:rsidP="00A4000B">
      <w:r w:rsidRPr="00E51410">
        <w:t>Fill out the first column of the table below:</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120"/>
        <w:gridCol w:w="3120"/>
        <w:gridCol w:w="3120"/>
      </w:tblGrid>
      <w:tr w:rsidR="00D23440" w:rsidRPr="00E51410" w:rsidTr="00E21378">
        <w:trPr>
          <w:cantSplit/>
          <w:trHeight w:val="238"/>
        </w:trPr>
        <w:tc>
          <w:tcPr>
            <w:tcW w:w="3120" w:type="dxa"/>
            <w:tcBorders>
              <w:bottom w:val="single" w:sz="4" w:space="0" w:color="auto"/>
            </w:tcBorders>
            <w:shd w:val="pct15" w:color="auto" w:fill="auto"/>
            <w:vAlign w:val="center"/>
          </w:tcPr>
          <w:p w:rsidR="00D23440" w:rsidRPr="00E51410" w:rsidRDefault="00D23440" w:rsidP="000911D4">
            <w:pPr>
              <w:spacing w:after="60"/>
              <w:rPr>
                <w:b/>
                <w:snapToGrid w:val="0"/>
                <w:color w:val="000000"/>
              </w:rPr>
            </w:pPr>
            <w:r w:rsidRPr="00E51410">
              <w:rPr>
                <w:b/>
                <w:snapToGrid w:val="0"/>
                <w:color w:val="000000"/>
              </w:rPr>
              <w:t>Sponsor</w:t>
            </w:r>
          </w:p>
        </w:tc>
        <w:tc>
          <w:tcPr>
            <w:tcW w:w="3120" w:type="dxa"/>
            <w:tcBorders>
              <w:bottom w:val="single" w:sz="4" w:space="0" w:color="auto"/>
            </w:tcBorders>
            <w:shd w:val="pct15" w:color="auto" w:fill="auto"/>
            <w:vAlign w:val="center"/>
          </w:tcPr>
          <w:p w:rsidR="00D23440" w:rsidRPr="00E51410" w:rsidRDefault="00D10F7E" w:rsidP="000911D4">
            <w:pPr>
              <w:spacing w:after="60"/>
              <w:rPr>
                <w:b/>
                <w:snapToGrid w:val="0"/>
                <w:color w:val="000000"/>
              </w:rPr>
            </w:pPr>
            <w:r>
              <w:rPr>
                <w:b/>
                <w:snapToGrid w:val="0"/>
                <w:color w:val="000000"/>
              </w:rPr>
              <w:t>Department / Organis</w:t>
            </w:r>
            <w:r w:rsidR="00D23440" w:rsidRPr="00E51410">
              <w:rPr>
                <w:b/>
                <w:snapToGrid w:val="0"/>
                <w:color w:val="000000"/>
              </w:rPr>
              <w:t>ation</w:t>
            </w:r>
          </w:p>
        </w:tc>
        <w:tc>
          <w:tcPr>
            <w:tcW w:w="3120" w:type="dxa"/>
            <w:tcBorders>
              <w:bottom w:val="single" w:sz="4" w:space="0" w:color="auto"/>
            </w:tcBorders>
            <w:shd w:val="pct15" w:color="auto" w:fill="auto"/>
            <w:vAlign w:val="center"/>
          </w:tcPr>
          <w:p w:rsidR="00D23440" w:rsidRPr="00E51410" w:rsidRDefault="00D23440" w:rsidP="000911D4">
            <w:pPr>
              <w:spacing w:after="60"/>
              <w:rPr>
                <w:b/>
                <w:snapToGrid w:val="0"/>
                <w:color w:val="000000"/>
              </w:rPr>
            </w:pPr>
            <w:r w:rsidRPr="00E51410">
              <w:rPr>
                <w:b/>
                <w:snapToGrid w:val="0"/>
                <w:color w:val="000000"/>
              </w:rPr>
              <w:t>Signature</w:t>
            </w:r>
          </w:p>
        </w:tc>
      </w:tr>
      <w:tr w:rsidR="00D23440" w:rsidRPr="00E51410" w:rsidTr="00E21378">
        <w:trPr>
          <w:cantSplit/>
          <w:trHeight w:val="238"/>
        </w:trPr>
        <w:tc>
          <w:tcPr>
            <w:tcW w:w="3120" w:type="dxa"/>
            <w:shd w:val="clear" w:color="auto" w:fill="FFFFFF"/>
          </w:tcPr>
          <w:p w:rsidR="00D23440" w:rsidRPr="00E51410" w:rsidRDefault="00D23440" w:rsidP="000911D4">
            <w:pPr>
              <w:spacing w:after="60"/>
              <w:rPr>
                <w:b/>
                <w:snapToGrid w:val="0"/>
                <w:color w:val="000000"/>
              </w:rPr>
            </w:pPr>
          </w:p>
          <w:p w:rsidR="00F26105" w:rsidRPr="00E51410" w:rsidRDefault="00F26105" w:rsidP="000911D4">
            <w:pPr>
              <w:spacing w:after="60"/>
              <w:rPr>
                <w:b/>
                <w:snapToGrid w:val="0"/>
                <w:color w:val="000000"/>
              </w:rPr>
            </w:pPr>
          </w:p>
        </w:tc>
        <w:tc>
          <w:tcPr>
            <w:tcW w:w="3120" w:type="dxa"/>
            <w:shd w:val="clear" w:color="auto" w:fill="FFFFFF"/>
          </w:tcPr>
          <w:p w:rsidR="00D23440" w:rsidRPr="00E51410" w:rsidRDefault="00A4000B" w:rsidP="000911D4">
            <w:pPr>
              <w:spacing w:after="60"/>
              <w:rPr>
                <w:b/>
                <w:snapToGrid w:val="0"/>
                <w:color w:val="000000"/>
              </w:rPr>
            </w:pPr>
            <w:r w:rsidRPr="00E51410">
              <w:rPr>
                <w:b/>
                <w:snapToGrid w:val="0"/>
                <w:color w:val="000000"/>
              </w:rPr>
              <w:t>N/A</w:t>
            </w:r>
          </w:p>
        </w:tc>
        <w:tc>
          <w:tcPr>
            <w:tcW w:w="3120" w:type="dxa"/>
            <w:shd w:val="clear" w:color="auto" w:fill="FFFFFF"/>
          </w:tcPr>
          <w:p w:rsidR="00D23440" w:rsidRPr="00E51410" w:rsidRDefault="00D23440" w:rsidP="000911D4">
            <w:pPr>
              <w:spacing w:after="60"/>
              <w:rPr>
                <w:b/>
                <w:snapToGrid w:val="0"/>
                <w:color w:val="000000"/>
              </w:rPr>
            </w:pPr>
          </w:p>
        </w:tc>
      </w:tr>
      <w:tr w:rsidR="00D23440" w:rsidRPr="00E51410" w:rsidTr="00E21378">
        <w:trPr>
          <w:cantSplit/>
          <w:trHeight w:val="238"/>
        </w:trPr>
        <w:tc>
          <w:tcPr>
            <w:tcW w:w="3120" w:type="dxa"/>
            <w:shd w:val="pct15" w:color="auto" w:fill="FFFFFF"/>
          </w:tcPr>
          <w:p w:rsidR="00D23440" w:rsidRPr="00E51410" w:rsidRDefault="00D23440" w:rsidP="000911D4">
            <w:pPr>
              <w:spacing w:after="60"/>
              <w:rPr>
                <w:b/>
                <w:snapToGrid w:val="0"/>
                <w:color w:val="000000"/>
              </w:rPr>
            </w:pPr>
            <w:r w:rsidRPr="00E51410">
              <w:rPr>
                <w:b/>
                <w:snapToGrid w:val="0"/>
                <w:color w:val="000000"/>
              </w:rPr>
              <w:t>Project Manager</w:t>
            </w:r>
          </w:p>
        </w:tc>
        <w:tc>
          <w:tcPr>
            <w:tcW w:w="3120" w:type="dxa"/>
            <w:shd w:val="pct15" w:color="auto" w:fill="FFFFFF"/>
          </w:tcPr>
          <w:p w:rsidR="00D23440" w:rsidRPr="00E51410" w:rsidRDefault="00D10F7E" w:rsidP="000911D4">
            <w:pPr>
              <w:spacing w:after="60"/>
              <w:rPr>
                <w:b/>
                <w:snapToGrid w:val="0"/>
                <w:color w:val="000000"/>
              </w:rPr>
            </w:pPr>
            <w:r>
              <w:rPr>
                <w:b/>
                <w:snapToGrid w:val="0"/>
                <w:color w:val="000000"/>
              </w:rPr>
              <w:t>Department / Organis</w:t>
            </w:r>
            <w:r w:rsidR="00D23440" w:rsidRPr="00E51410">
              <w:rPr>
                <w:b/>
                <w:snapToGrid w:val="0"/>
                <w:color w:val="000000"/>
              </w:rPr>
              <w:t>ation</w:t>
            </w:r>
          </w:p>
        </w:tc>
        <w:tc>
          <w:tcPr>
            <w:tcW w:w="3120" w:type="dxa"/>
            <w:shd w:val="pct15" w:color="auto" w:fill="FFFFFF"/>
          </w:tcPr>
          <w:p w:rsidR="00D23440" w:rsidRPr="00E51410" w:rsidRDefault="00D23440" w:rsidP="000911D4">
            <w:pPr>
              <w:spacing w:after="60"/>
              <w:rPr>
                <w:b/>
                <w:snapToGrid w:val="0"/>
                <w:color w:val="000000"/>
              </w:rPr>
            </w:pPr>
            <w:r w:rsidRPr="00E51410">
              <w:rPr>
                <w:b/>
                <w:snapToGrid w:val="0"/>
                <w:color w:val="000000"/>
              </w:rPr>
              <w:t>Signature</w:t>
            </w:r>
          </w:p>
        </w:tc>
      </w:tr>
      <w:tr w:rsidR="00D23440" w:rsidRPr="00E51410" w:rsidTr="00E21378">
        <w:trPr>
          <w:cantSplit/>
          <w:trHeight w:val="238"/>
        </w:trPr>
        <w:tc>
          <w:tcPr>
            <w:tcW w:w="3120" w:type="dxa"/>
            <w:shd w:val="clear" w:color="auto" w:fill="FFFFFF"/>
          </w:tcPr>
          <w:p w:rsidR="00D23440" w:rsidRPr="00E51410" w:rsidRDefault="00D23440" w:rsidP="000911D4">
            <w:pPr>
              <w:spacing w:after="60"/>
              <w:rPr>
                <w:b/>
                <w:snapToGrid w:val="0"/>
                <w:color w:val="000000"/>
              </w:rPr>
            </w:pPr>
          </w:p>
          <w:p w:rsidR="00F26105" w:rsidRPr="00E51410" w:rsidRDefault="00F26105" w:rsidP="000911D4">
            <w:pPr>
              <w:spacing w:after="60"/>
              <w:rPr>
                <w:b/>
                <w:snapToGrid w:val="0"/>
                <w:color w:val="000000"/>
              </w:rPr>
            </w:pPr>
          </w:p>
        </w:tc>
        <w:tc>
          <w:tcPr>
            <w:tcW w:w="3120" w:type="dxa"/>
            <w:shd w:val="clear" w:color="auto" w:fill="FFFFFF"/>
          </w:tcPr>
          <w:p w:rsidR="00D23440" w:rsidRPr="00E51410" w:rsidRDefault="00A4000B" w:rsidP="000911D4">
            <w:pPr>
              <w:spacing w:after="60"/>
              <w:rPr>
                <w:b/>
                <w:snapToGrid w:val="0"/>
                <w:color w:val="000000"/>
              </w:rPr>
            </w:pPr>
            <w:r w:rsidRPr="00E51410">
              <w:rPr>
                <w:b/>
                <w:snapToGrid w:val="0"/>
                <w:color w:val="000000"/>
              </w:rPr>
              <w:t>N/A</w:t>
            </w:r>
          </w:p>
        </w:tc>
        <w:tc>
          <w:tcPr>
            <w:tcW w:w="3120" w:type="dxa"/>
            <w:shd w:val="clear" w:color="auto" w:fill="FFFFFF"/>
          </w:tcPr>
          <w:p w:rsidR="00D23440" w:rsidRPr="00E51410" w:rsidRDefault="00D23440" w:rsidP="000911D4">
            <w:pPr>
              <w:spacing w:after="60"/>
              <w:rPr>
                <w:b/>
                <w:snapToGrid w:val="0"/>
                <w:color w:val="000000"/>
              </w:rPr>
            </w:pPr>
          </w:p>
        </w:tc>
      </w:tr>
      <w:tr w:rsidR="00D23440" w:rsidRPr="00E51410" w:rsidTr="00E21378">
        <w:trPr>
          <w:cantSplit/>
          <w:trHeight w:val="238"/>
        </w:trPr>
        <w:tc>
          <w:tcPr>
            <w:tcW w:w="3120" w:type="dxa"/>
            <w:shd w:val="pct15" w:color="auto" w:fill="FFFFFF"/>
          </w:tcPr>
          <w:p w:rsidR="00D23440" w:rsidRPr="00E51410" w:rsidRDefault="00D23440" w:rsidP="000911D4">
            <w:pPr>
              <w:spacing w:after="60"/>
              <w:rPr>
                <w:b/>
                <w:snapToGrid w:val="0"/>
                <w:color w:val="000000"/>
              </w:rPr>
            </w:pPr>
            <w:r w:rsidRPr="00E51410">
              <w:rPr>
                <w:b/>
                <w:snapToGrid w:val="0"/>
                <w:color w:val="000000"/>
              </w:rPr>
              <w:t>Core Team Member</w:t>
            </w:r>
            <w:r w:rsidR="00D10F7E">
              <w:rPr>
                <w:b/>
                <w:snapToGrid w:val="0"/>
                <w:color w:val="000000"/>
              </w:rPr>
              <w:t>/</w:t>
            </w:r>
            <w:r w:rsidRPr="00E51410">
              <w:rPr>
                <w:b/>
                <w:snapToGrid w:val="0"/>
                <w:color w:val="000000"/>
              </w:rPr>
              <w:t>s</w:t>
            </w:r>
          </w:p>
        </w:tc>
        <w:tc>
          <w:tcPr>
            <w:tcW w:w="3120" w:type="dxa"/>
            <w:shd w:val="pct15" w:color="auto" w:fill="FFFFFF"/>
          </w:tcPr>
          <w:p w:rsidR="00D23440" w:rsidRPr="00E51410" w:rsidRDefault="00D10F7E" w:rsidP="000911D4">
            <w:pPr>
              <w:spacing w:after="60"/>
              <w:rPr>
                <w:b/>
                <w:snapToGrid w:val="0"/>
                <w:color w:val="000000"/>
              </w:rPr>
            </w:pPr>
            <w:r>
              <w:rPr>
                <w:b/>
                <w:snapToGrid w:val="0"/>
                <w:color w:val="000000"/>
              </w:rPr>
              <w:t>Department/ Organis</w:t>
            </w:r>
            <w:r w:rsidR="00D23440" w:rsidRPr="00E51410">
              <w:rPr>
                <w:b/>
                <w:snapToGrid w:val="0"/>
                <w:color w:val="000000"/>
              </w:rPr>
              <w:t>ation</w:t>
            </w:r>
          </w:p>
        </w:tc>
        <w:tc>
          <w:tcPr>
            <w:tcW w:w="3120" w:type="dxa"/>
            <w:shd w:val="pct15" w:color="auto" w:fill="FFFFFF"/>
          </w:tcPr>
          <w:p w:rsidR="00D23440" w:rsidRPr="00E51410" w:rsidRDefault="00D23440" w:rsidP="000911D4">
            <w:pPr>
              <w:spacing w:after="60"/>
              <w:rPr>
                <w:b/>
                <w:snapToGrid w:val="0"/>
                <w:color w:val="000000"/>
              </w:rPr>
            </w:pPr>
            <w:r w:rsidRPr="00E51410">
              <w:rPr>
                <w:b/>
                <w:snapToGrid w:val="0"/>
                <w:color w:val="000000"/>
              </w:rPr>
              <w:t>Signature</w:t>
            </w:r>
          </w:p>
        </w:tc>
      </w:tr>
      <w:tr w:rsidR="00D23440" w:rsidRPr="00E51410" w:rsidTr="00E21378">
        <w:trPr>
          <w:cantSplit/>
          <w:trHeight w:val="238"/>
        </w:trPr>
        <w:tc>
          <w:tcPr>
            <w:tcW w:w="3120" w:type="dxa"/>
            <w:shd w:val="clear" w:color="auto" w:fill="FFFFFF"/>
          </w:tcPr>
          <w:p w:rsidR="00D23440" w:rsidRPr="00E51410" w:rsidRDefault="00D23440" w:rsidP="000911D4">
            <w:pPr>
              <w:spacing w:after="60"/>
              <w:rPr>
                <w:b/>
                <w:snapToGrid w:val="0"/>
                <w:color w:val="000000"/>
              </w:rPr>
            </w:pPr>
          </w:p>
          <w:p w:rsidR="00F26105" w:rsidRPr="00E51410" w:rsidRDefault="00F26105" w:rsidP="000911D4">
            <w:pPr>
              <w:spacing w:after="60"/>
              <w:rPr>
                <w:b/>
                <w:snapToGrid w:val="0"/>
                <w:color w:val="000000"/>
              </w:rPr>
            </w:pPr>
          </w:p>
        </w:tc>
        <w:tc>
          <w:tcPr>
            <w:tcW w:w="3120" w:type="dxa"/>
            <w:shd w:val="clear" w:color="auto" w:fill="FFFFFF"/>
          </w:tcPr>
          <w:p w:rsidR="00D23440" w:rsidRPr="00E51410" w:rsidRDefault="00A4000B" w:rsidP="000911D4">
            <w:pPr>
              <w:spacing w:after="60"/>
              <w:rPr>
                <w:b/>
                <w:snapToGrid w:val="0"/>
                <w:color w:val="000000"/>
              </w:rPr>
            </w:pPr>
            <w:r w:rsidRPr="00E51410">
              <w:rPr>
                <w:b/>
                <w:snapToGrid w:val="0"/>
                <w:color w:val="000000"/>
              </w:rPr>
              <w:t>N/A</w:t>
            </w:r>
          </w:p>
        </w:tc>
        <w:tc>
          <w:tcPr>
            <w:tcW w:w="3120" w:type="dxa"/>
            <w:shd w:val="clear" w:color="auto" w:fill="FFFFFF"/>
          </w:tcPr>
          <w:p w:rsidR="00D23440" w:rsidRPr="00E51410" w:rsidRDefault="00D23440" w:rsidP="000911D4">
            <w:pPr>
              <w:spacing w:after="60"/>
              <w:rPr>
                <w:b/>
                <w:snapToGrid w:val="0"/>
                <w:color w:val="000000"/>
              </w:rPr>
            </w:pPr>
          </w:p>
        </w:tc>
      </w:tr>
      <w:tr w:rsidR="00D23440" w:rsidRPr="00E51410" w:rsidTr="00E21378">
        <w:trPr>
          <w:cantSplit/>
          <w:trHeight w:val="238"/>
        </w:trPr>
        <w:tc>
          <w:tcPr>
            <w:tcW w:w="3120" w:type="dxa"/>
            <w:shd w:val="clear" w:color="auto" w:fill="FFFFFF"/>
          </w:tcPr>
          <w:p w:rsidR="00D23440" w:rsidRPr="00E51410" w:rsidRDefault="00D23440" w:rsidP="000911D4">
            <w:pPr>
              <w:spacing w:after="60"/>
              <w:rPr>
                <w:b/>
                <w:snapToGrid w:val="0"/>
                <w:color w:val="000000"/>
              </w:rPr>
            </w:pPr>
          </w:p>
          <w:p w:rsidR="00F26105" w:rsidRPr="00E51410" w:rsidRDefault="00F26105" w:rsidP="000911D4">
            <w:pPr>
              <w:spacing w:after="60"/>
              <w:rPr>
                <w:b/>
                <w:snapToGrid w:val="0"/>
                <w:color w:val="000000"/>
              </w:rPr>
            </w:pPr>
          </w:p>
        </w:tc>
        <w:tc>
          <w:tcPr>
            <w:tcW w:w="3120" w:type="dxa"/>
            <w:shd w:val="clear" w:color="auto" w:fill="FFFFFF"/>
          </w:tcPr>
          <w:p w:rsidR="00D23440" w:rsidRPr="00E51410" w:rsidRDefault="00D23440" w:rsidP="000911D4">
            <w:pPr>
              <w:spacing w:after="60"/>
              <w:rPr>
                <w:b/>
                <w:snapToGrid w:val="0"/>
                <w:color w:val="000000"/>
              </w:rPr>
            </w:pPr>
          </w:p>
        </w:tc>
        <w:tc>
          <w:tcPr>
            <w:tcW w:w="3120" w:type="dxa"/>
            <w:shd w:val="clear" w:color="auto" w:fill="FFFFFF"/>
          </w:tcPr>
          <w:p w:rsidR="00D23440" w:rsidRPr="00E51410" w:rsidRDefault="00D23440" w:rsidP="000911D4">
            <w:pPr>
              <w:spacing w:after="60"/>
              <w:rPr>
                <w:b/>
                <w:snapToGrid w:val="0"/>
                <w:color w:val="000000"/>
              </w:rPr>
            </w:pPr>
          </w:p>
        </w:tc>
      </w:tr>
      <w:tr w:rsidR="00D23440" w:rsidRPr="00E51410" w:rsidTr="00E21378">
        <w:trPr>
          <w:cantSplit/>
          <w:trHeight w:val="238"/>
        </w:trPr>
        <w:tc>
          <w:tcPr>
            <w:tcW w:w="3120" w:type="dxa"/>
            <w:shd w:val="clear" w:color="auto" w:fill="FFFFFF"/>
          </w:tcPr>
          <w:p w:rsidR="00D23440" w:rsidRPr="00E51410" w:rsidRDefault="00D23440" w:rsidP="000911D4">
            <w:pPr>
              <w:spacing w:after="60"/>
              <w:rPr>
                <w:b/>
                <w:snapToGrid w:val="0"/>
                <w:color w:val="000000"/>
              </w:rPr>
            </w:pPr>
          </w:p>
          <w:p w:rsidR="00F26105" w:rsidRPr="00E51410" w:rsidRDefault="00F26105" w:rsidP="000911D4">
            <w:pPr>
              <w:spacing w:after="60"/>
              <w:rPr>
                <w:b/>
                <w:snapToGrid w:val="0"/>
                <w:color w:val="000000"/>
              </w:rPr>
            </w:pPr>
          </w:p>
        </w:tc>
        <w:tc>
          <w:tcPr>
            <w:tcW w:w="3120" w:type="dxa"/>
            <w:shd w:val="clear" w:color="auto" w:fill="FFFFFF"/>
          </w:tcPr>
          <w:p w:rsidR="00D23440" w:rsidRPr="00E51410" w:rsidRDefault="00D23440" w:rsidP="000911D4">
            <w:pPr>
              <w:spacing w:after="60"/>
              <w:rPr>
                <w:b/>
                <w:snapToGrid w:val="0"/>
                <w:color w:val="000000"/>
              </w:rPr>
            </w:pPr>
          </w:p>
        </w:tc>
        <w:tc>
          <w:tcPr>
            <w:tcW w:w="3120" w:type="dxa"/>
            <w:shd w:val="clear" w:color="auto" w:fill="FFFFFF"/>
          </w:tcPr>
          <w:p w:rsidR="00D23440" w:rsidRPr="00E51410" w:rsidRDefault="00D23440" w:rsidP="000911D4">
            <w:pPr>
              <w:spacing w:after="60"/>
              <w:rPr>
                <w:b/>
                <w:snapToGrid w:val="0"/>
                <w:color w:val="000000"/>
              </w:rPr>
            </w:pPr>
          </w:p>
        </w:tc>
      </w:tr>
    </w:tbl>
    <w:p w:rsidR="00D23440" w:rsidRPr="00E51410" w:rsidRDefault="00D23440" w:rsidP="00FA6FB0"/>
    <w:p w:rsidR="00D23440" w:rsidRPr="00E51410" w:rsidRDefault="00D23440">
      <w:r w:rsidRPr="00E51410">
        <w:br w:type="page"/>
      </w:r>
    </w:p>
    <w:p w:rsidR="00D23440" w:rsidRPr="00011C0F" w:rsidRDefault="00D23440" w:rsidP="008313C3">
      <w:pPr>
        <w:pStyle w:val="Heading1"/>
        <w:rPr>
          <w:rFonts w:asciiTheme="minorHAnsi" w:hAnsiTheme="minorHAnsi"/>
        </w:rPr>
      </w:pPr>
      <w:bookmarkStart w:id="13" w:name="_Toc477166783"/>
      <w:r w:rsidRPr="00011C0F">
        <w:rPr>
          <w:rFonts w:asciiTheme="minorHAnsi" w:hAnsiTheme="minorHAnsi"/>
        </w:rPr>
        <w:lastRenderedPageBreak/>
        <w:t>Topic 2</w:t>
      </w:r>
      <w:r w:rsidR="008313C3" w:rsidRPr="00011C0F">
        <w:rPr>
          <w:rFonts w:asciiTheme="minorHAnsi" w:hAnsiTheme="minorHAnsi"/>
        </w:rPr>
        <w:t>: Communication plan, WBS, and RACI</w:t>
      </w:r>
      <w:bookmarkEnd w:id="13"/>
    </w:p>
    <w:p w:rsidR="00815F74" w:rsidRPr="00011C0F" w:rsidRDefault="00815F74" w:rsidP="00815F74">
      <w:pPr>
        <w:pStyle w:val="Heading2"/>
        <w:rPr>
          <w:rFonts w:asciiTheme="minorHAnsi" w:hAnsiTheme="minorHAnsi"/>
        </w:rPr>
      </w:pPr>
      <w:bookmarkStart w:id="14" w:name="_Toc477166784"/>
      <w:r w:rsidRPr="00011C0F">
        <w:rPr>
          <w:rFonts w:asciiTheme="minorHAnsi" w:hAnsiTheme="minorHAnsi"/>
        </w:rPr>
        <w:t xml:space="preserve">Stakeholder </w:t>
      </w:r>
      <w:r w:rsidR="00616BDE" w:rsidRPr="00011C0F">
        <w:rPr>
          <w:rFonts w:asciiTheme="minorHAnsi" w:hAnsiTheme="minorHAnsi"/>
        </w:rPr>
        <w:t>Prioritization</w:t>
      </w:r>
      <w:r w:rsidRPr="00011C0F">
        <w:rPr>
          <w:rFonts w:asciiTheme="minorHAnsi" w:hAnsiTheme="minorHAnsi"/>
        </w:rPr>
        <w:t xml:space="preserve"> Matrix</w:t>
      </w:r>
      <w:bookmarkEnd w:id="14"/>
    </w:p>
    <w:p w:rsidR="00815F74" w:rsidRPr="00E51410" w:rsidRDefault="00351DB8" w:rsidP="00815F74">
      <w:r w:rsidRPr="00E51410">
        <w:t xml:space="preserve">Based on the </w:t>
      </w:r>
      <w:r w:rsidR="005D1C5B" w:rsidRPr="00E51410">
        <w:t>project brief</w:t>
      </w:r>
      <w:r w:rsidRPr="00E51410">
        <w:t>, examples from the book and your own interpretation, please identify as many stakeholders as possible. Rank their power, Interest, Influence, Impact, Urgency and legitimacy on a scale of 1 to 3 (1 = low, 2 = medium, 3 = high) and add them in column ‘Total’.</w:t>
      </w:r>
    </w:p>
    <w:tbl>
      <w:tblPr>
        <w:tblW w:w="10542" w:type="dxa"/>
        <w:tblInd w:w="-431" w:type="dxa"/>
        <w:tblLook w:val="04A0" w:firstRow="1" w:lastRow="0" w:firstColumn="1" w:lastColumn="0" w:noHBand="0" w:noVBand="1"/>
      </w:tblPr>
      <w:tblGrid>
        <w:gridCol w:w="1819"/>
        <w:gridCol w:w="1479"/>
        <w:gridCol w:w="751"/>
        <w:gridCol w:w="864"/>
        <w:gridCol w:w="981"/>
        <w:gridCol w:w="790"/>
        <w:gridCol w:w="894"/>
        <w:gridCol w:w="1092"/>
        <w:gridCol w:w="643"/>
        <w:gridCol w:w="1229"/>
      </w:tblGrid>
      <w:tr w:rsidR="00351DB8" w:rsidRPr="00E51410" w:rsidTr="00D45740">
        <w:trPr>
          <w:trHeight w:val="332"/>
        </w:trPr>
        <w:tc>
          <w:tcPr>
            <w:tcW w:w="1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Stakeholder:</w:t>
            </w:r>
          </w:p>
        </w:tc>
        <w:tc>
          <w:tcPr>
            <w:tcW w:w="1479"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67747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 xml:space="preserve">What is </w:t>
            </w:r>
            <w:r w:rsidR="00677474" w:rsidRPr="00011C0F">
              <w:rPr>
                <w:rFonts w:eastAsia="Times New Roman" w:cs="Times New Roman"/>
                <w:b/>
                <w:bCs/>
                <w:color w:val="000000"/>
                <w:sz w:val="18"/>
                <w:szCs w:val="24"/>
                <w:lang w:eastAsia="en-AU"/>
              </w:rPr>
              <w:t>the stakeholder’s main interest?</w:t>
            </w:r>
          </w:p>
        </w:tc>
        <w:tc>
          <w:tcPr>
            <w:tcW w:w="751"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Power</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Interest</w:t>
            </w:r>
          </w:p>
        </w:tc>
        <w:tc>
          <w:tcPr>
            <w:tcW w:w="981"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Influence</w:t>
            </w:r>
          </w:p>
        </w:tc>
        <w:tc>
          <w:tcPr>
            <w:tcW w:w="790"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Impact</w:t>
            </w:r>
          </w:p>
        </w:tc>
        <w:tc>
          <w:tcPr>
            <w:tcW w:w="894"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Urgency</w:t>
            </w:r>
          </w:p>
        </w:tc>
        <w:tc>
          <w:tcPr>
            <w:tcW w:w="1092"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Legitimacy</w:t>
            </w:r>
          </w:p>
        </w:tc>
        <w:tc>
          <w:tcPr>
            <w:tcW w:w="643"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815F74" w:rsidP="000911D4">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Total</w:t>
            </w:r>
          </w:p>
        </w:tc>
        <w:tc>
          <w:tcPr>
            <w:tcW w:w="1229" w:type="dxa"/>
            <w:tcBorders>
              <w:top w:val="single" w:sz="4" w:space="0" w:color="auto"/>
              <w:left w:val="nil"/>
              <w:bottom w:val="single" w:sz="4" w:space="0" w:color="auto"/>
              <w:right w:val="single" w:sz="4" w:space="0" w:color="auto"/>
            </w:tcBorders>
            <w:shd w:val="clear" w:color="auto" w:fill="auto"/>
            <w:noWrap/>
            <w:vAlign w:val="bottom"/>
            <w:hideMark/>
          </w:tcPr>
          <w:p w:rsidR="00815F74" w:rsidRPr="00011C0F" w:rsidRDefault="00351DB8" w:rsidP="00AD31D6">
            <w:pPr>
              <w:spacing w:after="0" w:line="240" w:lineRule="auto"/>
              <w:rPr>
                <w:rFonts w:eastAsia="Times New Roman" w:cs="Times New Roman"/>
                <w:b/>
                <w:bCs/>
                <w:color w:val="000000"/>
                <w:sz w:val="18"/>
                <w:szCs w:val="24"/>
                <w:lang w:eastAsia="en-AU"/>
              </w:rPr>
            </w:pPr>
            <w:r w:rsidRPr="00011C0F">
              <w:rPr>
                <w:rFonts w:eastAsia="Times New Roman" w:cs="Times New Roman"/>
                <w:b/>
                <w:bCs/>
                <w:color w:val="000000"/>
                <w:sz w:val="18"/>
                <w:szCs w:val="24"/>
                <w:lang w:eastAsia="en-AU"/>
              </w:rPr>
              <w:t xml:space="preserve">Priority (a score of </w:t>
            </w:r>
            <w:r w:rsidR="00AD31D6" w:rsidRPr="00011C0F">
              <w:rPr>
                <w:rFonts w:eastAsia="Times New Roman" w:cs="Times New Roman"/>
                <w:b/>
                <w:bCs/>
                <w:color w:val="000000"/>
                <w:sz w:val="18"/>
                <w:szCs w:val="24"/>
                <w:lang w:eastAsia="en-AU"/>
              </w:rPr>
              <w:t>6</w:t>
            </w:r>
            <w:r w:rsidRPr="00011C0F">
              <w:rPr>
                <w:rFonts w:eastAsia="Times New Roman" w:cs="Times New Roman"/>
                <w:b/>
                <w:bCs/>
                <w:color w:val="000000"/>
                <w:sz w:val="18"/>
                <w:szCs w:val="24"/>
                <w:lang w:eastAsia="en-AU"/>
              </w:rPr>
              <w:t>-</w:t>
            </w:r>
            <w:r w:rsidR="00AD31D6" w:rsidRPr="00011C0F">
              <w:rPr>
                <w:rFonts w:eastAsia="Times New Roman" w:cs="Times New Roman"/>
                <w:b/>
                <w:bCs/>
                <w:color w:val="000000"/>
                <w:sz w:val="18"/>
                <w:szCs w:val="24"/>
                <w:lang w:eastAsia="en-AU"/>
              </w:rPr>
              <w:t>9</w:t>
            </w:r>
            <w:r w:rsidRPr="00011C0F">
              <w:rPr>
                <w:rFonts w:eastAsia="Times New Roman" w:cs="Times New Roman"/>
                <w:b/>
                <w:bCs/>
                <w:color w:val="000000"/>
                <w:sz w:val="18"/>
                <w:szCs w:val="24"/>
                <w:lang w:eastAsia="en-AU"/>
              </w:rPr>
              <w:t xml:space="preserve"> = low, </w:t>
            </w:r>
            <w:r w:rsidR="00AD31D6" w:rsidRPr="00011C0F">
              <w:rPr>
                <w:rFonts w:eastAsia="Times New Roman" w:cs="Times New Roman"/>
                <w:b/>
                <w:bCs/>
                <w:color w:val="000000"/>
                <w:sz w:val="18"/>
                <w:szCs w:val="24"/>
                <w:lang w:eastAsia="en-AU"/>
              </w:rPr>
              <w:t>10</w:t>
            </w:r>
            <w:r w:rsidRPr="00011C0F">
              <w:rPr>
                <w:rFonts w:eastAsia="Times New Roman" w:cs="Times New Roman"/>
                <w:b/>
                <w:bCs/>
                <w:color w:val="000000"/>
                <w:sz w:val="18"/>
                <w:szCs w:val="24"/>
                <w:lang w:eastAsia="en-AU"/>
              </w:rPr>
              <w:t xml:space="preserve"> to 1</w:t>
            </w:r>
            <w:r w:rsidR="00AD31D6" w:rsidRPr="00011C0F">
              <w:rPr>
                <w:rFonts w:eastAsia="Times New Roman" w:cs="Times New Roman"/>
                <w:b/>
                <w:bCs/>
                <w:color w:val="000000"/>
                <w:sz w:val="18"/>
                <w:szCs w:val="24"/>
                <w:lang w:eastAsia="en-AU"/>
              </w:rPr>
              <w:t>4</w:t>
            </w:r>
            <w:r w:rsidRPr="00011C0F">
              <w:rPr>
                <w:rFonts w:eastAsia="Times New Roman" w:cs="Times New Roman"/>
                <w:b/>
                <w:bCs/>
                <w:color w:val="000000"/>
                <w:sz w:val="18"/>
                <w:szCs w:val="24"/>
                <w:lang w:eastAsia="en-AU"/>
              </w:rPr>
              <w:t xml:space="preserve"> = medium, 1</w:t>
            </w:r>
            <w:r w:rsidR="00AD31D6" w:rsidRPr="00011C0F">
              <w:rPr>
                <w:rFonts w:eastAsia="Times New Roman" w:cs="Times New Roman"/>
                <w:b/>
                <w:bCs/>
                <w:color w:val="000000"/>
                <w:sz w:val="18"/>
                <w:szCs w:val="24"/>
                <w:lang w:eastAsia="en-AU"/>
              </w:rPr>
              <w:t>5</w:t>
            </w:r>
            <w:r w:rsidRPr="00011C0F">
              <w:rPr>
                <w:rFonts w:eastAsia="Times New Roman" w:cs="Times New Roman"/>
                <w:b/>
                <w:bCs/>
                <w:color w:val="000000"/>
                <w:sz w:val="18"/>
                <w:szCs w:val="24"/>
                <w:lang w:eastAsia="en-AU"/>
              </w:rPr>
              <w:t xml:space="preserve"> to 18 = high)</w:t>
            </w:r>
            <w:r w:rsidR="00815F74" w:rsidRPr="00011C0F">
              <w:rPr>
                <w:rFonts w:eastAsia="Times New Roman" w:cs="Times New Roman"/>
                <w:b/>
                <w:bCs/>
                <w:color w:val="000000"/>
                <w:sz w:val="18"/>
                <w:szCs w:val="24"/>
                <w:lang w:eastAsia="en-AU"/>
              </w:rPr>
              <w:t>)</w:t>
            </w:r>
          </w:p>
        </w:tc>
      </w:tr>
      <w:tr w:rsidR="00EC49DC" w:rsidRPr="00E51410" w:rsidTr="00D45740">
        <w:trPr>
          <w:trHeight w:val="632"/>
        </w:trPr>
        <w:tc>
          <w:tcPr>
            <w:tcW w:w="1819" w:type="dxa"/>
            <w:tcBorders>
              <w:top w:val="nil"/>
              <w:left w:val="single" w:sz="4" w:space="0" w:color="auto"/>
              <w:bottom w:val="single" w:sz="4" w:space="0" w:color="auto"/>
              <w:right w:val="single" w:sz="4" w:space="0" w:color="auto"/>
            </w:tcBorders>
            <w:shd w:val="clear" w:color="auto" w:fill="auto"/>
            <w:vAlign w:val="bottom"/>
          </w:tcPr>
          <w:p w:rsidR="00351DB8" w:rsidRPr="00E51410" w:rsidRDefault="00D45740" w:rsidP="004C3069">
            <w:pPr>
              <w:spacing w:after="0"/>
              <w:rPr>
                <w:i/>
              </w:rPr>
            </w:pPr>
            <w:r w:rsidRPr="00E51410">
              <w:rPr>
                <w:i/>
              </w:rPr>
              <w:t>Exa</w:t>
            </w:r>
            <w:r w:rsidR="00351DB8" w:rsidRPr="00E51410">
              <w:rPr>
                <w:i/>
              </w:rPr>
              <w:t>mple</w:t>
            </w:r>
            <w:r w:rsidR="00A15976" w:rsidRPr="00E51410">
              <w:rPr>
                <w:i/>
              </w:rPr>
              <w:t xml:space="preserve">: </w:t>
            </w:r>
            <w:r w:rsidR="004C3069" w:rsidRPr="00E51410">
              <w:rPr>
                <w:i/>
              </w:rPr>
              <w:t>Stakeholder A</w:t>
            </w:r>
          </w:p>
        </w:tc>
        <w:tc>
          <w:tcPr>
            <w:tcW w:w="1479" w:type="dxa"/>
            <w:tcBorders>
              <w:top w:val="nil"/>
              <w:left w:val="nil"/>
              <w:bottom w:val="single" w:sz="4" w:space="0" w:color="auto"/>
              <w:right w:val="single" w:sz="4" w:space="0" w:color="auto"/>
            </w:tcBorders>
            <w:shd w:val="clear" w:color="auto" w:fill="auto"/>
            <w:vAlign w:val="bottom"/>
          </w:tcPr>
          <w:p w:rsidR="00351DB8" w:rsidRPr="00E51410" w:rsidRDefault="00351DB8" w:rsidP="004C3069">
            <w:pPr>
              <w:spacing w:after="0"/>
              <w:rPr>
                <w:i/>
              </w:rPr>
            </w:pPr>
            <w:r w:rsidRPr="00E51410">
              <w:rPr>
                <w:i/>
              </w:rPr>
              <w:t>A clean</w:t>
            </w:r>
            <w:r w:rsidR="00A15976" w:rsidRPr="00E51410">
              <w:rPr>
                <w:i/>
              </w:rPr>
              <w:t>, quiet</w:t>
            </w:r>
            <w:r w:rsidRPr="00E51410">
              <w:rPr>
                <w:i/>
              </w:rPr>
              <w:t xml:space="preserve"> environment</w:t>
            </w:r>
          </w:p>
        </w:tc>
        <w:tc>
          <w:tcPr>
            <w:tcW w:w="751" w:type="dxa"/>
            <w:tcBorders>
              <w:top w:val="nil"/>
              <w:left w:val="nil"/>
              <w:bottom w:val="single" w:sz="4" w:space="0" w:color="auto"/>
              <w:right w:val="single" w:sz="4" w:space="0" w:color="auto"/>
            </w:tcBorders>
            <w:shd w:val="clear" w:color="auto" w:fill="auto"/>
            <w:vAlign w:val="bottom"/>
          </w:tcPr>
          <w:p w:rsidR="00351DB8" w:rsidRPr="00011C0F" w:rsidRDefault="00351DB8"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1</w:t>
            </w:r>
          </w:p>
        </w:tc>
        <w:tc>
          <w:tcPr>
            <w:tcW w:w="864" w:type="dxa"/>
            <w:tcBorders>
              <w:top w:val="nil"/>
              <w:left w:val="nil"/>
              <w:bottom w:val="single" w:sz="4" w:space="0" w:color="auto"/>
              <w:right w:val="single" w:sz="4" w:space="0" w:color="auto"/>
            </w:tcBorders>
            <w:shd w:val="clear" w:color="auto" w:fill="auto"/>
            <w:vAlign w:val="bottom"/>
          </w:tcPr>
          <w:p w:rsidR="00351DB8" w:rsidRPr="00011C0F" w:rsidRDefault="00351DB8"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3</w:t>
            </w:r>
          </w:p>
        </w:tc>
        <w:tc>
          <w:tcPr>
            <w:tcW w:w="981" w:type="dxa"/>
            <w:tcBorders>
              <w:top w:val="nil"/>
              <w:left w:val="nil"/>
              <w:bottom w:val="single" w:sz="4" w:space="0" w:color="auto"/>
              <w:right w:val="single" w:sz="4" w:space="0" w:color="auto"/>
            </w:tcBorders>
            <w:shd w:val="clear" w:color="auto" w:fill="auto"/>
            <w:vAlign w:val="bottom"/>
          </w:tcPr>
          <w:p w:rsidR="00351DB8" w:rsidRPr="00011C0F" w:rsidRDefault="00351DB8"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1</w:t>
            </w:r>
          </w:p>
        </w:tc>
        <w:tc>
          <w:tcPr>
            <w:tcW w:w="790" w:type="dxa"/>
            <w:tcBorders>
              <w:top w:val="nil"/>
              <w:left w:val="nil"/>
              <w:bottom w:val="single" w:sz="4" w:space="0" w:color="auto"/>
              <w:right w:val="single" w:sz="4" w:space="0" w:color="auto"/>
            </w:tcBorders>
            <w:shd w:val="clear" w:color="auto" w:fill="auto"/>
            <w:vAlign w:val="bottom"/>
          </w:tcPr>
          <w:p w:rsidR="00351DB8" w:rsidRPr="00011C0F" w:rsidRDefault="00351DB8"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1</w:t>
            </w:r>
          </w:p>
        </w:tc>
        <w:tc>
          <w:tcPr>
            <w:tcW w:w="894" w:type="dxa"/>
            <w:tcBorders>
              <w:top w:val="nil"/>
              <w:left w:val="nil"/>
              <w:bottom w:val="single" w:sz="4" w:space="0" w:color="auto"/>
              <w:right w:val="single" w:sz="4" w:space="0" w:color="auto"/>
            </w:tcBorders>
            <w:shd w:val="clear" w:color="auto" w:fill="auto"/>
            <w:vAlign w:val="bottom"/>
          </w:tcPr>
          <w:p w:rsidR="00351DB8" w:rsidRPr="00011C0F" w:rsidRDefault="00351DB8"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3</w:t>
            </w:r>
          </w:p>
        </w:tc>
        <w:tc>
          <w:tcPr>
            <w:tcW w:w="1092" w:type="dxa"/>
            <w:tcBorders>
              <w:top w:val="nil"/>
              <w:left w:val="nil"/>
              <w:bottom w:val="single" w:sz="4" w:space="0" w:color="auto"/>
              <w:right w:val="single" w:sz="4" w:space="0" w:color="auto"/>
            </w:tcBorders>
            <w:shd w:val="clear" w:color="auto" w:fill="auto"/>
            <w:vAlign w:val="bottom"/>
          </w:tcPr>
          <w:p w:rsidR="00351DB8" w:rsidRPr="00011C0F" w:rsidRDefault="00351DB8"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2</w:t>
            </w:r>
          </w:p>
        </w:tc>
        <w:tc>
          <w:tcPr>
            <w:tcW w:w="643" w:type="dxa"/>
            <w:tcBorders>
              <w:top w:val="nil"/>
              <w:left w:val="nil"/>
              <w:bottom w:val="single" w:sz="4" w:space="0" w:color="auto"/>
              <w:right w:val="single" w:sz="4" w:space="0" w:color="auto"/>
            </w:tcBorders>
            <w:shd w:val="clear" w:color="auto" w:fill="auto"/>
            <w:vAlign w:val="bottom"/>
          </w:tcPr>
          <w:p w:rsidR="00351DB8" w:rsidRPr="00011C0F" w:rsidRDefault="00351DB8"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11</w:t>
            </w:r>
          </w:p>
        </w:tc>
        <w:tc>
          <w:tcPr>
            <w:tcW w:w="1229" w:type="dxa"/>
            <w:tcBorders>
              <w:top w:val="nil"/>
              <w:left w:val="nil"/>
              <w:bottom w:val="single" w:sz="4" w:space="0" w:color="auto"/>
              <w:right w:val="single" w:sz="4" w:space="0" w:color="auto"/>
            </w:tcBorders>
            <w:shd w:val="clear" w:color="auto" w:fill="auto"/>
            <w:vAlign w:val="bottom"/>
          </w:tcPr>
          <w:p w:rsidR="00351DB8" w:rsidRPr="00011C0F" w:rsidRDefault="00EC49DC" w:rsidP="004C3069">
            <w:pPr>
              <w:spacing w:after="0" w:line="240" w:lineRule="auto"/>
              <w:rPr>
                <w:rFonts w:eastAsia="Times New Roman" w:cs="Times New Roman"/>
                <w:i/>
                <w:color w:val="000000"/>
                <w:lang w:eastAsia="en-AU"/>
              </w:rPr>
            </w:pPr>
            <w:r w:rsidRPr="00011C0F">
              <w:rPr>
                <w:rFonts w:eastAsia="Times New Roman" w:cs="Times New Roman"/>
                <w:i/>
                <w:color w:val="000000"/>
                <w:lang w:eastAsia="en-AU"/>
              </w:rPr>
              <w:t>Medium</w:t>
            </w:r>
          </w:p>
        </w:tc>
      </w:tr>
      <w:tr w:rsidR="00351DB8" w:rsidRPr="00E51410" w:rsidTr="001B6016">
        <w:trPr>
          <w:trHeight w:val="632"/>
        </w:trPr>
        <w:tc>
          <w:tcPr>
            <w:tcW w:w="1819" w:type="dxa"/>
            <w:tcBorders>
              <w:top w:val="nil"/>
              <w:left w:val="single" w:sz="4" w:space="0" w:color="auto"/>
              <w:bottom w:val="single" w:sz="4" w:space="0" w:color="auto"/>
              <w:right w:val="single" w:sz="4" w:space="0" w:color="auto"/>
            </w:tcBorders>
            <w:shd w:val="clear" w:color="auto" w:fill="auto"/>
            <w:vAlign w:val="bottom"/>
            <w:hideMark/>
          </w:tcPr>
          <w:p w:rsidR="00815F74" w:rsidRPr="00011C0F" w:rsidRDefault="00815F74" w:rsidP="000911D4">
            <w:pPr>
              <w:spacing w:after="0" w:line="240" w:lineRule="auto"/>
              <w:rPr>
                <w:rFonts w:eastAsia="Times New Roman" w:cs="Times New Roman"/>
                <w:strike/>
                <w:color w:val="000000"/>
                <w:lang w:eastAsia="en-AU"/>
              </w:rPr>
            </w:pPr>
          </w:p>
        </w:tc>
        <w:tc>
          <w:tcPr>
            <w:tcW w:w="1479"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751"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864"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981"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790"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894"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1092"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643"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1229"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r>
      <w:tr w:rsidR="00351DB8" w:rsidRPr="00E51410" w:rsidTr="001B6016">
        <w:trPr>
          <w:trHeight w:val="632"/>
        </w:trPr>
        <w:tc>
          <w:tcPr>
            <w:tcW w:w="1819" w:type="dxa"/>
            <w:tcBorders>
              <w:top w:val="nil"/>
              <w:left w:val="single" w:sz="4" w:space="0" w:color="auto"/>
              <w:bottom w:val="single" w:sz="4" w:space="0" w:color="auto"/>
              <w:right w:val="single" w:sz="4" w:space="0" w:color="auto"/>
            </w:tcBorders>
            <w:shd w:val="clear" w:color="auto" w:fill="auto"/>
            <w:vAlign w:val="bottom"/>
            <w:hideMark/>
          </w:tcPr>
          <w:p w:rsidR="00815F74" w:rsidRPr="00011C0F" w:rsidRDefault="00815F74" w:rsidP="000911D4">
            <w:pPr>
              <w:spacing w:after="0" w:line="240" w:lineRule="auto"/>
              <w:rPr>
                <w:rFonts w:eastAsia="Times New Roman" w:cs="Times New Roman"/>
                <w:strike/>
                <w:color w:val="000000"/>
                <w:lang w:eastAsia="en-AU"/>
              </w:rPr>
            </w:pPr>
          </w:p>
        </w:tc>
        <w:tc>
          <w:tcPr>
            <w:tcW w:w="1479"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751"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864"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981"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790"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894"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1092"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643"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1229"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r>
      <w:tr w:rsidR="00351DB8" w:rsidRPr="00E51410" w:rsidTr="001B6016">
        <w:trPr>
          <w:trHeight w:val="632"/>
        </w:trPr>
        <w:tc>
          <w:tcPr>
            <w:tcW w:w="1819" w:type="dxa"/>
            <w:tcBorders>
              <w:top w:val="nil"/>
              <w:left w:val="single" w:sz="4" w:space="0" w:color="auto"/>
              <w:bottom w:val="single" w:sz="4" w:space="0" w:color="auto"/>
              <w:right w:val="single" w:sz="4" w:space="0" w:color="auto"/>
            </w:tcBorders>
            <w:shd w:val="clear" w:color="auto" w:fill="auto"/>
            <w:vAlign w:val="bottom"/>
            <w:hideMark/>
          </w:tcPr>
          <w:p w:rsidR="00815F74" w:rsidRPr="00011C0F" w:rsidRDefault="00815F74" w:rsidP="000911D4">
            <w:pPr>
              <w:spacing w:after="0" w:line="240" w:lineRule="auto"/>
              <w:rPr>
                <w:rFonts w:eastAsia="Times New Roman" w:cs="Times New Roman"/>
                <w:strike/>
                <w:color w:val="000000"/>
                <w:lang w:eastAsia="en-AU"/>
              </w:rPr>
            </w:pPr>
          </w:p>
        </w:tc>
        <w:tc>
          <w:tcPr>
            <w:tcW w:w="1479"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751"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864"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981"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790"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894"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1092"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643"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c>
          <w:tcPr>
            <w:tcW w:w="1229" w:type="dxa"/>
            <w:tcBorders>
              <w:top w:val="nil"/>
              <w:left w:val="nil"/>
              <w:bottom w:val="single" w:sz="4" w:space="0" w:color="auto"/>
              <w:right w:val="single" w:sz="4" w:space="0" w:color="auto"/>
            </w:tcBorders>
            <w:shd w:val="clear" w:color="auto" w:fill="auto"/>
            <w:vAlign w:val="bottom"/>
          </w:tcPr>
          <w:p w:rsidR="00815F74" w:rsidRPr="00011C0F" w:rsidRDefault="00815F74" w:rsidP="000911D4">
            <w:pPr>
              <w:spacing w:after="0" w:line="240" w:lineRule="auto"/>
              <w:rPr>
                <w:rFonts w:eastAsia="Times New Roman" w:cs="Times New Roman"/>
                <w:color w:val="000000"/>
                <w:lang w:eastAsia="en-AU"/>
              </w:rPr>
            </w:pPr>
          </w:p>
        </w:tc>
      </w:tr>
      <w:tr w:rsidR="004C3069" w:rsidRPr="00E51410" w:rsidTr="00EE7DBF">
        <w:trPr>
          <w:trHeight w:val="632"/>
        </w:trPr>
        <w:tc>
          <w:tcPr>
            <w:tcW w:w="1819" w:type="dxa"/>
            <w:tcBorders>
              <w:top w:val="nil"/>
              <w:left w:val="single" w:sz="4" w:space="0" w:color="auto"/>
              <w:bottom w:val="single" w:sz="4" w:space="0" w:color="auto"/>
              <w:right w:val="single" w:sz="4" w:space="0" w:color="auto"/>
            </w:tcBorders>
            <w:shd w:val="clear" w:color="auto" w:fill="auto"/>
            <w:vAlign w:val="bottom"/>
            <w:hideMark/>
          </w:tcPr>
          <w:p w:rsidR="004C3069" w:rsidRPr="00011C0F" w:rsidRDefault="004C3069" w:rsidP="00EE7DBF">
            <w:pPr>
              <w:spacing w:after="0" w:line="240" w:lineRule="auto"/>
              <w:rPr>
                <w:rFonts w:eastAsia="Times New Roman" w:cs="Times New Roman"/>
                <w:strike/>
                <w:color w:val="000000"/>
                <w:lang w:eastAsia="en-AU"/>
              </w:rPr>
            </w:pPr>
          </w:p>
        </w:tc>
        <w:tc>
          <w:tcPr>
            <w:tcW w:w="1479"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751"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864"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981"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790"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894"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1092"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643"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1229"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r>
      <w:tr w:rsidR="004C3069" w:rsidRPr="00E51410" w:rsidTr="00EE7DBF">
        <w:trPr>
          <w:trHeight w:val="632"/>
        </w:trPr>
        <w:tc>
          <w:tcPr>
            <w:tcW w:w="1819" w:type="dxa"/>
            <w:tcBorders>
              <w:top w:val="nil"/>
              <w:left w:val="single" w:sz="4" w:space="0" w:color="auto"/>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strike/>
                <w:color w:val="000000"/>
                <w:lang w:eastAsia="en-AU"/>
              </w:rPr>
            </w:pPr>
          </w:p>
        </w:tc>
        <w:tc>
          <w:tcPr>
            <w:tcW w:w="1479"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751"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864"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981"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790"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894"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1092"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643"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c>
          <w:tcPr>
            <w:tcW w:w="1229" w:type="dxa"/>
            <w:tcBorders>
              <w:top w:val="nil"/>
              <w:left w:val="nil"/>
              <w:bottom w:val="single" w:sz="4" w:space="0" w:color="auto"/>
              <w:right w:val="single" w:sz="4" w:space="0" w:color="auto"/>
            </w:tcBorders>
            <w:shd w:val="clear" w:color="auto" w:fill="auto"/>
            <w:vAlign w:val="bottom"/>
          </w:tcPr>
          <w:p w:rsidR="004C3069" w:rsidRPr="00011C0F" w:rsidRDefault="004C3069" w:rsidP="00EE7DBF">
            <w:pPr>
              <w:spacing w:after="0" w:line="240" w:lineRule="auto"/>
              <w:rPr>
                <w:rFonts w:eastAsia="Times New Roman" w:cs="Times New Roman"/>
                <w:color w:val="000000"/>
                <w:lang w:eastAsia="en-AU"/>
              </w:rPr>
            </w:pPr>
          </w:p>
        </w:tc>
      </w:tr>
    </w:tbl>
    <w:p w:rsidR="00815F74" w:rsidRPr="00E51410" w:rsidRDefault="00815F74" w:rsidP="00815F74"/>
    <w:p w:rsidR="003A7201" w:rsidRPr="00E51410" w:rsidRDefault="003A7201" w:rsidP="00FA6FB0"/>
    <w:p w:rsidR="003A7201" w:rsidRPr="00011C0F" w:rsidRDefault="00B54B90" w:rsidP="00963E49">
      <w:pPr>
        <w:pStyle w:val="Heading2"/>
        <w:rPr>
          <w:rFonts w:asciiTheme="minorHAnsi" w:hAnsiTheme="minorHAnsi"/>
        </w:rPr>
      </w:pPr>
      <w:bookmarkStart w:id="15" w:name="_Toc477166785"/>
      <w:r w:rsidRPr="00011C0F">
        <w:rPr>
          <w:rFonts w:asciiTheme="minorHAnsi" w:hAnsiTheme="minorHAnsi"/>
        </w:rPr>
        <w:t>Project Communications Matrix</w:t>
      </w:r>
      <w:bookmarkEnd w:id="15"/>
    </w:p>
    <w:p w:rsidR="00B54B90" w:rsidRPr="00E51410" w:rsidRDefault="00A846F6" w:rsidP="00FA6FB0">
      <w:r w:rsidRPr="00E51410">
        <w:t xml:space="preserve">Based on the </w:t>
      </w:r>
      <w:r w:rsidR="005D1C5B" w:rsidRPr="00E51410">
        <w:t>project brief</w:t>
      </w:r>
      <w:r w:rsidRPr="00E51410">
        <w:t>, examples from the book and your own interpretation, complete the communication matrix below.</w:t>
      </w:r>
      <w:r w:rsidR="005D1C5B" w:rsidRPr="00E51410">
        <w:t xml:space="preserve"> (It is possible that certain cells might be left open)</w:t>
      </w:r>
      <w:r w:rsidR="00B639D8">
        <w:t>.</w:t>
      </w:r>
    </w:p>
    <w:tbl>
      <w:tblPr>
        <w:tblW w:w="9480" w:type="dxa"/>
        <w:tblLook w:val="04A0" w:firstRow="1" w:lastRow="0" w:firstColumn="1" w:lastColumn="0" w:noHBand="0" w:noVBand="1"/>
      </w:tblPr>
      <w:tblGrid>
        <w:gridCol w:w="1580"/>
        <w:gridCol w:w="1580"/>
        <w:gridCol w:w="1580"/>
        <w:gridCol w:w="1580"/>
        <w:gridCol w:w="1580"/>
        <w:gridCol w:w="1711"/>
      </w:tblGrid>
      <w:tr w:rsidR="00B54B90" w:rsidRPr="00E51410" w:rsidTr="00B54B90">
        <w:trPr>
          <w:trHeight w:val="300"/>
        </w:trPr>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4B90" w:rsidRPr="00011C0F" w:rsidRDefault="00B54B90" w:rsidP="00B54B90">
            <w:pPr>
              <w:spacing w:after="0" w:line="240" w:lineRule="auto"/>
              <w:rPr>
                <w:rFonts w:eastAsia="Times New Roman" w:cs="Times New Roman"/>
                <w:b/>
                <w:bCs/>
                <w:color w:val="000000"/>
                <w:lang w:eastAsia="en-AU"/>
              </w:rPr>
            </w:pPr>
            <w:r w:rsidRPr="00011C0F">
              <w:rPr>
                <w:rFonts w:eastAsia="Times New Roman" w:cs="Times New Roman"/>
                <w:b/>
                <w:bCs/>
                <w:color w:val="000000"/>
                <w:lang w:eastAsia="en-AU"/>
              </w:rPr>
              <w:t>Stakeholder</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B54B90" w:rsidRPr="00011C0F" w:rsidRDefault="00B54B90" w:rsidP="00B54B90">
            <w:pPr>
              <w:spacing w:after="0" w:line="240" w:lineRule="auto"/>
              <w:rPr>
                <w:rFonts w:eastAsia="Times New Roman" w:cs="Times New Roman"/>
                <w:b/>
                <w:bCs/>
                <w:color w:val="000000"/>
                <w:lang w:eastAsia="en-AU"/>
              </w:rPr>
            </w:pPr>
            <w:r w:rsidRPr="00011C0F">
              <w:rPr>
                <w:rFonts w:eastAsia="Times New Roman" w:cs="Times New Roman"/>
                <w:b/>
                <w:bCs/>
                <w:color w:val="000000"/>
                <w:lang w:eastAsia="en-AU"/>
              </w:rPr>
              <w:t>Learn From</w:t>
            </w:r>
            <w:r w:rsidR="00A01E21" w:rsidRPr="00011C0F">
              <w:rPr>
                <w:rFonts w:eastAsia="Times New Roman" w:cs="Times New Roman"/>
                <w:b/>
                <w:bCs/>
                <w:color w:val="000000"/>
                <w:lang w:eastAsia="en-AU"/>
              </w:rPr>
              <w:t xml:space="preserve"> Stakeholder</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B54B90" w:rsidRPr="00011C0F" w:rsidRDefault="00B54B90" w:rsidP="00B54B90">
            <w:pPr>
              <w:spacing w:after="0" w:line="240" w:lineRule="auto"/>
              <w:rPr>
                <w:rFonts w:eastAsia="Times New Roman" w:cs="Times New Roman"/>
                <w:b/>
                <w:bCs/>
                <w:color w:val="000000"/>
                <w:lang w:eastAsia="en-AU"/>
              </w:rPr>
            </w:pPr>
            <w:r w:rsidRPr="00011C0F">
              <w:rPr>
                <w:rFonts w:eastAsia="Times New Roman" w:cs="Times New Roman"/>
                <w:b/>
                <w:bCs/>
                <w:color w:val="000000"/>
                <w:lang w:eastAsia="en-AU"/>
              </w:rPr>
              <w:t>Share With</w:t>
            </w:r>
            <w:r w:rsidR="00A01E21" w:rsidRPr="00011C0F">
              <w:rPr>
                <w:rFonts w:eastAsia="Times New Roman" w:cs="Times New Roman"/>
                <w:b/>
                <w:bCs/>
                <w:color w:val="000000"/>
                <w:lang w:eastAsia="en-AU"/>
              </w:rPr>
              <w:t xml:space="preserve"> Stakeholder</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B54B90" w:rsidRPr="00011C0F" w:rsidRDefault="00B54B90" w:rsidP="00B54B90">
            <w:pPr>
              <w:spacing w:after="0" w:line="240" w:lineRule="auto"/>
              <w:rPr>
                <w:rFonts w:eastAsia="Times New Roman" w:cs="Times New Roman"/>
                <w:b/>
                <w:bCs/>
                <w:color w:val="000000"/>
                <w:lang w:eastAsia="en-AU"/>
              </w:rPr>
            </w:pPr>
            <w:r w:rsidRPr="00011C0F">
              <w:rPr>
                <w:rFonts w:eastAsia="Times New Roman" w:cs="Times New Roman"/>
                <w:b/>
                <w:bCs/>
                <w:color w:val="000000"/>
                <w:lang w:eastAsia="en-AU"/>
              </w:rPr>
              <w:t>Timing</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B54B90" w:rsidRPr="00011C0F" w:rsidRDefault="00B54B90" w:rsidP="00B54B90">
            <w:pPr>
              <w:spacing w:after="0" w:line="240" w:lineRule="auto"/>
              <w:rPr>
                <w:rFonts w:eastAsia="Times New Roman" w:cs="Times New Roman"/>
                <w:b/>
                <w:bCs/>
                <w:color w:val="000000"/>
                <w:lang w:eastAsia="en-AU"/>
              </w:rPr>
            </w:pPr>
            <w:r w:rsidRPr="00011C0F">
              <w:rPr>
                <w:rFonts w:eastAsia="Times New Roman" w:cs="Times New Roman"/>
                <w:b/>
                <w:bCs/>
                <w:color w:val="000000"/>
                <w:lang w:eastAsia="en-AU"/>
              </w:rPr>
              <w:t>Method</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B54B90" w:rsidRPr="00011C0F" w:rsidRDefault="00B54B90" w:rsidP="00B54B90">
            <w:pPr>
              <w:spacing w:after="0" w:line="240" w:lineRule="auto"/>
              <w:rPr>
                <w:rFonts w:eastAsia="Times New Roman" w:cs="Times New Roman"/>
                <w:b/>
                <w:bCs/>
                <w:color w:val="000000"/>
                <w:lang w:eastAsia="en-AU"/>
              </w:rPr>
            </w:pPr>
            <w:r w:rsidRPr="00011C0F">
              <w:rPr>
                <w:rFonts w:eastAsia="Times New Roman" w:cs="Times New Roman"/>
                <w:b/>
                <w:bCs/>
                <w:color w:val="000000"/>
                <w:lang w:eastAsia="en-AU"/>
              </w:rPr>
              <w:t>Owner</w:t>
            </w:r>
            <w:r w:rsidR="00677474" w:rsidRPr="00011C0F">
              <w:rPr>
                <w:rFonts w:eastAsia="Times New Roman" w:cs="Times New Roman"/>
                <w:b/>
                <w:bCs/>
                <w:color w:val="000000"/>
                <w:lang w:eastAsia="en-AU"/>
              </w:rPr>
              <w:t xml:space="preserve"> (responsible for communication)</w:t>
            </w:r>
          </w:p>
        </w:tc>
      </w:tr>
      <w:tr w:rsidR="0056214B" w:rsidRPr="00E51410" w:rsidTr="00011C0F">
        <w:trPr>
          <w:trHeight w:val="433"/>
        </w:trPr>
        <w:tc>
          <w:tcPr>
            <w:tcW w:w="1580" w:type="dxa"/>
            <w:tcBorders>
              <w:top w:val="nil"/>
              <w:left w:val="single" w:sz="4" w:space="0" w:color="auto"/>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strike/>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r>
      <w:tr w:rsidR="0056214B" w:rsidRPr="00E51410" w:rsidTr="00011C0F">
        <w:trPr>
          <w:trHeight w:val="433"/>
        </w:trPr>
        <w:tc>
          <w:tcPr>
            <w:tcW w:w="1580" w:type="dxa"/>
            <w:tcBorders>
              <w:top w:val="nil"/>
              <w:left w:val="single" w:sz="4" w:space="0" w:color="auto"/>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strike/>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r>
      <w:tr w:rsidR="0056214B" w:rsidRPr="00E51410" w:rsidTr="00011C0F">
        <w:trPr>
          <w:trHeight w:val="433"/>
        </w:trPr>
        <w:tc>
          <w:tcPr>
            <w:tcW w:w="1580" w:type="dxa"/>
            <w:tcBorders>
              <w:top w:val="nil"/>
              <w:left w:val="single" w:sz="4" w:space="0" w:color="auto"/>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strike/>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r>
      <w:tr w:rsidR="0056214B" w:rsidRPr="00E51410" w:rsidTr="00011C0F">
        <w:trPr>
          <w:trHeight w:val="433"/>
        </w:trPr>
        <w:tc>
          <w:tcPr>
            <w:tcW w:w="1580" w:type="dxa"/>
            <w:tcBorders>
              <w:top w:val="nil"/>
              <w:left w:val="single" w:sz="4" w:space="0" w:color="auto"/>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strike/>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r>
      <w:tr w:rsidR="0056214B" w:rsidRPr="00E51410" w:rsidTr="00011C0F">
        <w:trPr>
          <w:trHeight w:val="433"/>
        </w:trPr>
        <w:tc>
          <w:tcPr>
            <w:tcW w:w="1580" w:type="dxa"/>
            <w:tcBorders>
              <w:top w:val="nil"/>
              <w:left w:val="single" w:sz="4" w:space="0" w:color="auto"/>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strike/>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c>
          <w:tcPr>
            <w:tcW w:w="1580" w:type="dxa"/>
            <w:tcBorders>
              <w:top w:val="nil"/>
              <w:left w:val="nil"/>
              <w:bottom w:val="single" w:sz="4" w:space="0" w:color="auto"/>
              <w:right w:val="single" w:sz="4" w:space="0" w:color="auto"/>
            </w:tcBorders>
            <w:shd w:val="clear" w:color="auto" w:fill="auto"/>
            <w:noWrap/>
            <w:vAlign w:val="bottom"/>
          </w:tcPr>
          <w:p w:rsidR="0056214B" w:rsidRPr="00011C0F" w:rsidRDefault="0056214B" w:rsidP="0056214B">
            <w:pPr>
              <w:spacing w:after="0" w:line="240" w:lineRule="auto"/>
              <w:rPr>
                <w:rFonts w:eastAsia="Times New Roman" w:cs="Times New Roman"/>
                <w:color w:val="000000"/>
                <w:lang w:eastAsia="en-AU"/>
              </w:rPr>
            </w:pPr>
          </w:p>
        </w:tc>
      </w:tr>
    </w:tbl>
    <w:p w:rsidR="003A7201" w:rsidRPr="00E51410" w:rsidRDefault="003A7201" w:rsidP="00FA6FB0"/>
    <w:p w:rsidR="002535A1" w:rsidRPr="00E51410" w:rsidRDefault="002535A1">
      <w:r w:rsidRPr="00E51410">
        <w:br w:type="page"/>
      </w:r>
    </w:p>
    <w:p w:rsidR="002535A1" w:rsidRPr="00011C0F" w:rsidRDefault="002535A1" w:rsidP="002535A1">
      <w:pPr>
        <w:pStyle w:val="Heading2"/>
        <w:rPr>
          <w:rFonts w:asciiTheme="minorHAnsi" w:hAnsiTheme="minorHAnsi"/>
        </w:rPr>
      </w:pPr>
      <w:bookmarkStart w:id="16" w:name="_Toc477166786"/>
      <w:r w:rsidRPr="00011C0F">
        <w:rPr>
          <w:rFonts w:asciiTheme="minorHAnsi" w:hAnsiTheme="minorHAnsi"/>
        </w:rPr>
        <w:lastRenderedPageBreak/>
        <w:t>Work Breakdown Structure</w:t>
      </w:r>
      <w:bookmarkEnd w:id="16"/>
    </w:p>
    <w:p w:rsidR="002535A1" w:rsidRPr="00E51410" w:rsidRDefault="002535A1" w:rsidP="002535A1">
      <w:r w:rsidRPr="00E51410">
        <w:t xml:space="preserve">Based on the project brief, examples from the book and your own interpretation, complete the WBS. Use </w:t>
      </w:r>
      <w:r w:rsidR="00A67C9D">
        <w:t>Exercise</w:t>
      </w:r>
      <w:r w:rsidRPr="00E51410">
        <w:t xml:space="preserve"> 1.3, the milestones, to guide you. Start with the first milestone after ‘Charter signoff’ and finish with the ‘Project completion’. The number of sub-packages needed per milestone is up to your discretion and the context of the project.</w:t>
      </w:r>
    </w:p>
    <w:p w:rsidR="002535A1" w:rsidRPr="00E51410" w:rsidRDefault="007F10FD" w:rsidP="002535A1">
      <w:r>
        <w:t xml:space="preserve">While you are working on the WBS you also need to provide the predecessors for each activity – what must be completed before this activity can begin. </w:t>
      </w:r>
      <w:r w:rsidR="00DC0A2B" w:rsidRPr="00E51410">
        <w:t xml:space="preserve">This dependency </w:t>
      </w:r>
      <w:r w:rsidR="00232F35" w:rsidRPr="00E51410">
        <w:t>will be need</w:t>
      </w:r>
      <w:r w:rsidR="00B639D8">
        <w:t>ed later in T</w:t>
      </w:r>
      <w:r w:rsidR="00232F35" w:rsidRPr="00E51410">
        <w:t xml:space="preserve">opic 3 to help create the </w:t>
      </w:r>
      <w:proofErr w:type="spellStart"/>
      <w:r w:rsidR="00232F35" w:rsidRPr="00E51410">
        <w:t>AoN</w:t>
      </w:r>
      <w:proofErr w:type="spellEnd"/>
      <w:r w:rsidR="00232F35" w:rsidRPr="00E51410">
        <w:t>.</w:t>
      </w:r>
    </w:p>
    <w:p w:rsidR="00DC0A2B" w:rsidRPr="00E51410" w:rsidRDefault="00232F35" w:rsidP="002535A1">
      <w:r w:rsidRPr="00E51410">
        <w:t>The table below is an example. Replace the text with your own interpretation of the project at hand.</w:t>
      </w:r>
    </w:p>
    <w:p w:rsidR="002535A1" w:rsidRPr="00E51410" w:rsidRDefault="002535A1" w:rsidP="002535A1">
      <w:pPr>
        <w:rPr>
          <w:b/>
        </w:rPr>
      </w:pPr>
      <w:r w:rsidRPr="00E51410">
        <w:rPr>
          <w:b/>
        </w:rPr>
        <w:t>[Project Name]</w:t>
      </w:r>
    </w:p>
    <w:tbl>
      <w:tblPr>
        <w:tblStyle w:val="TableGrid"/>
        <w:tblW w:w="0" w:type="auto"/>
        <w:tblLook w:val="04A0" w:firstRow="1" w:lastRow="0" w:firstColumn="1" w:lastColumn="0" w:noHBand="0" w:noVBand="1"/>
      </w:tblPr>
      <w:tblGrid>
        <w:gridCol w:w="1555"/>
        <w:gridCol w:w="5528"/>
        <w:gridCol w:w="1933"/>
      </w:tblGrid>
      <w:tr w:rsidR="00BD5D67" w:rsidRPr="00E51410" w:rsidTr="00BD5D67">
        <w:tc>
          <w:tcPr>
            <w:tcW w:w="1555" w:type="dxa"/>
          </w:tcPr>
          <w:p w:rsidR="00BD5D67" w:rsidRPr="00E51410" w:rsidRDefault="00BD5D67" w:rsidP="002535A1">
            <w:pPr>
              <w:rPr>
                <w:b/>
              </w:rPr>
            </w:pPr>
            <w:r w:rsidRPr="00E51410">
              <w:rPr>
                <w:b/>
              </w:rPr>
              <w:t>WBS code</w:t>
            </w:r>
          </w:p>
        </w:tc>
        <w:tc>
          <w:tcPr>
            <w:tcW w:w="5528" w:type="dxa"/>
          </w:tcPr>
          <w:p w:rsidR="00BD5D67" w:rsidRPr="00E51410" w:rsidRDefault="00BD5D67" w:rsidP="00716729">
            <w:pPr>
              <w:rPr>
                <w:b/>
              </w:rPr>
            </w:pPr>
            <w:r w:rsidRPr="00E51410">
              <w:rPr>
                <w:b/>
              </w:rPr>
              <w:t xml:space="preserve">Activity </w:t>
            </w:r>
            <w:r w:rsidR="00716729" w:rsidRPr="00E51410">
              <w:rPr>
                <w:b/>
              </w:rPr>
              <w:t>N</w:t>
            </w:r>
            <w:r w:rsidRPr="00E51410">
              <w:rPr>
                <w:b/>
              </w:rPr>
              <w:t>ame</w:t>
            </w:r>
          </w:p>
        </w:tc>
        <w:tc>
          <w:tcPr>
            <w:tcW w:w="1933" w:type="dxa"/>
          </w:tcPr>
          <w:p w:rsidR="00BD5D67" w:rsidRPr="00E51410" w:rsidRDefault="00BD5D67" w:rsidP="002535A1">
            <w:pPr>
              <w:rPr>
                <w:b/>
              </w:rPr>
            </w:pPr>
            <w:r w:rsidRPr="00E51410">
              <w:rPr>
                <w:b/>
              </w:rPr>
              <w:t>Predecessor(s)</w:t>
            </w:r>
          </w:p>
        </w:tc>
      </w:tr>
      <w:tr w:rsidR="00BD5D67" w:rsidRPr="00E51410" w:rsidTr="00BD5D67">
        <w:tc>
          <w:tcPr>
            <w:tcW w:w="1555" w:type="dxa"/>
          </w:tcPr>
          <w:p w:rsidR="00BD5D67" w:rsidRPr="00E51410" w:rsidRDefault="00BD5D67" w:rsidP="002535A1">
            <w:r w:rsidRPr="00E51410">
              <w:t>1</w:t>
            </w:r>
          </w:p>
        </w:tc>
        <w:tc>
          <w:tcPr>
            <w:tcW w:w="5528" w:type="dxa"/>
          </w:tcPr>
          <w:p w:rsidR="00BD5D67" w:rsidRPr="00E51410" w:rsidRDefault="00BD5D67" w:rsidP="00BD5D67">
            <w:r w:rsidRPr="00E51410">
              <w:t>Charter signed off</w:t>
            </w:r>
          </w:p>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r w:rsidRPr="00E51410">
              <w:t>2</w:t>
            </w:r>
          </w:p>
        </w:tc>
        <w:tc>
          <w:tcPr>
            <w:tcW w:w="5528" w:type="dxa"/>
          </w:tcPr>
          <w:p w:rsidR="00BD5D67" w:rsidRPr="00E51410" w:rsidRDefault="00BD5D67" w:rsidP="002535A1">
            <w:r w:rsidRPr="00E51410">
              <w:t>[First milestone]</w:t>
            </w:r>
          </w:p>
        </w:tc>
        <w:tc>
          <w:tcPr>
            <w:tcW w:w="1933" w:type="dxa"/>
          </w:tcPr>
          <w:p w:rsidR="00BD5D67" w:rsidRPr="00E51410" w:rsidRDefault="00BD5D67" w:rsidP="002535A1">
            <w:r w:rsidRPr="00E51410">
              <w:t>1</w:t>
            </w:r>
          </w:p>
        </w:tc>
      </w:tr>
      <w:tr w:rsidR="00BD5D67" w:rsidRPr="00E51410" w:rsidTr="00BD5D67">
        <w:tc>
          <w:tcPr>
            <w:tcW w:w="1555" w:type="dxa"/>
          </w:tcPr>
          <w:p w:rsidR="00BD5D67" w:rsidRPr="00E51410" w:rsidRDefault="00BD5D67" w:rsidP="002535A1">
            <w:r w:rsidRPr="00E51410">
              <w:t>2.1</w:t>
            </w:r>
          </w:p>
        </w:tc>
        <w:tc>
          <w:tcPr>
            <w:tcW w:w="5528" w:type="dxa"/>
          </w:tcPr>
          <w:p w:rsidR="00BD5D67" w:rsidRPr="00E51410" w:rsidRDefault="00BD5D67" w:rsidP="007F10FD">
            <w:r w:rsidRPr="00E51410">
              <w:t xml:space="preserve">[First </w:t>
            </w:r>
            <w:r w:rsidR="007F10FD">
              <w:t>activity</w:t>
            </w:r>
            <w:r w:rsidRPr="00E51410">
              <w:t xml:space="preserve"> needed to complete the first milestone]</w:t>
            </w:r>
          </w:p>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r w:rsidRPr="00E51410">
              <w:t>2.2</w:t>
            </w:r>
          </w:p>
        </w:tc>
        <w:tc>
          <w:tcPr>
            <w:tcW w:w="5528" w:type="dxa"/>
          </w:tcPr>
          <w:p w:rsidR="00BD5D67" w:rsidRPr="00E51410" w:rsidRDefault="00BD5D67" w:rsidP="002535A1">
            <w:r w:rsidRPr="00E51410">
              <w:t>[second]</w:t>
            </w:r>
          </w:p>
        </w:tc>
        <w:tc>
          <w:tcPr>
            <w:tcW w:w="1933" w:type="dxa"/>
          </w:tcPr>
          <w:p w:rsidR="00BD5D67" w:rsidRPr="00E51410" w:rsidRDefault="00BD5D67" w:rsidP="002535A1">
            <w:r w:rsidRPr="00E51410">
              <w:t>2.1</w:t>
            </w:r>
          </w:p>
        </w:tc>
      </w:tr>
      <w:tr w:rsidR="00BD5D67" w:rsidRPr="00E51410" w:rsidTr="00BD5D67">
        <w:tc>
          <w:tcPr>
            <w:tcW w:w="1555" w:type="dxa"/>
          </w:tcPr>
          <w:p w:rsidR="00BD5D67" w:rsidRPr="00E51410" w:rsidRDefault="00BD5D67" w:rsidP="002535A1">
            <w:r w:rsidRPr="00E51410">
              <w:t>2.3</w:t>
            </w:r>
          </w:p>
        </w:tc>
        <w:tc>
          <w:tcPr>
            <w:tcW w:w="5528" w:type="dxa"/>
          </w:tcPr>
          <w:p w:rsidR="00BD5D67" w:rsidRPr="00E51410" w:rsidRDefault="00BD5D67" w:rsidP="002535A1">
            <w:r w:rsidRPr="00E51410">
              <w:t>Etc.</w:t>
            </w:r>
          </w:p>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r w:rsidRPr="00E51410">
              <w:t>3</w:t>
            </w:r>
          </w:p>
        </w:tc>
        <w:tc>
          <w:tcPr>
            <w:tcW w:w="5528" w:type="dxa"/>
          </w:tcPr>
          <w:p w:rsidR="00BD5D67" w:rsidRPr="00E51410" w:rsidRDefault="00BD5D67" w:rsidP="002535A1">
            <w:r w:rsidRPr="00E51410">
              <w:t>[Second milestone]</w:t>
            </w:r>
          </w:p>
        </w:tc>
        <w:tc>
          <w:tcPr>
            <w:tcW w:w="1933" w:type="dxa"/>
          </w:tcPr>
          <w:p w:rsidR="00BD5D67" w:rsidRPr="00E51410" w:rsidRDefault="00BD5D67" w:rsidP="002535A1">
            <w:r w:rsidRPr="00E51410">
              <w:t>2</w:t>
            </w:r>
          </w:p>
        </w:tc>
      </w:tr>
      <w:tr w:rsidR="00BD5D67" w:rsidRPr="00E51410" w:rsidTr="00BD5D67">
        <w:tc>
          <w:tcPr>
            <w:tcW w:w="1555" w:type="dxa"/>
          </w:tcPr>
          <w:p w:rsidR="00BD5D67" w:rsidRPr="00E51410" w:rsidRDefault="00BD5D67" w:rsidP="002535A1">
            <w:r w:rsidRPr="00E51410">
              <w:t>3.1</w:t>
            </w:r>
          </w:p>
        </w:tc>
        <w:tc>
          <w:tcPr>
            <w:tcW w:w="5528" w:type="dxa"/>
          </w:tcPr>
          <w:p w:rsidR="00BD5D67" w:rsidRPr="00E51410" w:rsidRDefault="00BD5D67" w:rsidP="007F10FD">
            <w:r w:rsidRPr="00E51410">
              <w:t xml:space="preserve">[First </w:t>
            </w:r>
            <w:r w:rsidR="007F10FD">
              <w:t>activity</w:t>
            </w:r>
            <w:r w:rsidRPr="00E51410">
              <w:t xml:space="preserve"> needed to complete the second milestone]</w:t>
            </w:r>
          </w:p>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r w:rsidRPr="00E51410">
              <w:t>3.2</w:t>
            </w:r>
          </w:p>
        </w:tc>
        <w:tc>
          <w:tcPr>
            <w:tcW w:w="5528" w:type="dxa"/>
          </w:tcPr>
          <w:p w:rsidR="00BD5D67" w:rsidRPr="00E51410" w:rsidRDefault="00BD5D67" w:rsidP="002535A1">
            <w:r w:rsidRPr="00E51410">
              <w:t>Etc.</w:t>
            </w:r>
          </w:p>
        </w:tc>
        <w:tc>
          <w:tcPr>
            <w:tcW w:w="1933" w:type="dxa"/>
          </w:tcPr>
          <w:p w:rsidR="00BD5D67" w:rsidRPr="00E51410" w:rsidRDefault="00BD5D67" w:rsidP="002535A1">
            <w:r w:rsidRPr="00E51410">
              <w:t>3.1</w:t>
            </w:r>
          </w:p>
        </w:tc>
      </w:tr>
      <w:tr w:rsidR="00BD5D67" w:rsidRPr="00E51410" w:rsidTr="00BD5D67">
        <w:tc>
          <w:tcPr>
            <w:tcW w:w="1555" w:type="dxa"/>
          </w:tcPr>
          <w:p w:rsidR="00BD5D67" w:rsidRPr="00E51410" w:rsidRDefault="00BD5D67" w:rsidP="002535A1">
            <w:r w:rsidRPr="00E51410">
              <w:t>4</w:t>
            </w:r>
          </w:p>
        </w:tc>
        <w:tc>
          <w:tcPr>
            <w:tcW w:w="5528" w:type="dxa"/>
          </w:tcPr>
          <w:p w:rsidR="00BD5D67" w:rsidRPr="00E51410" w:rsidRDefault="00BD5D67" w:rsidP="002535A1">
            <w:r w:rsidRPr="00E51410">
              <w:t>Etc.</w:t>
            </w:r>
          </w:p>
        </w:tc>
        <w:tc>
          <w:tcPr>
            <w:tcW w:w="1933" w:type="dxa"/>
          </w:tcPr>
          <w:p w:rsidR="00BD5D67" w:rsidRPr="00E51410" w:rsidRDefault="00BD5D67" w:rsidP="002535A1">
            <w:r w:rsidRPr="00E51410">
              <w:t>Etc.</w:t>
            </w:r>
          </w:p>
        </w:tc>
      </w:tr>
      <w:tr w:rsidR="00BD5D67" w:rsidRPr="00E51410" w:rsidTr="00BD5D67">
        <w:tc>
          <w:tcPr>
            <w:tcW w:w="1555" w:type="dxa"/>
          </w:tcPr>
          <w:p w:rsidR="00BD5D67" w:rsidRPr="00E51410" w:rsidRDefault="00BD5D67" w:rsidP="002535A1"/>
        </w:tc>
        <w:tc>
          <w:tcPr>
            <w:tcW w:w="5528" w:type="dxa"/>
          </w:tcPr>
          <w:p w:rsidR="00BD5D67" w:rsidRPr="00E51410" w:rsidRDefault="00BD5D67" w:rsidP="002535A1"/>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tc>
        <w:tc>
          <w:tcPr>
            <w:tcW w:w="5528" w:type="dxa"/>
          </w:tcPr>
          <w:p w:rsidR="00BD5D67" w:rsidRPr="00E51410" w:rsidRDefault="00BD5D67" w:rsidP="002535A1"/>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tc>
        <w:tc>
          <w:tcPr>
            <w:tcW w:w="5528" w:type="dxa"/>
          </w:tcPr>
          <w:p w:rsidR="00BD5D67" w:rsidRPr="00E51410" w:rsidRDefault="00BD5D67" w:rsidP="002535A1"/>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tc>
        <w:tc>
          <w:tcPr>
            <w:tcW w:w="5528" w:type="dxa"/>
          </w:tcPr>
          <w:p w:rsidR="00BD5D67" w:rsidRPr="00E51410" w:rsidRDefault="00BD5D67" w:rsidP="002535A1"/>
        </w:tc>
        <w:tc>
          <w:tcPr>
            <w:tcW w:w="1933" w:type="dxa"/>
          </w:tcPr>
          <w:p w:rsidR="00BD5D67" w:rsidRPr="00E51410" w:rsidRDefault="00BD5D67" w:rsidP="002535A1"/>
        </w:tc>
      </w:tr>
      <w:tr w:rsidR="00BD5D67" w:rsidRPr="00E51410" w:rsidTr="00BD5D67">
        <w:tc>
          <w:tcPr>
            <w:tcW w:w="1555" w:type="dxa"/>
          </w:tcPr>
          <w:p w:rsidR="00BD5D67" w:rsidRPr="00E51410" w:rsidRDefault="00BD5D67" w:rsidP="002535A1">
            <w:r w:rsidRPr="00E51410">
              <w:t>n</w:t>
            </w:r>
          </w:p>
        </w:tc>
        <w:tc>
          <w:tcPr>
            <w:tcW w:w="5528" w:type="dxa"/>
          </w:tcPr>
          <w:p w:rsidR="00BD5D67" w:rsidRPr="00E51410" w:rsidRDefault="00BD5D67" w:rsidP="002535A1">
            <w:r w:rsidRPr="00E51410">
              <w:t>Project completed</w:t>
            </w:r>
          </w:p>
        </w:tc>
        <w:tc>
          <w:tcPr>
            <w:tcW w:w="1933" w:type="dxa"/>
          </w:tcPr>
          <w:p w:rsidR="00BD5D67" w:rsidRPr="00E51410" w:rsidRDefault="00BD5D67" w:rsidP="002535A1"/>
        </w:tc>
      </w:tr>
    </w:tbl>
    <w:p w:rsidR="00BD5D67" w:rsidRPr="00E51410" w:rsidRDefault="00BD5D67" w:rsidP="002535A1"/>
    <w:p w:rsidR="00BD5D67" w:rsidRPr="00E51410" w:rsidRDefault="00BD5D67" w:rsidP="002535A1"/>
    <w:p w:rsidR="00BD5D67" w:rsidRPr="00E51410" w:rsidRDefault="00BD5D67" w:rsidP="002535A1"/>
    <w:p w:rsidR="00F33937" w:rsidRPr="00E51410" w:rsidRDefault="00F33937">
      <w:r w:rsidRPr="00E51410">
        <w:br w:type="page"/>
      </w:r>
    </w:p>
    <w:p w:rsidR="002535A1" w:rsidRPr="00011C0F" w:rsidRDefault="00753B82" w:rsidP="00753B82">
      <w:pPr>
        <w:pStyle w:val="Heading2"/>
        <w:rPr>
          <w:rFonts w:asciiTheme="minorHAnsi" w:hAnsiTheme="minorHAnsi"/>
        </w:rPr>
      </w:pPr>
      <w:bookmarkStart w:id="17" w:name="_Toc477166787"/>
      <w:r w:rsidRPr="00011C0F">
        <w:rPr>
          <w:rFonts w:asciiTheme="minorHAnsi" w:hAnsiTheme="minorHAnsi"/>
        </w:rPr>
        <w:lastRenderedPageBreak/>
        <w:t>The RACI chart</w:t>
      </w:r>
      <w:bookmarkEnd w:id="17"/>
    </w:p>
    <w:p w:rsidR="007A4BBE" w:rsidRPr="00E51410" w:rsidRDefault="00753B82" w:rsidP="002535A1">
      <w:r w:rsidRPr="00E51410">
        <w:t>Based on the project brief and the WBS,</w:t>
      </w:r>
      <w:r w:rsidR="007A4BBE" w:rsidRPr="00E51410">
        <w:t xml:space="preserve"> as well as example from the book, finish the RACI chart below.</w:t>
      </w:r>
      <w:r w:rsidR="001F4809" w:rsidRPr="00E51410">
        <w:t xml:space="preserve"> You decide how many </w:t>
      </w:r>
      <w:r w:rsidR="00F26105" w:rsidRPr="00E51410">
        <w:t xml:space="preserve">people </w:t>
      </w:r>
      <w:r w:rsidR="001F4809" w:rsidRPr="00E51410">
        <w:t>should be added to the table.</w:t>
      </w:r>
      <w:r w:rsidR="00232F35" w:rsidRPr="00E51410">
        <w:t xml:space="preserve"> </w:t>
      </w:r>
      <w:r w:rsidR="00F26105" w:rsidRPr="00E51410">
        <w:t xml:space="preserve">You may need to add rows. </w:t>
      </w:r>
      <w:r w:rsidR="00232F35" w:rsidRPr="00E51410">
        <w:t>Please make sure you replace the text ‘Person A, and B’ with your project team member identified.</w:t>
      </w:r>
    </w:p>
    <w:p w:rsidR="0072659C" w:rsidRPr="00E51410" w:rsidRDefault="0072659C" w:rsidP="002535A1">
      <w:r w:rsidRPr="00E51410">
        <w:t xml:space="preserve">The first </w:t>
      </w:r>
      <w:r w:rsidR="00716729" w:rsidRPr="00E51410">
        <w:t xml:space="preserve">and second </w:t>
      </w:r>
      <w:r w:rsidRPr="00E51410">
        <w:t>column</w:t>
      </w:r>
      <w:r w:rsidR="00716729" w:rsidRPr="00E51410">
        <w:t>s</w:t>
      </w:r>
      <w:r w:rsidRPr="00E51410">
        <w:t xml:space="preserve"> of this table should match the first </w:t>
      </w:r>
      <w:r w:rsidR="00716729" w:rsidRPr="00E51410">
        <w:t xml:space="preserve">and second </w:t>
      </w:r>
      <w:r w:rsidRPr="00E51410">
        <w:t>column</w:t>
      </w:r>
      <w:r w:rsidR="00716729" w:rsidRPr="00E51410">
        <w:t>s</w:t>
      </w:r>
      <w:r w:rsidRPr="00E51410">
        <w:t xml:space="preserve"> of the table in </w:t>
      </w:r>
      <w:r w:rsidR="00A67C9D">
        <w:t>Exercise</w:t>
      </w:r>
      <w:r w:rsidRPr="00E51410">
        <w:t xml:space="preserve"> 2.3</w:t>
      </w:r>
      <w:r w:rsidR="00716729" w:rsidRPr="00E51410">
        <w:t>.</w:t>
      </w:r>
    </w:p>
    <w:p w:rsidR="002535A1" w:rsidRPr="00E51410" w:rsidRDefault="00753B82" w:rsidP="002535A1">
      <w:r w:rsidRPr="00E51410">
        <w:t xml:space="preserve"> </w:t>
      </w:r>
    </w:p>
    <w:tbl>
      <w:tblPr>
        <w:tblStyle w:val="TableGrid"/>
        <w:tblW w:w="7918" w:type="dxa"/>
        <w:tblLook w:val="04A0" w:firstRow="1" w:lastRow="0" w:firstColumn="1" w:lastColumn="0" w:noHBand="0" w:noVBand="1"/>
      </w:tblPr>
      <w:tblGrid>
        <w:gridCol w:w="927"/>
        <w:gridCol w:w="2694"/>
        <w:gridCol w:w="1060"/>
        <w:gridCol w:w="1060"/>
        <w:gridCol w:w="1079"/>
        <w:gridCol w:w="1098"/>
      </w:tblGrid>
      <w:tr w:rsidR="001F4809" w:rsidRPr="00E51410" w:rsidTr="001F4809">
        <w:trPr>
          <w:trHeight w:val="315"/>
        </w:trPr>
        <w:tc>
          <w:tcPr>
            <w:tcW w:w="927" w:type="dxa"/>
            <w:noWrap/>
            <w:hideMark/>
          </w:tcPr>
          <w:p w:rsidR="001F4809" w:rsidRPr="00E51410" w:rsidRDefault="001F4809" w:rsidP="00753B82">
            <w:pPr>
              <w:rPr>
                <w:b/>
              </w:rPr>
            </w:pPr>
            <w:r w:rsidRPr="00E51410">
              <w:rPr>
                <w:b/>
              </w:rPr>
              <w:t>WBS Code</w:t>
            </w:r>
          </w:p>
        </w:tc>
        <w:tc>
          <w:tcPr>
            <w:tcW w:w="2694" w:type="dxa"/>
            <w:noWrap/>
            <w:hideMark/>
          </w:tcPr>
          <w:p w:rsidR="001F4809" w:rsidRPr="00E51410" w:rsidRDefault="001F4809" w:rsidP="00753B82">
            <w:pPr>
              <w:rPr>
                <w:b/>
              </w:rPr>
            </w:pPr>
            <w:r w:rsidRPr="00E51410">
              <w:rPr>
                <w:b/>
              </w:rPr>
              <w:t>Activity Name</w:t>
            </w:r>
          </w:p>
        </w:tc>
        <w:tc>
          <w:tcPr>
            <w:tcW w:w="1060" w:type="dxa"/>
          </w:tcPr>
          <w:p w:rsidR="001F4809" w:rsidRPr="00E51410" w:rsidRDefault="001F4809" w:rsidP="000054B5">
            <w:pPr>
              <w:rPr>
                <w:b/>
              </w:rPr>
            </w:pPr>
            <w:r w:rsidRPr="00E51410">
              <w:rPr>
                <w:b/>
              </w:rPr>
              <w:t>Sponsor</w:t>
            </w:r>
          </w:p>
        </w:tc>
        <w:tc>
          <w:tcPr>
            <w:tcW w:w="1060" w:type="dxa"/>
            <w:noWrap/>
            <w:hideMark/>
          </w:tcPr>
          <w:p w:rsidR="001F4809" w:rsidRPr="00E51410" w:rsidRDefault="001F4809" w:rsidP="000054B5">
            <w:pPr>
              <w:rPr>
                <w:b/>
              </w:rPr>
            </w:pPr>
            <w:r w:rsidRPr="00E51410">
              <w:rPr>
                <w:b/>
              </w:rPr>
              <w:t>Project Manager (you)</w:t>
            </w:r>
          </w:p>
        </w:tc>
        <w:tc>
          <w:tcPr>
            <w:tcW w:w="1079" w:type="dxa"/>
            <w:noWrap/>
            <w:hideMark/>
          </w:tcPr>
          <w:p w:rsidR="001F4809" w:rsidRPr="00E51410" w:rsidRDefault="001F4809" w:rsidP="000054B5">
            <w:pPr>
              <w:rPr>
                <w:b/>
              </w:rPr>
            </w:pPr>
            <w:r w:rsidRPr="00E51410">
              <w:rPr>
                <w:b/>
              </w:rPr>
              <w:t>Person A</w:t>
            </w:r>
          </w:p>
        </w:tc>
        <w:tc>
          <w:tcPr>
            <w:tcW w:w="1098" w:type="dxa"/>
            <w:noWrap/>
            <w:hideMark/>
          </w:tcPr>
          <w:p w:rsidR="001F4809" w:rsidRPr="00E51410" w:rsidRDefault="001F4809" w:rsidP="000054B5">
            <w:pPr>
              <w:rPr>
                <w:b/>
              </w:rPr>
            </w:pPr>
            <w:r w:rsidRPr="00E51410">
              <w:rPr>
                <w:b/>
              </w:rPr>
              <w:t>Person B</w:t>
            </w:r>
          </w:p>
        </w:tc>
      </w:tr>
      <w:tr w:rsidR="001F4809" w:rsidRPr="00E51410" w:rsidTr="001F4809">
        <w:trPr>
          <w:trHeight w:val="300"/>
        </w:trPr>
        <w:tc>
          <w:tcPr>
            <w:tcW w:w="927" w:type="dxa"/>
            <w:noWrap/>
          </w:tcPr>
          <w:p w:rsidR="001F4809" w:rsidRPr="00E51410" w:rsidRDefault="001F4809" w:rsidP="00753B82">
            <w:r w:rsidRPr="00E51410">
              <w:t>1</w:t>
            </w:r>
          </w:p>
        </w:tc>
        <w:tc>
          <w:tcPr>
            <w:tcW w:w="2694" w:type="dxa"/>
            <w:noWrap/>
          </w:tcPr>
          <w:p w:rsidR="001F4809" w:rsidRPr="00E51410" w:rsidRDefault="001F4809" w:rsidP="00753B82">
            <w:r w:rsidRPr="00E51410">
              <w:t>Charter signed off</w:t>
            </w:r>
          </w:p>
        </w:tc>
        <w:tc>
          <w:tcPr>
            <w:tcW w:w="1060" w:type="dxa"/>
          </w:tcPr>
          <w:p w:rsidR="001F4809" w:rsidRPr="00E51410" w:rsidRDefault="001F4809" w:rsidP="00753B82">
            <w:r w:rsidRPr="00E51410">
              <w:t>A</w:t>
            </w:r>
          </w:p>
        </w:tc>
        <w:tc>
          <w:tcPr>
            <w:tcW w:w="1060" w:type="dxa"/>
            <w:noWrap/>
          </w:tcPr>
          <w:p w:rsidR="001F4809" w:rsidRPr="00E51410" w:rsidRDefault="001F4809" w:rsidP="00753B82">
            <w:r w:rsidRPr="00E51410">
              <w:t>R</w:t>
            </w:r>
          </w:p>
        </w:tc>
        <w:tc>
          <w:tcPr>
            <w:tcW w:w="1079" w:type="dxa"/>
            <w:noWrap/>
          </w:tcPr>
          <w:p w:rsidR="001F4809" w:rsidRPr="00E51410" w:rsidRDefault="001F4809" w:rsidP="00753B82">
            <w:r w:rsidRPr="00E51410">
              <w:t>I</w:t>
            </w:r>
          </w:p>
        </w:tc>
        <w:tc>
          <w:tcPr>
            <w:tcW w:w="1098" w:type="dxa"/>
            <w:noWrap/>
          </w:tcPr>
          <w:p w:rsidR="001F4809" w:rsidRPr="00E51410" w:rsidRDefault="001F4809" w:rsidP="00753B82">
            <w:r w:rsidRPr="00E51410">
              <w:t>I</w:t>
            </w:r>
          </w:p>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00"/>
        </w:trPr>
        <w:tc>
          <w:tcPr>
            <w:tcW w:w="927" w:type="dxa"/>
            <w:noWrap/>
          </w:tcPr>
          <w:p w:rsidR="001F4809" w:rsidRPr="00E51410" w:rsidRDefault="001F4809" w:rsidP="00753B82"/>
        </w:tc>
        <w:tc>
          <w:tcPr>
            <w:tcW w:w="2694" w:type="dxa"/>
            <w:noWrap/>
          </w:tcPr>
          <w:p w:rsidR="001F4809" w:rsidRPr="00E51410" w:rsidRDefault="001F4809" w:rsidP="00753B82"/>
        </w:tc>
        <w:tc>
          <w:tcPr>
            <w:tcW w:w="1060" w:type="dxa"/>
          </w:tcPr>
          <w:p w:rsidR="001F4809" w:rsidRPr="00E51410" w:rsidRDefault="001F4809" w:rsidP="00753B82"/>
        </w:tc>
        <w:tc>
          <w:tcPr>
            <w:tcW w:w="1060" w:type="dxa"/>
            <w:noWrap/>
          </w:tcPr>
          <w:p w:rsidR="001F4809" w:rsidRPr="00E51410" w:rsidRDefault="001F4809" w:rsidP="00753B82"/>
        </w:tc>
        <w:tc>
          <w:tcPr>
            <w:tcW w:w="1079" w:type="dxa"/>
            <w:noWrap/>
          </w:tcPr>
          <w:p w:rsidR="001F4809" w:rsidRPr="00E51410" w:rsidRDefault="001F4809" w:rsidP="00753B82"/>
        </w:tc>
        <w:tc>
          <w:tcPr>
            <w:tcW w:w="1098" w:type="dxa"/>
            <w:noWrap/>
          </w:tcPr>
          <w:p w:rsidR="001F4809" w:rsidRPr="00E51410" w:rsidRDefault="001F4809" w:rsidP="00753B82"/>
        </w:tc>
      </w:tr>
      <w:tr w:rsidR="001F4809" w:rsidRPr="00E51410" w:rsidTr="001F4809">
        <w:trPr>
          <w:trHeight w:val="315"/>
        </w:trPr>
        <w:tc>
          <w:tcPr>
            <w:tcW w:w="7918" w:type="dxa"/>
            <w:gridSpan w:val="6"/>
            <w:noWrap/>
            <w:hideMark/>
          </w:tcPr>
          <w:p w:rsidR="001F4809" w:rsidRPr="00E51410" w:rsidRDefault="001F4809" w:rsidP="00EE7DBF">
            <w:pPr>
              <w:rPr>
                <w:i/>
              </w:rPr>
            </w:pPr>
            <w:r w:rsidRPr="00E51410">
              <w:rPr>
                <w:i/>
              </w:rPr>
              <w:t>RACI Key: (R) Responsible, (A) Accountable, (C) Consult, (I) Inform</w:t>
            </w:r>
          </w:p>
        </w:tc>
      </w:tr>
    </w:tbl>
    <w:p w:rsidR="00C85C99" w:rsidRPr="00E51410" w:rsidRDefault="00C85C99" w:rsidP="00FA6FB0"/>
    <w:p w:rsidR="001B6016" w:rsidRPr="00E51410" w:rsidRDefault="001B6016" w:rsidP="001B6016"/>
    <w:p w:rsidR="005D1C5B" w:rsidRPr="00E51410" w:rsidRDefault="005D1C5B" w:rsidP="001B6016"/>
    <w:p w:rsidR="005D1C5B" w:rsidRPr="00E51410" w:rsidRDefault="005D1C5B" w:rsidP="001B6016"/>
    <w:p w:rsidR="00C85C99" w:rsidRPr="00E51410" w:rsidRDefault="00C85C99" w:rsidP="00FA6FB0"/>
    <w:p w:rsidR="00AE0E68" w:rsidRPr="00E51410" w:rsidRDefault="00AE0E68">
      <w:r w:rsidRPr="00E51410">
        <w:br w:type="page"/>
      </w:r>
    </w:p>
    <w:p w:rsidR="00AE0E68" w:rsidRPr="00011C0F" w:rsidRDefault="00AE0E68" w:rsidP="008313C3">
      <w:pPr>
        <w:pStyle w:val="Heading1"/>
        <w:rPr>
          <w:rFonts w:asciiTheme="minorHAnsi" w:hAnsiTheme="minorHAnsi"/>
        </w:rPr>
      </w:pPr>
      <w:bookmarkStart w:id="18" w:name="_Toc477166788"/>
      <w:r w:rsidRPr="00011C0F">
        <w:rPr>
          <w:rFonts w:asciiTheme="minorHAnsi" w:hAnsiTheme="minorHAnsi"/>
        </w:rPr>
        <w:lastRenderedPageBreak/>
        <w:t>Topic 3</w:t>
      </w:r>
      <w:r w:rsidR="008313C3" w:rsidRPr="00011C0F">
        <w:rPr>
          <w:rFonts w:asciiTheme="minorHAnsi" w:hAnsiTheme="minorHAnsi"/>
        </w:rPr>
        <w:t>: Time management and Cost Management</w:t>
      </w:r>
      <w:bookmarkEnd w:id="18"/>
    </w:p>
    <w:p w:rsidR="00AE0E68" w:rsidRPr="00E51410" w:rsidRDefault="00AE0E68" w:rsidP="00AE0E68"/>
    <w:p w:rsidR="003F6D2E" w:rsidRPr="00E51410" w:rsidRDefault="003F6D2E" w:rsidP="00AE0E68">
      <w:pPr>
        <w:rPr>
          <w:b/>
        </w:rPr>
      </w:pPr>
      <w:r w:rsidRPr="00E51410">
        <w:rPr>
          <w:b/>
        </w:rPr>
        <w:t xml:space="preserve">Go to blackboard and download the </w:t>
      </w:r>
      <w:r w:rsidR="00E71973" w:rsidRPr="00E51410">
        <w:rPr>
          <w:b/>
        </w:rPr>
        <w:t xml:space="preserve">additional </w:t>
      </w:r>
      <w:r w:rsidRPr="00E51410">
        <w:rPr>
          <w:b/>
        </w:rPr>
        <w:t>information needed for this topic</w:t>
      </w:r>
      <w:r w:rsidR="00E71973" w:rsidRPr="00E51410">
        <w:rPr>
          <w:b/>
        </w:rPr>
        <w:t xml:space="preserve">. Go to </w:t>
      </w:r>
      <w:r w:rsidR="00183A9B">
        <w:rPr>
          <w:b/>
        </w:rPr>
        <w:t xml:space="preserve">‘Assessment Tasks and Submission’ &gt; </w:t>
      </w:r>
      <w:r w:rsidR="00E71973" w:rsidRPr="00E51410">
        <w:rPr>
          <w:b/>
        </w:rPr>
        <w:t>‘</w:t>
      </w:r>
      <w:r w:rsidR="00183A9B">
        <w:rPr>
          <w:b/>
        </w:rPr>
        <w:t>Assessment 2 – The Workbook’ &gt;</w:t>
      </w:r>
      <w:r w:rsidR="00B639D8">
        <w:rPr>
          <w:b/>
        </w:rPr>
        <w:t xml:space="preserve"> ‘Additional I</w:t>
      </w:r>
      <w:r w:rsidR="00E71973" w:rsidRPr="00E51410">
        <w:rPr>
          <w:b/>
        </w:rPr>
        <w:t>nfo on the Old Farm House Business Case’ and locate ‘Additional Information WEEK 3’</w:t>
      </w:r>
      <w:r w:rsidR="00B639D8">
        <w:rPr>
          <w:b/>
        </w:rPr>
        <w:t>.</w:t>
      </w:r>
    </w:p>
    <w:p w:rsidR="00E71973" w:rsidRPr="00E51410" w:rsidRDefault="00E71973" w:rsidP="00AE0E68">
      <w:pPr>
        <w:rPr>
          <w:b/>
        </w:rPr>
      </w:pPr>
      <w:r w:rsidRPr="00E51410">
        <w:rPr>
          <w:b/>
        </w:rPr>
        <w:t xml:space="preserve">Use the WBS contained therein as the foundation for this week’s </w:t>
      </w:r>
      <w:proofErr w:type="spellStart"/>
      <w:r w:rsidRPr="00E51410">
        <w:rPr>
          <w:b/>
        </w:rPr>
        <w:t>AoN</w:t>
      </w:r>
      <w:proofErr w:type="spellEnd"/>
      <w:r w:rsidRPr="00E51410">
        <w:rPr>
          <w:b/>
        </w:rPr>
        <w:t xml:space="preserve"> and Gantt chart.</w:t>
      </w:r>
    </w:p>
    <w:p w:rsidR="00E460A1" w:rsidRDefault="00E460A1" w:rsidP="00AE0E68">
      <w:pPr>
        <w:rPr>
          <w:b/>
        </w:rPr>
      </w:pPr>
      <w:r w:rsidRPr="00E51410">
        <w:rPr>
          <w:b/>
        </w:rPr>
        <w:t>It is still up to you to determine dependencies in this WBS, which you will do in activity 3.2</w:t>
      </w:r>
      <w:r w:rsidR="007F10FD">
        <w:rPr>
          <w:b/>
        </w:rPr>
        <w:t>.</w:t>
      </w:r>
    </w:p>
    <w:p w:rsidR="007F10FD" w:rsidRPr="00E51410" w:rsidRDefault="007F10FD" w:rsidP="00AE0E68">
      <w:pPr>
        <w:rPr>
          <w:b/>
        </w:rPr>
      </w:pPr>
      <w:r>
        <w:rPr>
          <w:b/>
        </w:rPr>
        <w:t xml:space="preserve">Remember, the Business Case outlines the resource limitations, that is, who can work on what activity. Consider these limitations as you develop your </w:t>
      </w:r>
      <w:proofErr w:type="spellStart"/>
      <w:r>
        <w:rPr>
          <w:b/>
        </w:rPr>
        <w:t>AoN</w:t>
      </w:r>
      <w:proofErr w:type="spellEnd"/>
      <w:r>
        <w:rPr>
          <w:b/>
        </w:rPr>
        <w:t>.</w:t>
      </w:r>
    </w:p>
    <w:p w:rsidR="00AE0E68" w:rsidRPr="00E51410" w:rsidRDefault="00AE0E68" w:rsidP="00AE0E68"/>
    <w:p w:rsidR="00AE0E68" w:rsidRPr="00011C0F" w:rsidRDefault="00C37E9D" w:rsidP="00AE0E68">
      <w:pPr>
        <w:pStyle w:val="Heading2"/>
        <w:rPr>
          <w:rFonts w:asciiTheme="minorHAnsi" w:hAnsiTheme="minorHAnsi"/>
        </w:rPr>
      </w:pPr>
      <w:bookmarkStart w:id="19" w:name="_Toc477166789"/>
      <w:proofErr w:type="spellStart"/>
      <w:r w:rsidRPr="00011C0F">
        <w:rPr>
          <w:rFonts w:asciiTheme="minorHAnsi" w:hAnsiTheme="minorHAnsi"/>
        </w:rPr>
        <w:t>AoN</w:t>
      </w:r>
      <w:bookmarkEnd w:id="19"/>
      <w:proofErr w:type="spellEnd"/>
    </w:p>
    <w:p w:rsidR="00D95415" w:rsidRPr="00E51410" w:rsidRDefault="00E77A04" w:rsidP="00C37E9D">
      <w:r w:rsidRPr="00E51410">
        <w:t>Based on</w:t>
      </w:r>
      <w:r w:rsidR="00C47097" w:rsidRPr="00E51410">
        <w:t xml:space="preserve"> the </w:t>
      </w:r>
      <w:r w:rsidR="003F6D2E" w:rsidRPr="00E51410">
        <w:t>information</w:t>
      </w:r>
      <w:r w:rsidR="00C47097" w:rsidRPr="00E51410">
        <w:t xml:space="preserve"> </w:t>
      </w:r>
      <w:r w:rsidRPr="00E51410">
        <w:t>provided</w:t>
      </w:r>
      <w:r w:rsidR="003F6D2E" w:rsidRPr="00E51410">
        <w:t xml:space="preserve"> on blackboard</w:t>
      </w:r>
      <w:r w:rsidRPr="00E51410">
        <w:t xml:space="preserve">, </w:t>
      </w:r>
      <w:r w:rsidR="00C47097" w:rsidRPr="00E51410">
        <w:t xml:space="preserve">use for instance </w:t>
      </w:r>
      <w:r w:rsidR="00EB5000" w:rsidRPr="00E51410">
        <w:t xml:space="preserve">MS </w:t>
      </w:r>
      <w:r w:rsidR="00F26105" w:rsidRPr="00E51410">
        <w:t>PowerPoint</w:t>
      </w:r>
      <w:r w:rsidR="00C47097" w:rsidRPr="00E51410">
        <w:t xml:space="preserve"> to create an Activity on Node diagram based on </w:t>
      </w:r>
      <w:r w:rsidR="009745B9" w:rsidRPr="00E51410">
        <w:t xml:space="preserve">the </w:t>
      </w:r>
      <w:r w:rsidR="00C47097" w:rsidRPr="00E51410">
        <w:t>WBS</w:t>
      </w:r>
      <w:r w:rsidR="006E7708">
        <w:t xml:space="preserve"> provided in ‘Additional Information WEEK 3’</w:t>
      </w:r>
      <w:r w:rsidR="00EB5000" w:rsidRPr="00E51410">
        <w:t>.</w:t>
      </w:r>
      <w:r w:rsidR="006E7708">
        <w:t xml:space="preserve"> Ensure that you have </w:t>
      </w:r>
      <w:r w:rsidR="006E7708" w:rsidRPr="006E7708">
        <w:rPr>
          <w:u w:val="single"/>
        </w:rPr>
        <w:t>one node per activity</w:t>
      </w:r>
      <w:r w:rsidR="006E7708">
        <w:t>.</w:t>
      </w:r>
      <w:r w:rsidR="00D95415" w:rsidRPr="00E51410">
        <w:t xml:space="preserve"> Make sure you </w:t>
      </w:r>
      <w:r w:rsidR="00EE7DBF" w:rsidRPr="00E51410">
        <w:t>save</w:t>
      </w:r>
      <w:r w:rsidR="00D95415" w:rsidRPr="00E51410">
        <w:t xml:space="preserve"> your work as we will change and add to it as we advance through the </w:t>
      </w:r>
      <w:r w:rsidR="00A67C9D">
        <w:t>Exercises</w:t>
      </w:r>
      <w:r w:rsidR="00D95415" w:rsidRPr="00E51410">
        <w:t>.</w:t>
      </w:r>
    </w:p>
    <w:p w:rsidR="00E77A04" w:rsidRPr="00E51410" w:rsidRDefault="00E77A04" w:rsidP="00C37E9D"/>
    <w:p w:rsidR="00E46F6E" w:rsidRPr="00E51410" w:rsidRDefault="00E46F6E" w:rsidP="00E46F6E">
      <w:pPr>
        <w:ind w:firstLine="720"/>
        <w:rPr>
          <w:i/>
        </w:rPr>
      </w:pPr>
      <w:r w:rsidRPr="00E51410">
        <w:rPr>
          <w:i/>
        </w:rPr>
        <w:t>Post the interim step here. Save your work. You will post the final schedule under 3.4</w:t>
      </w:r>
    </w:p>
    <w:p w:rsidR="009D7FD1" w:rsidRPr="00E51410" w:rsidRDefault="009D7FD1" w:rsidP="00C37E9D"/>
    <w:p w:rsidR="00452CDC" w:rsidRPr="00E51410" w:rsidRDefault="00452CDC" w:rsidP="00C37E9D"/>
    <w:p w:rsidR="00C85C99" w:rsidRPr="00011C0F" w:rsidRDefault="00406811" w:rsidP="00452CDC">
      <w:pPr>
        <w:pStyle w:val="Heading2"/>
        <w:rPr>
          <w:rFonts w:asciiTheme="minorHAnsi" w:hAnsiTheme="minorHAnsi"/>
        </w:rPr>
      </w:pPr>
      <w:bookmarkStart w:id="20" w:name="_Toc477166790"/>
      <w:r w:rsidRPr="00011C0F">
        <w:rPr>
          <w:rFonts w:asciiTheme="minorHAnsi" w:hAnsiTheme="minorHAnsi"/>
        </w:rPr>
        <w:t>Time</w:t>
      </w:r>
      <w:r w:rsidR="00452CDC" w:rsidRPr="00011C0F">
        <w:rPr>
          <w:rFonts w:asciiTheme="minorHAnsi" w:hAnsiTheme="minorHAnsi"/>
        </w:rPr>
        <w:t xml:space="preserve"> estimation</w:t>
      </w:r>
      <w:bookmarkEnd w:id="20"/>
    </w:p>
    <w:p w:rsidR="009C43A4" w:rsidRPr="00E51410" w:rsidRDefault="00B36F9F" w:rsidP="009C43A4">
      <w:r w:rsidRPr="00E51410">
        <w:t xml:space="preserve">Based on </w:t>
      </w:r>
      <w:r w:rsidR="00E93955" w:rsidRPr="00E51410">
        <w:t>the information provided</w:t>
      </w:r>
      <w:r w:rsidRPr="00E51410">
        <w:t xml:space="preserve">, give a best estimate of the duration of each activity. Make sure you mention </w:t>
      </w:r>
      <w:r w:rsidR="00DA243C">
        <w:t>the unit you use (i.e. hours</w:t>
      </w:r>
      <w:r w:rsidRPr="00E51410">
        <w:t>). Not each activity will have a clear answer, so use your best educated guess. Give a short explanation to each activity why you think it will take as long as you’ve estimated. Keep your explanation</w:t>
      </w:r>
      <w:r w:rsidRPr="00E51410">
        <w:rPr>
          <w:rStyle w:val="FootnoteReference"/>
        </w:rPr>
        <w:footnoteReference w:id="2"/>
      </w:r>
      <w:r w:rsidRPr="00E51410">
        <w:t xml:space="preserve"> as </w:t>
      </w:r>
      <w:r w:rsidR="00B30A5C" w:rsidRPr="00E51410">
        <w:t>short and succinct as possible.</w:t>
      </w:r>
    </w:p>
    <w:tbl>
      <w:tblPr>
        <w:tblStyle w:val="TableGrid"/>
        <w:tblW w:w="9351" w:type="dxa"/>
        <w:tblLook w:val="04A0" w:firstRow="1" w:lastRow="0" w:firstColumn="1" w:lastColumn="0" w:noHBand="0" w:noVBand="1"/>
      </w:tblPr>
      <w:tblGrid>
        <w:gridCol w:w="716"/>
        <w:gridCol w:w="2694"/>
        <w:gridCol w:w="1551"/>
        <w:gridCol w:w="1032"/>
        <w:gridCol w:w="3358"/>
      </w:tblGrid>
      <w:tr w:rsidR="00E90244" w:rsidRPr="00E51410" w:rsidTr="00E90244">
        <w:trPr>
          <w:trHeight w:val="315"/>
        </w:trPr>
        <w:tc>
          <w:tcPr>
            <w:tcW w:w="716" w:type="dxa"/>
          </w:tcPr>
          <w:p w:rsidR="00E90244" w:rsidRPr="00E51410" w:rsidRDefault="00E90244" w:rsidP="00836185">
            <w:pPr>
              <w:rPr>
                <w:b/>
              </w:rPr>
            </w:pPr>
            <w:r w:rsidRPr="00E51410">
              <w:rPr>
                <w:b/>
              </w:rPr>
              <w:t>WBS Code</w:t>
            </w:r>
          </w:p>
        </w:tc>
        <w:tc>
          <w:tcPr>
            <w:tcW w:w="2694" w:type="dxa"/>
            <w:noWrap/>
            <w:hideMark/>
          </w:tcPr>
          <w:p w:rsidR="00E90244" w:rsidRPr="00E51410" w:rsidRDefault="00E90244" w:rsidP="00836185">
            <w:pPr>
              <w:rPr>
                <w:b/>
              </w:rPr>
            </w:pPr>
            <w:r w:rsidRPr="00E51410">
              <w:rPr>
                <w:b/>
              </w:rPr>
              <w:t>Activity Name</w:t>
            </w:r>
          </w:p>
        </w:tc>
        <w:tc>
          <w:tcPr>
            <w:tcW w:w="1551" w:type="dxa"/>
          </w:tcPr>
          <w:p w:rsidR="00E90244" w:rsidRPr="00E51410" w:rsidRDefault="00E90244" w:rsidP="00836185">
            <w:pPr>
              <w:rPr>
                <w:b/>
              </w:rPr>
            </w:pPr>
            <w:r w:rsidRPr="00E51410">
              <w:rPr>
                <w:b/>
              </w:rPr>
              <w:t>Predecessor(s)</w:t>
            </w:r>
          </w:p>
        </w:tc>
        <w:tc>
          <w:tcPr>
            <w:tcW w:w="1032" w:type="dxa"/>
          </w:tcPr>
          <w:p w:rsidR="00E90244" w:rsidRPr="00E51410" w:rsidRDefault="00E90244" w:rsidP="00DA243C">
            <w:pPr>
              <w:rPr>
                <w:b/>
              </w:rPr>
            </w:pPr>
            <w:r w:rsidRPr="00E51410">
              <w:rPr>
                <w:b/>
              </w:rPr>
              <w:t>Duration (</w:t>
            </w:r>
            <w:r w:rsidR="00DA243C">
              <w:rPr>
                <w:b/>
              </w:rPr>
              <w:t>hours</w:t>
            </w:r>
            <w:r w:rsidRPr="00E51410">
              <w:rPr>
                <w:b/>
              </w:rPr>
              <w:t>)</w:t>
            </w:r>
          </w:p>
        </w:tc>
        <w:tc>
          <w:tcPr>
            <w:tcW w:w="3358" w:type="dxa"/>
          </w:tcPr>
          <w:p w:rsidR="00E90244" w:rsidRPr="00E51410" w:rsidRDefault="00E90244" w:rsidP="00836185">
            <w:pPr>
              <w:rPr>
                <w:b/>
              </w:rPr>
            </w:pPr>
            <w:r w:rsidRPr="00E51410">
              <w:rPr>
                <w:b/>
              </w:rPr>
              <w:t>Explanation on duration</w:t>
            </w:r>
          </w:p>
        </w:tc>
      </w:tr>
      <w:tr w:rsidR="00E90244" w:rsidRPr="00E51410" w:rsidTr="00E90244">
        <w:trPr>
          <w:trHeight w:val="300"/>
        </w:trPr>
        <w:tc>
          <w:tcPr>
            <w:tcW w:w="716" w:type="dxa"/>
          </w:tcPr>
          <w:p w:rsidR="00E90244" w:rsidRPr="00E51410" w:rsidRDefault="00E90244" w:rsidP="00836185"/>
        </w:tc>
        <w:tc>
          <w:tcPr>
            <w:tcW w:w="2694" w:type="dxa"/>
            <w:noWrap/>
          </w:tcPr>
          <w:p w:rsidR="00E90244" w:rsidRPr="00E51410" w:rsidRDefault="00E90244" w:rsidP="00836185"/>
        </w:tc>
        <w:tc>
          <w:tcPr>
            <w:tcW w:w="1551" w:type="dxa"/>
          </w:tcPr>
          <w:p w:rsidR="00E90244" w:rsidRPr="00E51410" w:rsidRDefault="00E90244" w:rsidP="00836185"/>
        </w:tc>
        <w:tc>
          <w:tcPr>
            <w:tcW w:w="1032" w:type="dxa"/>
          </w:tcPr>
          <w:p w:rsidR="00E90244" w:rsidRPr="00E51410" w:rsidRDefault="00E90244" w:rsidP="00836185"/>
        </w:tc>
        <w:tc>
          <w:tcPr>
            <w:tcW w:w="3358" w:type="dxa"/>
          </w:tcPr>
          <w:p w:rsidR="00E90244" w:rsidRPr="00E51410" w:rsidRDefault="00E90244" w:rsidP="00836185"/>
        </w:tc>
      </w:tr>
      <w:tr w:rsidR="00E90244" w:rsidRPr="00E51410" w:rsidTr="00E90244">
        <w:trPr>
          <w:trHeight w:val="300"/>
        </w:trPr>
        <w:tc>
          <w:tcPr>
            <w:tcW w:w="716" w:type="dxa"/>
          </w:tcPr>
          <w:p w:rsidR="00E90244" w:rsidRPr="00E51410" w:rsidRDefault="00E90244" w:rsidP="00836185">
            <w:pPr>
              <w:jc w:val="right"/>
            </w:pPr>
          </w:p>
        </w:tc>
        <w:tc>
          <w:tcPr>
            <w:tcW w:w="2694" w:type="dxa"/>
            <w:noWrap/>
          </w:tcPr>
          <w:p w:rsidR="00E90244" w:rsidRPr="00E51410" w:rsidRDefault="00E90244" w:rsidP="00836185"/>
        </w:tc>
        <w:tc>
          <w:tcPr>
            <w:tcW w:w="1551" w:type="dxa"/>
          </w:tcPr>
          <w:p w:rsidR="00E90244" w:rsidRPr="00E51410" w:rsidRDefault="00E90244" w:rsidP="00836185"/>
        </w:tc>
        <w:tc>
          <w:tcPr>
            <w:tcW w:w="1032" w:type="dxa"/>
          </w:tcPr>
          <w:p w:rsidR="00E90244" w:rsidRPr="00E51410" w:rsidRDefault="00E90244" w:rsidP="00836185"/>
        </w:tc>
        <w:tc>
          <w:tcPr>
            <w:tcW w:w="3358" w:type="dxa"/>
          </w:tcPr>
          <w:p w:rsidR="00E90244" w:rsidRPr="00E51410" w:rsidRDefault="00E90244" w:rsidP="00836185"/>
        </w:tc>
      </w:tr>
      <w:tr w:rsidR="00E90244" w:rsidRPr="00E51410" w:rsidTr="00E90244">
        <w:trPr>
          <w:trHeight w:val="300"/>
        </w:trPr>
        <w:tc>
          <w:tcPr>
            <w:tcW w:w="716" w:type="dxa"/>
          </w:tcPr>
          <w:p w:rsidR="00E90244" w:rsidRPr="00E51410" w:rsidRDefault="00E90244" w:rsidP="00836185">
            <w:pPr>
              <w:jc w:val="right"/>
            </w:pPr>
          </w:p>
        </w:tc>
        <w:tc>
          <w:tcPr>
            <w:tcW w:w="2694" w:type="dxa"/>
            <w:noWrap/>
          </w:tcPr>
          <w:p w:rsidR="00E90244" w:rsidRPr="00E51410" w:rsidRDefault="00E90244" w:rsidP="00836185"/>
        </w:tc>
        <w:tc>
          <w:tcPr>
            <w:tcW w:w="1551" w:type="dxa"/>
          </w:tcPr>
          <w:p w:rsidR="00E90244" w:rsidRPr="00E51410" w:rsidRDefault="00E90244" w:rsidP="00836185"/>
        </w:tc>
        <w:tc>
          <w:tcPr>
            <w:tcW w:w="1032" w:type="dxa"/>
          </w:tcPr>
          <w:p w:rsidR="00E90244" w:rsidRPr="00E51410" w:rsidRDefault="00E90244" w:rsidP="00836185"/>
        </w:tc>
        <w:tc>
          <w:tcPr>
            <w:tcW w:w="3358" w:type="dxa"/>
          </w:tcPr>
          <w:p w:rsidR="00E90244" w:rsidRPr="00E51410" w:rsidRDefault="00E90244" w:rsidP="00836185"/>
        </w:tc>
      </w:tr>
      <w:tr w:rsidR="00E90244" w:rsidRPr="00E51410" w:rsidTr="00E90244">
        <w:trPr>
          <w:trHeight w:val="300"/>
        </w:trPr>
        <w:tc>
          <w:tcPr>
            <w:tcW w:w="716" w:type="dxa"/>
          </w:tcPr>
          <w:p w:rsidR="00E90244" w:rsidRPr="00E51410" w:rsidRDefault="00E90244" w:rsidP="00836185"/>
        </w:tc>
        <w:tc>
          <w:tcPr>
            <w:tcW w:w="2694" w:type="dxa"/>
            <w:noWrap/>
          </w:tcPr>
          <w:p w:rsidR="00E90244" w:rsidRPr="00E51410" w:rsidRDefault="00E90244" w:rsidP="00836185"/>
        </w:tc>
        <w:tc>
          <w:tcPr>
            <w:tcW w:w="1551" w:type="dxa"/>
          </w:tcPr>
          <w:p w:rsidR="00E90244" w:rsidRPr="00E51410" w:rsidRDefault="00E90244" w:rsidP="00836185"/>
        </w:tc>
        <w:tc>
          <w:tcPr>
            <w:tcW w:w="1032" w:type="dxa"/>
          </w:tcPr>
          <w:p w:rsidR="00E90244" w:rsidRPr="00E51410" w:rsidRDefault="00E90244" w:rsidP="00836185"/>
        </w:tc>
        <w:tc>
          <w:tcPr>
            <w:tcW w:w="3358" w:type="dxa"/>
          </w:tcPr>
          <w:p w:rsidR="00E90244" w:rsidRPr="00E51410" w:rsidRDefault="00E90244" w:rsidP="00836185"/>
        </w:tc>
      </w:tr>
    </w:tbl>
    <w:p w:rsidR="009D7FD1" w:rsidRPr="00E51410" w:rsidRDefault="009D7FD1" w:rsidP="009D7FD1"/>
    <w:p w:rsidR="003F6D2E" w:rsidRPr="00E51410" w:rsidRDefault="003F6D2E">
      <w:r w:rsidRPr="00E51410">
        <w:br w:type="page"/>
      </w:r>
    </w:p>
    <w:p w:rsidR="00B30A5C" w:rsidRPr="00011C0F" w:rsidRDefault="00B30A5C" w:rsidP="00B30A5C">
      <w:pPr>
        <w:pStyle w:val="Heading3"/>
        <w:rPr>
          <w:rFonts w:asciiTheme="minorHAnsi" w:hAnsiTheme="minorHAnsi"/>
        </w:rPr>
      </w:pPr>
      <w:bookmarkStart w:id="21" w:name="_Toc477166791"/>
      <w:r w:rsidRPr="00011C0F">
        <w:rPr>
          <w:rFonts w:asciiTheme="minorHAnsi" w:hAnsiTheme="minorHAnsi"/>
        </w:rPr>
        <w:lastRenderedPageBreak/>
        <w:t>Time estimation – Enumeration method</w:t>
      </w:r>
      <w:bookmarkEnd w:id="21"/>
    </w:p>
    <w:p w:rsidR="00452CDC" w:rsidRPr="00E51410" w:rsidRDefault="00E21DA5" w:rsidP="00FA6FB0">
      <w:r w:rsidRPr="00E51410">
        <w:t xml:space="preserve">You can now update the </w:t>
      </w:r>
      <w:proofErr w:type="spellStart"/>
      <w:r w:rsidRPr="00E51410">
        <w:t>AoN</w:t>
      </w:r>
      <w:proofErr w:type="spellEnd"/>
      <w:r w:rsidRPr="00E51410">
        <w:t xml:space="preserve"> diagram with the time estimates. This is your basic project schedule.</w:t>
      </w:r>
    </w:p>
    <w:p w:rsidR="00B30A5C" w:rsidRPr="00E51410" w:rsidRDefault="00B30A5C" w:rsidP="00FA6FB0"/>
    <w:p w:rsidR="005F17FB" w:rsidRPr="00E51410" w:rsidRDefault="00E46F6E" w:rsidP="005F17FB">
      <w:pPr>
        <w:ind w:firstLine="720"/>
        <w:rPr>
          <w:i/>
        </w:rPr>
      </w:pPr>
      <w:r w:rsidRPr="00E51410">
        <w:rPr>
          <w:i/>
        </w:rPr>
        <w:t xml:space="preserve">Post the interim step here. </w:t>
      </w:r>
      <w:r w:rsidR="005F17FB" w:rsidRPr="00E51410">
        <w:rPr>
          <w:i/>
        </w:rPr>
        <w:t>Save your work. You will p</w:t>
      </w:r>
      <w:r w:rsidRPr="00E51410">
        <w:rPr>
          <w:i/>
        </w:rPr>
        <w:t>ost the final schedule under 3.4</w:t>
      </w:r>
    </w:p>
    <w:p w:rsidR="005F17FB" w:rsidRPr="00E51410" w:rsidRDefault="005F17FB" w:rsidP="00FA6FB0"/>
    <w:p w:rsidR="00B30A5C" w:rsidRPr="00011C0F" w:rsidRDefault="00B30A5C" w:rsidP="00B30A5C">
      <w:pPr>
        <w:pStyle w:val="Heading3"/>
        <w:rPr>
          <w:rFonts w:asciiTheme="minorHAnsi" w:hAnsiTheme="minorHAnsi"/>
        </w:rPr>
      </w:pPr>
      <w:bookmarkStart w:id="22" w:name="_Toc477166792"/>
      <w:r w:rsidRPr="00011C0F">
        <w:rPr>
          <w:rFonts w:asciiTheme="minorHAnsi" w:hAnsiTheme="minorHAnsi"/>
        </w:rPr>
        <w:t>Time estimation – Two Pass method</w:t>
      </w:r>
      <w:bookmarkEnd w:id="22"/>
    </w:p>
    <w:p w:rsidR="00E21DA5" w:rsidRPr="00E51410" w:rsidRDefault="00E21DA5" w:rsidP="00FA6FB0">
      <w:r w:rsidRPr="00E51410">
        <w:t xml:space="preserve">Now use Exhibits </w:t>
      </w:r>
      <w:r w:rsidR="00A67C9D">
        <w:t>8.11-8.14</w:t>
      </w:r>
      <w:r w:rsidRPr="00E51410">
        <w:t xml:space="preserve"> (Pages </w:t>
      </w:r>
      <w:r w:rsidR="00A67C9D">
        <w:t>260-263</w:t>
      </w:r>
      <w:r w:rsidRPr="00E51410">
        <w:t>) to create a Two-Pass schedule for your project</w:t>
      </w:r>
      <w:r w:rsidR="00F935D5">
        <w:t>.</w:t>
      </w:r>
    </w:p>
    <w:p w:rsidR="00DC0A2B" w:rsidRPr="00E51410" w:rsidRDefault="00DC0A2B" w:rsidP="00FA6FB0"/>
    <w:p w:rsidR="00E46F6E" w:rsidRPr="00E51410" w:rsidRDefault="00E46F6E" w:rsidP="00E46F6E">
      <w:pPr>
        <w:ind w:firstLine="720"/>
        <w:rPr>
          <w:i/>
        </w:rPr>
      </w:pPr>
      <w:r w:rsidRPr="00E51410">
        <w:rPr>
          <w:i/>
        </w:rPr>
        <w:t>Post the interim step here. Save your work. You will post the final schedule under 3.4</w:t>
      </w:r>
    </w:p>
    <w:p w:rsidR="00C148C4" w:rsidRPr="00E51410" w:rsidRDefault="00C148C4" w:rsidP="00FA6FB0"/>
    <w:p w:rsidR="00452CDC" w:rsidRPr="00011C0F" w:rsidRDefault="00E21DA5" w:rsidP="00452CDC">
      <w:pPr>
        <w:pStyle w:val="Heading2"/>
        <w:rPr>
          <w:rFonts w:asciiTheme="minorHAnsi" w:hAnsiTheme="minorHAnsi"/>
        </w:rPr>
      </w:pPr>
      <w:bookmarkStart w:id="23" w:name="_Toc477166793"/>
      <w:r w:rsidRPr="00011C0F">
        <w:rPr>
          <w:rFonts w:asciiTheme="minorHAnsi" w:hAnsiTheme="minorHAnsi"/>
        </w:rPr>
        <w:t>Critical path</w:t>
      </w:r>
      <w:bookmarkEnd w:id="23"/>
    </w:p>
    <w:p w:rsidR="00E21DA5" w:rsidRPr="00E51410" w:rsidRDefault="00E21DA5" w:rsidP="00E21DA5"/>
    <w:p w:rsidR="009C43A4" w:rsidRPr="00E51410" w:rsidRDefault="009C43A4" w:rsidP="00E21DA5">
      <w:pPr>
        <w:rPr>
          <w:b/>
        </w:rPr>
      </w:pPr>
      <w:r w:rsidRPr="00E51410">
        <w:rPr>
          <w:b/>
        </w:rPr>
        <w:t>Identify the critical path in your project:</w:t>
      </w:r>
    </w:p>
    <w:p w:rsidR="009C43A4" w:rsidRPr="00E51410" w:rsidRDefault="009C43A4" w:rsidP="00E21DA5">
      <w:r w:rsidRPr="00E51410">
        <w:t>The critical path in my project is_________________, and takes ___________ (</w:t>
      </w:r>
      <w:r w:rsidR="00DA243C">
        <w:t>hours</w:t>
      </w:r>
      <w:r w:rsidRPr="00E51410">
        <w:t>)</w:t>
      </w:r>
    </w:p>
    <w:p w:rsidR="009C43A4" w:rsidRPr="00E51410" w:rsidRDefault="009C43A4" w:rsidP="00E21DA5"/>
    <w:p w:rsidR="005F17FB" w:rsidRPr="00E51410" w:rsidRDefault="005F17FB"/>
    <w:p w:rsidR="00406811" w:rsidRPr="00011C0F" w:rsidRDefault="00FC73BE" w:rsidP="00FC73BE">
      <w:pPr>
        <w:pStyle w:val="Heading2"/>
        <w:rPr>
          <w:rFonts w:asciiTheme="minorHAnsi" w:hAnsiTheme="minorHAnsi"/>
        </w:rPr>
      </w:pPr>
      <w:bookmarkStart w:id="24" w:name="_Toc477166794"/>
      <w:r w:rsidRPr="00011C0F">
        <w:rPr>
          <w:rFonts w:asciiTheme="minorHAnsi" w:hAnsiTheme="minorHAnsi"/>
        </w:rPr>
        <w:t>Resource Loading</w:t>
      </w:r>
      <w:bookmarkEnd w:id="24"/>
    </w:p>
    <w:p w:rsidR="000911D4" w:rsidRPr="00E51410" w:rsidRDefault="000911D4" w:rsidP="00FA6FB0">
      <w:r w:rsidRPr="00E51410">
        <w:t>In your project, assign your resources to the activities and optimise the project schedule as best as possible. With the limitation of your resources, your project might again increase in ti</w:t>
      </w:r>
      <w:r w:rsidR="00EA440F" w:rsidRPr="00E51410">
        <w:t>me. Don’t worry about this. I</w:t>
      </w:r>
      <w:r w:rsidRPr="00E51410">
        <w:t xml:space="preserve">n topic 4 we will discuss project crashing </w:t>
      </w:r>
      <w:r w:rsidR="00EA440F" w:rsidRPr="00E51410">
        <w:t xml:space="preserve">and try to improve the project </w:t>
      </w:r>
      <w:r w:rsidR="00047E41" w:rsidRPr="00E51410">
        <w:t>timeline</w:t>
      </w:r>
      <w:r w:rsidR="00EA440F" w:rsidRPr="00E51410">
        <w:t>.</w:t>
      </w:r>
    </w:p>
    <w:p w:rsidR="00D038F8" w:rsidRPr="00E51410" w:rsidRDefault="00D038F8" w:rsidP="00FA6FB0"/>
    <w:p w:rsidR="00D038F8" w:rsidRPr="00E51410" w:rsidRDefault="00D038F8" w:rsidP="00D038F8">
      <w:pPr>
        <w:rPr>
          <w:b/>
        </w:rPr>
      </w:pPr>
      <w:r w:rsidRPr="00E51410">
        <w:rPr>
          <w:b/>
        </w:rPr>
        <w:t xml:space="preserve">Please post here your re-adjusted Two-Pass </w:t>
      </w:r>
      <w:proofErr w:type="spellStart"/>
      <w:r w:rsidRPr="00E51410">
        <w:rPr>
          <w:b/>
        </w:rPr>
        <w:t>AoN</w:t>
      </w:r>
      <w:proofErr w:type="spellEnd"/>
      <w:r w:rsidRPr="00E51410">
        <w:rPr>
          <w:b/>
        </w:rPr>
        <w:t xml:space="preserve"> including the resources:</w:t>
      </w:r>
    </w:p>
    <w:p w:rsidR="00D038F8" w:rsidRPr="00E51410" w:rsidRDefault="00D038F8" w:rsidP="00FA6FB0"/>
    <w:p w:rsidR="00047E41" w:rsidRPr="00E51410" w:rsidRDefault="00047E41" w:rsidP="00FA6FB0">
      <w:pPr>
        <w:rPr>
          <w:i/>
        </w:rPr>
      </w:pPr>
      <w:r w:rsidRPr="00E51410">
        <w:rPr>
          <w:i/>
        </w:rPr>
        <w:t>*There will be no point deductions for project running over time or budget in this week*</w:t>
      </w:r>
    </w:p>
    <w:p w:rsidR="00E446E3" w:rsidRPr="00E51410" w:rsidRDefault="00E446E3"/>
    <w:p w:rsidR="00677474" w:rsidRPr="00E51410" w:rsidRDefault="00677474"/>
    <w:p w:rsidR="00677474" w:rsidRPr="00E51410" w:rsidRDefault="00677474"/>
    <w:p w:rsidR="00677474" w:rsidRPr="00E51410" w:rsidRDefault="00677474">
      <w:pPr>
        <w:sectPr w:rsidR="00677474" w:rsidRPr="00E51410">
          <w:pgSz w:w="11906" w:h="16838"/>
          <w:pgMar w:top="1440" w:right="1440" w:bottom="1440" w:left="1440" w:header="708" w:footer="708" w:gutter="0"/>
          <w:cols w:space="708"/>
          <w:docGrid w:linePitch="360"/>
        </w:sectPr>
      </w:pPr>
    </w:p>
    <w:p w:rsidR="000911D4" w:rsidRPr="00011C0F" w:rsidRDefault="000911D4" w:rsidP="00B23AE5">
      <w:pPr>
        <w:pStyle w:val="Heading2"/>
      </w:pPr>
      <w:bookmarkStart w:id="25" w:name="_Toc477166795"/>
      <w:r w:rsidRPr="00011C0F">
        <w:lastRenderedPageBreak/>
        <w:t>Gantt chart</w:t>
      </w:r>
      <w:bookmarkEnd w:id="25"/>
    </w:p>
    <w:p w:rsidR="00DA533D" w:rsidRPr="00E51410" w:rsidRDefault="00DA533D" w:rsidP="00DA533D">
      <w:pPr>
        <w:rPr>
          <w:b/>
        </w:rPr>
      </w:pPr>
      <w:r w:rsidRPr="00E51410">
        <w:rPr>
          <w:b/>
        </w:rPr>
        <w:t>Go to blackboard and download the Gantt Chart Template. Go to ‘</w:t>
      </w:r>
      <w:r w:rsidR="00B639D8">
        <w:rPr>
          <w:b/>
        </w:rPr>
        <w:t>Assessment 2 – The Workbook’ --&gt; ‘Additional I</w:t>
      </w:r>
      <w:r w:rsidRPr="00E51410">
        <w:rPr>
          <w:b/>
        </w:rPr>
        <w:t>nfo on the Old Farm House Business Case’ and locate ‘MNG91217 - Gantt Chart Template’</w:t>
      </w:r>
    </w:p>
    <w:p w:rsidR="000911D4" w:rsidRPr="00E51410" w:rsidRDefault="000911D4" w:rsidP="000911D4">
      <w:r w:rsidRPr="00E51410">
        <w:t xml:space="preserve">Using </w:t>
      </w:r>
      <w:r w:rsidR="00C125DB" w:rsidRPr="00E51410">
        <w:t>the template provided</w:t>
      </w:r>
      <w:r w:rsidRPr="00E51410">
        <w:t xml:space="preserve">, create </w:t>
      </w:r>
      <w:r w:rsidR="00C125DB" w:rsidRPr="00E51410">
        <w:t>your</w:t>
      </w:r>
      <w:r w:rsidRPr="00E51410">
        <w:t xml:space="preserve"> Gan</w:t>
      </w:r>
      <w:r w:rsidR="007F187C" w:rsidRPr="00E51410">
        <w:t>t</w:t>
      </w:r>
      <w:r w:rsidRPr="00E51410">
        <w:t xml:space="preserve">t chart based on </w:t>
      </w:r>
      <w:r w:rsidR="00C125DB" w:rsidRPr="00E51410">
        <w:t xml:space="preserve">the </w:t>
      </w:r>
      <w:proofErr w:type="spellStart"/>
      <w:r w:rsidR="00C125DB" w:rsidRPr="00E51410">
        <w:t>AoN</w:t>
      </w:r>
      <w:proofErr w:type="spellEnd"/>
      <w:r w:rsidR="00C125DB" w:rsidRPr="00E51410">
        <w:t xml:space="preserve"> </w:t>
      </w:r>
      <w:r w:rsidR="00DA533D" w:rsidRPr="00E51410">
        <w:t>developed before</w:t>
      </w:r>
      <w:r w:rsidR="003B45F1" w:rsidRPr="00E51410">
        <w:t>.</w:t>
      </w:r>
    </w:p>
    <w:p w:rsidR="00DA533D" w:rsidRPr="00E51410" w:rsidRDefault="00DA533D" w:rsidP="000911D4">
      <w:pPr>
        <w:rPr>
          <w:b/>
          <w:i/>
        </w:rPr>
      </w:pPr>
    </w:p>
    <w:p w:rsidR="00DA533D" w:rsidRPr="00E51410" w:rsidRDefault="00DA533D" w:rsidP="000911D4">
      <w:pPr>
        <w:rPr>
          <w:b/>
          <w:i/>
        </w:rPr>
      </w:pPr>
      <w:r w:rsidRPr="00E51410">
        <w:rPr>
          <w:b/>
          <w:i/>
        </w:rPr>
        <w:t>Instructions:</w:t>
      </w:r>
    </w:p>
    <w:p w:rsidR="00037271" w:rsidRPr="00E51410" w:rsidRDefault="00037271" w:rsidP="000911D4">
      <w:r w:rsidRPr="00E51410">
        <w:t xml:space="preserve">In column A name the activity, in column D enter the start (in hours) and in column E enter the duration (hours). Leave the resource column (F) empty for now as </w:t>
      </w:r>
      <w:r w:rsidR="00BF5B32" w:rsidRPr="00E51410">
        <w:t xml:space="preserve">we’ll fill it under </w:t>
      </w:r>
      <w:r w:rsidR="00A67C9D">
        <w:t>Exercise</w:t>
      </w:r>
      <w:r w:rsidR="00561658">
        <w:t xml:space="preserve"> </w:t>
      </w:r>
      <w:r w:rsidR="00561658" w:rsidRPr="00561658">
        <w:rPr>
          <w:b/>
        </w:rPr>
        <w:t>3.6 Resources and cost to activ</w:t>
      </w:r>
      <w:r w:rsidR="0080747D">
        <w:rPr>
          <w:b/>
        </w:rPr>
        <w:t>i</w:t>
      </w:r>
      <w:r w:rsidR="00561658" w:rsidRPr="00561658">
        <w:rPr>
          <w:b/>
        </w:rPr>
        <w:t>ty</w:t>
      </w:r>
      <w:r w:rsidRPr="00E51410">
        <w:t>.</w:t>
      </w:r>
    </w:p>
    <w:p w:rsidR="00037271" w:rsidRPr="00E51410" w:rsidRDefault="00561658" w:rsidP="000911D4">
      <w:r>
        <w:t>From column H onward, simply</w:t>
      </w:r>
      <w:r w:rsidR="00037271" w:rsidRPr="00E51410">
        <w:t xml:space="preserve"> place a ‘</w:t>
      </w:r>
      <w:r w:rsidR="0080747D">
        <w:t>1</w:t>
      </w:r>
      <w:r w:rsidR="00037271" w:rsidRPr="00E51410">
        <w:t>’ in each cell corresponding to your start time and duration. As an example, activity 2 – buying supplies has already been entered for you.</w:t>
      </w:r>
    </w:p>
    <w:p w:rsidR="000911D4" w:rsidRPr="00E51410" w:rsidRDefault="000911D4" w:rsidP="000911D4"/>
    <w:p w:rsidR="00860781" w:rsidRPr="00E51410" w:rsidRDefault="0078619D" w:rsidP="0078619D">
      <w:pPr>
        <w:rPr>
          <w:i/>
        </w:rPr>
      </w:pPr>
      <w:r w:rsidRPr="00E51410">
        <w:rPr>
          <w:i/>
        </w:rPr>
        <w:t xml:space="preserve">There is no need to </w:t>
      </w:r>
      <w:r w:rsidR="008E06E5" w:rsidRPr="00E51410">
        <w:rPr>
          <w:i/>
        </w:rPr>
        <w:t>p</w:t>
      </w:r>
      <w:r w:rsidRPr="00E51410">
        <w:rPr>
          <w:i/>
        </w:rPr>
        <w:t xml:space="preserve">ost anything </w:t>
      </w:r>
      <w:r w:rsidR="008E06E5" w:rsidRPr="00E51410">
        <w:rPr>
          <w:i/>
        </w:rPr>
        <w:t>here</w:t>
      </w:r>
      <w:r w:rsidRPr="00E51410">
        <w:rPr>
          <w:i/>
        </w:rPr>
        <w:t>.</w:t>
      </w:r>
      <w:r w:rsidR="008E06E5" w:rsidRPr="00E51410">
        <w:rPr>
          <w:i/>
        </w:rPr>
        <w:t xml:space="preserve"> </w:t>
      </w:r>
      <w:r w:rsidRPr="00E51410">
        <w:rPr>
          <w:i/>
        </w:rPr>
        <w:t>Just s</w:t>
      </w:r>
      <w:r w:rsidR="00860781" w:rsidRPr="00E51410">
        <w:rPr>
          <w:i/>
        </w:rPr>
        <w:t>ave your work</w:t>
      </w:r>
      <w:r w:rsidRPr="00E51410">
        <w:rPr>
          <w:i/>
        </w:rPr>
        <w:t xml:space="preserve"> and </w:t>
      </w:r>
      <w:r w:rsidR="00860781" w:rsidRPr="00E51410">
        <w:rPr>
          <w:i/>
        </w:rPr>
        <w:t xml:space="preserve">post </w:t>
      </w:r>
      <w:r w:rsidRPr="00E51410">
        <w:rPr>
          <w:i/>
        </w:rPr>
        <w:t>the f</w:t>
      </w:r>
      <w:r w:rsidR="00860781" w:rsidRPr="00E51410">
        <w:rPr>
          <w:i/>
        </w:rPr>
        <w:t xml:space="preserve">inal </w:t>
      </w:r>
      <w:r w:rsidR="00BF5B32" w:rsidRPr="00E51410">
        <w:rPr>
          <w:i/>
        </w:rPr>
        <w:t>chart under 3.6</w:t>
      </w:r>
    </w:p>
    <w:p w:rsidR="00FE1A16" w:rsidRPr="00E51410" w:rsidRDefault="00FE1A16" w:rsidP="00FA4CC7"/>
    <w:p w:rsidR="00FA4CC7" w:rsidRPr="00E51410" w:rsidRDefault="00FA4CC7" w:rsidP="00FA4CC7"/>
    <w:p w:rsidR="00FA4CC7" w:rsidRPr="00011C0F" w:rsidRDefault="00037271" w:rsidP="000B2347">
      <w:pPr>
        <w:pStyle w:val="Heading2"/>
        <w:rPr>
          <w:rFonts w:asciiTheme="minorHAnsi" w:hAnsiTheme="minorHAnsi"/>
        </w:rPr>
      </w:pPr>
      <w:bookmarkStart w:id="26" w:name="_Toc477166796"/>
      <w:r w:rsidRPr="00011C0F">
        <w:rPr>
          <w:rFonts w:asciiTheme="minorHAnsi" w:hAnsiTheme="minorHAnsi"/>
        </w:rPr>
        <w:t>Resources and c</w:t>
      </w:r>
      <w:r w:rsidR="000B2347" w:rsidRPr="00011C0F">
        <w:rPr>
          <w:rFonts w:asciiTheme="minorHAnsi" w:hAnsiTheme="minorHAnsi"/>
        </w:rPr>
        <w:t>ost to activity</w:t>
      </w:r>
      <w:bookmarkEnd w:id="26"/>
    </w:p>
    <w:p w:rsidR="000B2347" w:rsidRPr="00E51410" w:rsidRDefault="003B705E" w:rsidP="000B2347">
      <w:r w:rsidRPr="00E51410">
        <w:t>In the excel template, assign a resource to each of the activities</w:t>
      </w:r>
      <w:r w:rsidR="004D4B2E" w:rsidRPr="00E51410">
        <w:t xml:space="preserve"> from the dropdown box</w:t>
      </w:r>
      <w:r w:rsidR="002317D6" w:rsidRPr="00E51410">
        <w:t xml:space="preserve"> in column ‘F’</w:t>
      </w:r>
      <w:r w:rsidRPr="00E51410">
        <w:t xml:space="preserve">. As a result, </w:t>
      </w:r>
      <w:r w:rsidR="000B2347" w:rsidRPr="00E51410">
        <w:t xml:space="preserve">a project </w:t>
      </w:r>
      <w:r w:rsidRPr="00E51410">
        <w:t>cost overview</w:t>
      </w:r>
      <w:r w:rsidR="000B2347" w:rsidRPr="00E51410">
        <w:t xml:space="preserve"> for your project </w:t>
      </w:r>
      <w:r w:rsidRPr="00E51410">
        <w:t>will be updated in the graph below the chart</w:t>
      </w:r>
      <w:r w:rsidR="000B2347" w:rsidRPr="00E51410">
        <w:t xml:space="preserve">. The </w:t>
      </w:r>
      <w:r w:rsidRPr="00E51410">
        <w:t>graph</w:t>
      </w:r>
      <w:r w:rsidR="000B2347" w:rsidRPr="00E51410">
        <w:t xml:space="preserve"> </w:t>
      </w:r>
      <w:r w:rsidR="00860781" w:rsidRPr="00E51410">
        <w:t>can</w:t>
      </w:r>
      <w:r w:rsidR="000B2347" w:rsidRPr="00E51410">
        <w:t xml:space="preserve"> be used to </w:t>
      </w:r>
      <w:r w:rsidR="00860781" w:rsidRPr="00E51410">
        <w:t>help control</w:t>
      </w:r>
      <w:r w:rsidR="000B2347" w:rsidRPr="00E51410">
        <w:t xml:space="preserve"> the project</w:t>
      </w:r>
      <w:r w:rsidR="00860781" w:rsidRPr="00E51410">
        <w:t xml:space="preserve"> </w:t>
      </w:r>
      <w:r w:rsidRPr="00E51410">
        <w:t>budget</w:t>
      </w:r>
      <w:r w:rsidR="000B2347" w:rsidRPr="00E51410">
        <w:t>.</w:t>
      </w:r>
    </w:p>
    <w:p w:rsidR="000A7013" w:rsidRPr="00E51410" w:rsidRDefault="000A7013" w:rsidP="000B2347"/>
    <w:p w:rsidR="000A7013" w:rsidRPr="00E51410" w:rsidRDefault="000A7013" w:rsidP="000B2347">
      <w:pPr>
        <w:rPr>
          <w:b/>
        </w:rPr>
      </w:pPr>
      <w:r w:rsidRPr="00E51410">
        <w:rPr>
          <w:b/>
        </w:rPr>
        <w:t xml:space="preserve">Post here your </w:t>
      </w:r>
      <w:r w:rsidR="009731D1" w:rsidRPr="00E51410">
        <w:rPr>
          <w:b/>
        </w:rPr>
        <w:t xml:space="preserve">final </w:t>
      </w:r>
      <w:r w:rsidRPr="00E51410">
        <w:rPr>
          <w:b/>
        </w:rPr>
        <w:t>Gan</w:t>
      </w:r>
      <w:r w:rsidR="007F187C" w:rsidRPr="00E51410">
        <w:rPr>
          <w:b/>
        </w:rPr>
        <w:t>t</w:t>
      </w:r>
      <w:r w:rsidRPr="00E51410">
        <w:rPr>
          <w:b/>
        </w:rPr>
        <w:t xml:space="preserve">t chart with </w:t>
      </w:r>
      <w:r w:rsidR="00D72267" w:rsidRPr="00E51410">
        <w:rPr>
          <w:b/>
        </w:rPr>
        <w:t>resource</w:t>
      </w:r>
      <w:r w:rsidRPr="00E51410">
        <w:rPr>
          <w:b/>
        </w:rPr>
        <w:t xml:space="preserve"> allocation, including the </w:t>
      </w:r>
      <w:r w:rsidR="00DA243C">
        <w:rPr>
          <w:b/>
        </w:rPr>
        <w:t xml:space="preserve">histograms and budget </w:t>
      </w:r>
      <w:r w:rsidR="00D72267" w:rsidRPr="00E51410">
        <w:rPr>
          <w:b/>
        </w:rPr>
        <w:t>graph</w:t>
      </w:r>
      <w:r w:rsidRPr="00E51410">
        <w:rPr>
          <w:b/>
        </w:rPr>
        <w:t>.</w:t>
      </w:r>
    </w:p>
    <w:p w:rsidR="000A7013" w:rsidRPr="00E51410" w:rsidRDefault="000A7013" w:rsidP="000B2347"/>
    <w:p w:rsidR="00D72267" w:rsidRPr="00E51410" w:rsidRDefault="00D72267" w:rsidP="000B2347">
      <w:r w:rsidRPr="00E51410">
        <w:rPr>
          <w:b/>
        </w:rPr>
        <w:t>Tip</w:t>
      </w:r>
      <w:r w:rsidRPr="00E51410">
        <w:t>: select the cells in excel you want to display here, for example A17 to CI37, and press CTRL-C. Switch the window to Word and select the location you want the graph to appear and press CTRL-ALT-V – and select Picture (Enhanced Metafile) for the best result.</w:t>
      </w:r>
    </w:p>
    <w:p w:rsidR="00D72267" w:rsidRPr="00E51410" w:rsidRDefault="00D72267" w:rsidP="000B2347">
      <w:pPr>
        <w:rPr>
          <w:i/>
        </w:rPr>
      </w:pPr>
      <w:r w:rsidRPr="00E51410">
        <w:rPr>
          <w:i/>
        </w:rPr>
        <w:t>Please do not paste as a Microsoft Excel Worksheet Object.</w:t>
      </w:r>
    </w:p>
    <w:p w:rsidR="00D72267" w:rsidRPr="00E51410" w:rsidRDefault="00D72267" w:rsidP="000B2347">
      <w:r w:rsidRPr="00E51410">
        <w:t>You can leave the picture in the size it appears, the marker will be able to zoom in and see the details.</w:t>
      </w:r>
    </w:p>
    <w:p w:rsidR="00D72267" w:rsidRPr="00E51410" w:rsidRDefault="00D72267" w:rsidP="000B2347"/>
    <w:p w:rsidR="00D72267" w:rsidRPr="00E51410" w:rsidRDefault="00D72267" w:rsidP="00D72267">
      <w:r w:rsidRPr="00E51410">
        <w:t>You can follow the same process to copy the graph. Simply select the graph in excel, and press CTRL-C. Switch the window to Word and select the location you want the graph to appear and press CTRL-ALT-V – and select Picture (Enhanced Metafile) for the best result.</w:t>
      </w:r>
    </w:p>
    <w:p w:rsidR="00D72267" w:rsidRPr="00E51410" w:rsidRDefault="00D72267" w:rsidP="00D72267">
      <w:r w:rsidRPr="00E51410">
        <w:t>You can leave the graph in the size it appears, the marker will be able to zoom in and see the details.</w:t>
      </w:r>
    </w:p>
    <w:p w:rsidR="00E446E3" w:rsidRPr="00E51410" w:rsidRDefault="00E446E3" w:rsidP="000B2347">
      <w:pPr>
        <w:sectPr w:rsidR="00E446E3" w:rsidRPr="00E51410" w:rsidSect="00011C0F">
          <w:pgSz w:w="23814" w:h="16839" w:orient="landscape" w:code="8"/>
          <w:pgMar w:top="1440" w:right="1440" w:bottom="1440" w:left="1440" w:header="708" w:footer="708" w:gutter="0"/>
          <w:cols w:space="708"/>
          <w:docGrid w:linePitch="360"/>
        </w:sectPr>
      </w:pPr>
    </w:p>
    <w:p w:rsidR="00F7464A" w:rsidRPr="00E51410" w:rsidRDefault="00F7464A" w:rsidP="000B2347"/>
    <w:p w:rsidR="003C1018" w:rsidRPr="00011C0F" w:rsidRDefault="003C1018" w:rsidP="00B23AE5">
      <w:pPr>
        <w:pStyle w:val="Heading1"/>
      </w:pPr>
      <w:bookmarkStart w:id="27" w:name="_Toc477166797"/>
      <w:r w:rsidRPr="00011C0F">
        <w:t>Topic 4</w:t>
      </w:r>
      <w:r w:rsidR="008313C3" w:rsidRPr="00011C0F">
        <w:t>: Progress reporting scope change, and crashing</w:t>
      </w:r>
      <w:bookmarkEnd w:id="27"/>
    </w:p>
    <w:p w:rsidR="003C1018" w:rsidRPr="00E51410" w:rsidRDefault="003C1018" w:rsidP="003C1018"/>
    <w:p w:rsidR="00E71973" w:rsidRPr="00E51410" w:rsidRDefault="00E71973" w:rsidP="00E71973">
      <w:pPr>
        <w:rPr>
          <w:b/>
        </w:rPr>
      </w:pPr>
      <w:r w:rsidRPr="00E51410">
        <w:rPr>
          <w:b/>
        </w:rPr>
        <w:t xml:space="preserve">Go to blackboard and download the additional information needed for this topic. Go to </w:t>
      </w:r>
      <w:r w:rsidR="00183A9B">
        <w:rPr>
          <w:b/>
        </w:rPr>
        <w:t xml:space="preserve">‘Assessment Tasks and Submission’ &gt; </w:t>
      </w:r>
      <w:r w:rsidR="00183A9B" w:rsidRPr="00E51410">
        <w:rPr>
          <w:b/>
        </w:rPr>
        <w:t>‘</w:t>
      </w:r>
      <w:r w:rsidR="00183A9B">
        <w:rPr>
          <w:b/>
        </w:rPr>
        <w:t xml:space="preserve">Assessment 2 – The Workbook’ </w:t>
      </w:r>
      <w:r w:rsidRPr="00E51410">
        <w:rPr>
          <w:b/>
        </w:rPr>
        <w:t>&gt; ‘Addi</w:t>
      </w:r>
      <w:r w:rsidR="00B639D8">
        <w:rPr>
          <w:b/>
        </w:rPr>
        <w:t>tional I</w:t>
      </w:r>
      <w:r w:rsidRPr="00E51410">
        <w:rPr>
          <w:b/>
        </w:rPr>
        <w:t>nfo on the Old Farm House Business Case’ and locate ‘Additional Information WEEK 4’</w:t>
      </w:r>
    </w:p>
    <w:p w:rsidR="00E71973" w:rsidRPr="00E51410" w:rsidRDefault="00E71973" w:rsidP="00E71973">
      <w:pPr>
        <w:rPr>
          <w:b/>
        </w:rPr>
      </w:pPr>
      <w:r w:rsidRPr="00E51410">
        <w:rPr>
          <w:b/>
        </w:rPr>
        <w:t xml:space="preserve">Use the information contained therein as the foundation for this week’s </w:t>
      </w:r>
      <w:r w:rsidR="00DA243C" w:rsidRPr="00E51410">
        <w:rPr>
          <w:b/>
        </w:rPr>
        <w:t xml:space="preserve">Two-Pass </w:t>
      </w:r>
      <w:proofErr w:type="spellStart"/>
      <w:r w:rsidR="00DA243C" w:rsidRPr="00E51410">
        <w:rPr>
          <w:b/>
        </w:rPr>
        <w:t>AoN</w:t>
      </w:r>
      <w:proofErr w:type="spellEnd"/>
      <w:r w:rsidRPr="00E51410">
        <w:rPr>
          <w:b/>
        </w:rPr>
        <w:t xml:space="preserve"> and Gantt chart.</w:t>
      </w:r>
    </w:p>
    <w:p w:rsidR="00AE6723" w:rsidRPr="00E51410" w:rsidRDefault="00AE6723" w:rsidP="003C1018">
      <w:r w:rsidRPr="00E51410">
        <w:t xml:space="preserve">There is only one </w:t>
      </w:r>
      <w:r w:rsidR="00A67C9D">
        <w:t>exercise</w:t>
      </w:r>
      <w:r w:rsidRPr="00E51410">
        <w:t xml:space="preserve"> this week, but it is a big one and will require some experimentation. Use the example provided to your advantage to understand the effects of crashing one or more activities in your project.</w:t>
      </w:r>
    </w:p>
    <w:p w:rsidR="00CB022E" w:rsidRPr="00E51410" w:rsidRDefault="00CB022E" w:rsidP="003C1018"/>
    <w:p w:rsidR="003C1018" w:rsidRPr="00011C0F" w:rsidRDefault="00AE6723" w:rsidP="003C1018">
      <w:pPr>
        <w:pStyle w:val="Heading2"/>
        <w:rPr>
          <w:rFonts w:asciiTheme="minorHAnsi" w:hAnsiTheme="minorHAnsi"/>
        </w:rPr>
      </w:pPr>
      <w:bookmarkStart w:id="28" w:name="_Toc477166798"/>
      <w:r w:rsidRPr="00011C0F">
        <w:rPr>
          <w:rFonts w:asciiTheme="minorHAnsi" w:hAnsiTheme="minorHAnsi"/>
        </w:rPr>
        <w:t>Crashing your project</w:t>
      </w:r>
      <w:bookmarkEnd w:id="28"/>
    </w:p>
    <w:p w:rsidR="00E44AFB" w:rsidRPr="00E51410" w:rsidRDefault="00E44AFB" w:rsidP="00E44AFB"/>
    <w:p w:rsidR="00512312" w:rsidRPr="00E51410" w:rsidRDefault="00ED3E05" w:rsidP="000B2347">
      <w:r w:rsidRPr="00E51410">
        <w:t xml:space="preserve">Use the information provided in </w:t>
      </w:r>
      <w:r w:rsidR="00CB022E" w:rsidRPr="00E51410">
        <w:t xml:space="preserve">the updated information, </w:t>
      </w:r>
      <w:r w:rsidRPr="00E51410">
        <w:t xml:space="preserve">your project brief </w:t>
      </w:r>
      <w:r w:rsidR="00CB022E" w:rsidRPr="00E51410">
        <w:t xml:space="preserve">and </w:t>
      </w:r>
      <w:r w:rsidRPr="00E51410">
        <w:t>the requirements given in the Project Customer Trade-off Matrix</w:t>
      </w:r>
      <w:r w:rsidR="00CB022E" w:rsidRPr="00E51410">
        <w:t>, to optimize your project.</w:t>
      </w:r>
    </w:p>
    <w:p w:rsidR="00CB022E" w:rsidRPr="00E51410" w:rsidRDefault="00CB022E" w:rsidP="000B2347"/>
    <w:p w:rsidR="006346D5" w:rsidRPr="00E51410" w:rsidRDefault="00473327" w:rsidP="000B2347">
      <w:r w:rsidRPr="00E51410">
        <w:rPr>
          <w:b/>
        </w:rPr>
        <w:t xml:space="preserve">Provide a new </w:t>
      </w:r>
      <w:r w:rsidR="00DA243C" w:rsidRPr="00DA243C">
        <w:rPr>
          <w:b/>
          <w:i/>
        </w:rPr>
        <w:t xml:space="preserve">Two-Pass </w:t>
      </w:r>
      <w:proofErr w:type="spellStart"/>
      <w:r w:rsidR="00DA243C" w:rsidRPr="00DA243C">
        <w:rPr>
          <w:b/>
          <w:i/>
        </w:rPr>
        <w:t>AoN</w:t>
      </w:r>
      <w:proofErr w:type="spellEnd"/>
      <w:r w:rsidR="00DA243C" w:rsidRPr="00E51410">
        <w:rPr>
          <w:b/>
        </w:rPr>
        <w:t xml:space="preserve"> </w:t>
      </w:r>
      <w:r w:rsidR="00512312" w:rsidRPr="00E51410">
        <w:rPr>
          <w:b/>
        </w:rPr>
        <w:t>(including resource loading)</w:t>
      </w:r>
      <w:r w:rsidRPr="00E51410">
        <w:rPr>
          <w:b/>
        </w:rPr>
        <w:t xml:space="preserve">, </w:t>
      </w:r>
      <w:r w:rsidRPr="00E51410">
        <w:rPr>
          <w:b/>
          <w:i/>
        </w:rPr>
        <w:t>Gan</w:t>
      </w:r>
      <w:r w:rsidR="007F187C" w:rsidRPr="00E51410">
        <w:rPr>
          <w:b/>
          <w:i/>
        </w:rPr>
        <w:t>t</w:t>
      </w:r>
      <w:r w:rsidRPr="00E51410">
        <w:rPr>
          <w:b/>
          <w:i/>
        </w:rPr>
        <w:t>t</w:t>
      </w:r>
      <w:r w:rsidRPr="00E51410">
        <w:rPr>
          <w:b/>
        </w:rPr>
        <w:t xml:space="preserve"> </w:t>
      </w:r>
      <w:r w:rsidRPr="00E51410">
        <w:rPr>
          <w:b/>
          <w:i/>
        </w:rPr>
        <w:t>chart</w:t>
      </w:r>
      <w:r w:rsidR="00DA243C" w:rsidRPr="00DA243C">
        <w:rPr>
          <w:b/>
          <w:i/>
        </w:rPr>
        <w:t>, histograms and</w:t>
      </w:r>
      <w:r w:rsidRPr="00E51410">
        <w:rPr>
          <w:b/>
        </w:rPr>
        <w:t xml:space="preserve"> </w:t>
      </w:r>
      <w:r w:rsidRPr="00E51410">
        <w:rPr>
          <w:b/>
          <w:i/>
        </w:rPr>
        <w:t>budget</w:t>
      </w:r>
      <w:r w:rsidRPr="00E51410">
        <w:rPr>
          <w:b/>
        </w:rPr>
        <w:t xml:space="preserve"> </w:t>
      </w:r>
      <w:r w:rsidR="00237020" w:rsidRPr="00E51410">
        <w:rPr>
          <w:b/>
          <w:i/>
        </w:rPr>
        <w:t>graph</w:t>
      </w:r>
      <w:r w:rsidRPr="00E51410">
        <w:rPr>
          <w:b/>
        </w:rPr>
        <w:t xml:space="preserve"> based on the crashed project.</w:t>
      </w:r>
    </w:p>
    <w:p w:rsidR="006346D5" w:rsidRPr="00E51410" w:rsidRDefault="006346D5" w:rsidP="000B2347"/>
    <w:p w:rsidR="004D1763" w:rsidRPr="00E51410" w:rsidRDefault="004D1763">
      <w:r w:rsidRPr="00E51410">
        <w:br w:type="page"/>
      </w:r>
    </w:p>
    <w:p w:rsidR="004D1763" w:rsidRPr="00011C0F" w:rsidRDefault="004D1763" w:rsidP="004D1763">
      <w:pPr>
        <w:pStyle w:val="Heading1"/>
        <w:rPr>
          <w:rFonts w:asciiTheme="minorHAnsi" w:hAnsiTheme="minorHAnsi"/>
        </w:rPr>
      </w:pPr>
      <w:bookmarkStart w:id="29" w:name="_Toc451513956"/>
      <w:bookmarkStart w:id="30" w:name="_Toc477166799"/>
      <w:r w:rsidRPr="00011C0F">
        <w:rPr>
          <w:rFonts w:asciiTheme="minorHAnsi" w:hAnsiTheme="minorHAnsi"/>
        </w:rPr>
        <w:lastRenderedPageBreak/>
        <w:t>Topic 5: Risk management, and Quality management</w:t>
      </w:r>
      <w:bookmarkEnd w:id="29"/>
      <w:bookmarkEnd w:id="30"/>
    </w:p>
    <w:p w:rsidR="004D1763" w:rsidRPr="00E51410" w:rsidRDefault="004D1763" w:rsidP="004D1763"/>
    <w:p w:rsidR="004D1763" w:rsidRPr="00011C0F" w:rsidRDefault="004D1763" w:rsidP="004D1763">
      <w:pPr>
        <w:pStyle w:val="Heading2"/>
        <w:rPr>
          <w:rFonts w:asciiTheme="minorHAnsi" w:hAnsiTheme="minorHAnsi"/>
        </w:rPr>
      </w:pPr>
      <w:bookmarkStart w:id="31" w:name="_Toc451513957"/>
      <w:bookmarkStart w:id="32" w:name="_Toc477166800"/>
      <w:r w:rsidRPr="00011C0F">
        <w:rPr>
          <w:rFonts w:asciiTheme="minorHAnsi" w:hAnsiTheme="minorHAnsi"/>
        </w:rPr>
        <w:t>Risk identification I</w:t>
      </w:r>
      <w:bookmarkEnd w:id="31"/>
      <w:bookmarkEnd w:id="32"/>
    </w:p>
    <w:p w:rsidR="004D1763" w:rsidRPr="00E51410" w:rsidRDefault="004D1763" w:rsidP="004D1763"/>
    <w:p w:rsidR="004D1763" w:rsidRPr="00E51410" w:rsidRDefault="004D1763" w:rsidP="004D1763">
      <w:r w:rsidRPr="00E51410">
        <w:t>Look at the</w:t>
      </w:r>
      <w:r w:rsidR="00A67C9D">
        <w:t xml:space="preserve"> risks identified in Exhibits 11.5, 11.6, and 11</w:t>
      </w:r>
      <w:r w:rsidRPr="00E51410">
        <w:t>.7. Compile a list of risk categories you believe are re</w:t>
      </w:r>
      <w:r w:rsidR="00DA243C">
        <w:t>levant to your project. (I</w:t>
      </w:r>
      <w:r w:rsidRPr="00E51410">
        <w:t>dentify at least 3)</w:t>
      </w:r>
    </w:p>
    <w:p w:rsidR="004D1763" w:rsidRPr="00E51410" w:rsidRDefault="004D1763" w:rsidP="00011C0F">
      <w:pPr>
        <w:pStyle w:val="ListParagraph"/>
        <w:numPr>
          <w:ilvl w:val="0"/>
          <w:numId w:val="12"/>
        </w:numPr>
        <w:spacing w:line="480" w:lineRule="auto"/>
      </w:pPr>
      <w:r w:rsidRPr="00E51410">
        <w:t xml:space="preserve"> …</w:t>
      </w:r>
    </w:p>
    <w:p w:rsidR="004D1763" w:rsidRPr="00E51410" w:rsidRDefault="004D1763" w:rsidP="00011C0F">
      <w:pPr>
        <w:pStyle w:val="ListParagraph"/>
        <w:numPr>
          <w:ilvl w:val="0"/>
          <w:numId w:val="12"/>
        </w:numPr>
        <w:spacing w:line="480" w:lineRule="auto"/>
      </w:pPr>
      <w:r w:rsidRPr="00E51410">
        <w:t xml:space="preserve"> …</w:t>
      </w:r>
    </w:p>
    <w:p w:rsidR="004D1763" w:rsidRPr="00E51410" w:rsidRDefault="004D1763" w:rsidP="00011C0F">
      <w:pPr>
        <w:pStyle w:val="ListParagraph"/>
        <w:numPr>
          <w:ilvl w:val="0"/>
          <w:numId w:val="12"/>
        </w:numPr>
        <w:spacing w:line="480" w:lineRule="auto"/>
      </w:pPr>
      <w:r w:rsidRPr="00E51410">
        <w:t xml:space="preserve"> …</w:t>
      </w:r>
    </w:p>
    <w:p w:rsidR="004D1763" w:rsidRPr="00E51410" w:rsidRDefault="004D1763" w:rsidP="004D1763"/>
    <w:p w:rsidR="004D1763" w:rsidRPr="00011C0F" w:rsidRDefault="004D1763" w:rsidP="004D1763">
      <w:pPr>
        <w:pStyle w:val="Heading2"/>
        <w:rPr>
          <w:rFonts w:asciiTheme="minorHAnsi" w:hAnsiTheme="minorHAnsi"/>
        </w:rPr>
      </w:pPr>
      <w:bookmarkStart w:id="33" w:name="_Toc451513958"/>
      <w:bookmarkStart w:id="34" w:name="_Toc477166801"/>
      <w:r w:rsidRPr="00011C0F">
        <w:rPr>
          <w:rFonts w:asciiTheme="minorHAnsi" w:hAnsiTheme="minorHAnsi"/>
        </w:rPr>
        <w:t>Risk identification II</w:t>
      </w:r>
      <w:bookmarkEnd w:id="33"/>
      <w:bookmarkEnd w:id="34"/>
    </w:p>
    <w:p w:rsidR="004D1763" w:rsidRPr="00E51410" w:rsidRDefault="004D1763" w:rsidP="004D1763"/>
    <w:p w:rsidR="004D1763" w:rsidRPr="00E51410" w:rsidRDefault="004D1763" w:rsidP="004D1763">
      <w:r w:rsidRPr="00E51410">
        <w:t xml:space="preserve">Using the </w:t>
      </w:r>
      <w:r w:rsidR="005B6B24" w:rsidRPr="00E51410">
        <w:t xml:space="preserve">first three </w:t>
      </w:r>
      <w:r w:rsidRPr="00E51410">
        <w:t xml:space="preserve">categories of risk you compiled in the previous </w:t>
      </w:r>
      <w:r w:rsidR="00A67C9D">
        <w:t>exercise</w:t>
      </w:r>
      <w:r w:rsidR="008C1A13">
        <w:t>, now identify the one risk for each category t</w:t>
      </w:r>
      <w:r w:rsidRPr="00E51410">
        <w:t>hat may impact on your project. Add them to the table below following the example, and score the probability and impact on a scale of 1 to 10 (1 is lowest, 10 is highest).</w:t>
      </w:r>
    </w:p>
    <w:p w:rsidR="004D1763" w:rsidRPr="00E51410" w:rsidRDefault="004D1763" w:rsidP="004D1763">
      <w:r w:rsidRPr="00E51410">
        <w:t xml:space="preserve">Fill out all columns except for the last </w:t>
      </w:r>
      <w:r w:rsidR="00017C07" w:rsidRPr="00E51410">
        <w:t>two</w:t>
      </w:r>
      <w:r w:rsidRPr="00E51410">
        <w:t xml:space="preserve">. This will be done in the next </w:t>
      </w:r>
      <w:r w:rsidR="00A67C9D">
        <w:t>exercise</w:t>
      </w:r>
      <w:r w:rsidRPr="00E51410">
        <w:t>.</w:t>
      </w:r>
    </w:p>
    <w:p w:rsidR="004D1763" w:rsidRPr="00E51410" w:rsidRDefault="004D1763" w:rsidP="004D1763"/>
    <w:p w:rsidR="004D1763" w:rsidRPr="00E51410" w:rsidRDefault="004D1763" w:rsidP="004D1763">
      <w:r w:rsidRPr="00E51410">
        <w:t>Risk Register</w:t>
      </w:r>
    </w:p>
    <w:tbl>
      <w:tblPr>
        <w:tblStyle w:val="TableGrid"/>
        <w:tblW w:w="9209" w:type="dxa"/>
        <w:tblLayout w:type="fixed"/>
        <w:tblLook w:val="04A0" w:firstRow="1" w:lastRow="0" w:firstColumn="1" w:lastColumn="0" w:noHBand="0" w:noVBand="1"/>
      </w:tblPr>
      <w:tblGrid>
        <w:gridCol w:w="1333"/>
        <w:gridCol w:w="1356"/>
        <w:gridCol w:w="992"/>
        <w:gridCol w:w="1134"/>
        <w:gridCol w:w="850"/>
        <w:gridCol w:w="709"/>
        <w:gridCol w:w="1417"/>
        <w:gridCol w:w="1418"/>
      </w:tblGrid>
      <w:tr w:rsidR="004D587B" w:rsidRPr="00E51410" w:rsidTr="00011C0F">
        <w:trPr>
          <w:cantSplit/>
          <w:trHeight w:val="772"/>
        </w:trPr>
        <w:tc>
          <w:tcPr>
            <w:tcW w:w="1333" w:type="dxa"/>
          </w:tcPr>
          <w:p w:rsidR="00017C07" w:rsidRPr="00011C0F" w:rsidRDefault="00017C07" w:rsidP="00EE0C35">
            <w:pPr>
              <w:rPr>
                <w:b/>
                <w:sz w:val="18"/>
              </w:rPr>
            </w:pPr>
            <w:r w:rsidRPr="00011C0F">
              <w:rPr>
                <w:b/>
                <w:sz w:val="18"/>
              </w:rPr>
              <w:t>Risk Description</w:t>
            </w:r>
          </w:p>
        </w:tc>
        <w:tc>
          <w:tcPr>
            <w:tcW w:w="1356" w:type="dxa"/>
          </w:tcPr>
          <w:p w:rsidR="00017C07" w:rsidRPr="00011C0F" w:rsidRDefault="00017C07" w:rsidP="00C069F2">
            <w:pPr>
              <w:rPr>
                <w:b/>
                <w:sz w:val="18"/>
              </w:rPr>
            </w:pPr>
            <w:r w:rsidRPr="00011C0F">
              <w:rPr>
                <w:b/>
                <w:sz w:val="18"/>
              </w:rPr>
              <w:t>Impact (Descriptive</w:t>
            </w:r>
            <w:r w:rsidR="004D587B" w:rsidRPr="00011C0F">
              <w:rPr>
                <w:b/>
                <w:sz w:val="18"/>
              </w:rPr>
              <w:t>)</w:t>
            </w:r>
          </w:p>
        </w:tc>
        <w:tc>
          <w:tcPr>
            <w:tcW w:w="992" w:type="dxa"/>
            <w:textDirection w:val="btLr"/>
          </w:tcPr>
          <w:p w:rsidR="00017C07" w:rsidRPr="00011C0F" w:rsidRDefault="00017C07">
            <w:pPr>
              <w:rPr>
                <w:b/>
                <w:sz w:val="18"/>
              </w:rPr>
            </w:pPr>
            <w:r w:rsidRPr="00011C0F">
              <w:rPr>
                <w:b/>
                <w:sz w:val="18"/>
              </w:rPr>
              <w:t>Category</w:t>
            </w:r>
          </w:p>
        </w:tc>
        <w:tc>
          <w:tcPr>
            <w:tcW w:w="1134" w:type="dxa"/>
          </w:tcPr>
          <w:p w:rsidR="00017C07" w:rsidRPr="00011C0F" w:rsidRDefault="00017C07" w:rsidP="00EE0C35">
            <w:pPr>
              <w:rPr>
                <w:b/>
                <w:sz w:val="18"/>
              </w:rPr>
            </w:pPr>
            <w:r w:rsidRPr="00011C0F">
              <w:rPr>
                <w:b/>
                <w:sz w:val="18"/>
              </w:rPr>
              <w:t>Probability</w:t>
            </w:r>
            <w:r w:rsidR="004D587B" w:rsidRPr="00E51410">
              <w:rPr>
                <w:b/>
                <w:sz w:val="18"/>
              </w:rPr>
              <w:t xml:space="preserve"> (P)</w:t>
            </w:r>
          </w:p>
          <w:p w:rsidR="00017C07" w:rsidRPr="00011C0F" w:rsidRDefault="00017C07" w:rsidP="00EE0C35">
            <w:pPr>
              <w:rPr>
                <w:b/>
                <w:sz w:val="18"/>
              </w:rPr>
            </w:pPr>
            <w:r w:rsidRPr="00011C0F">
              <w:rPr>
                <w:b/>
                <w:sz w:val="18"/>
              </w:rPr>
              <w:t>(1 to 10)</w:t>
            </w:r>
          </w:p>
        </w:tc>
        <w:tc>
          <w:tcPr>
            <w:tcW w:w="850" w:type="dxa"/>
          </w:tcPr>
          <w:p w:rsidR="00017C07" w:rsidRPr="00011C0F" w:rsidRDefault="00017C07" w:rsidP="00EE0C35">
            <w:pPr>
              <w:rPr>
                <w:b/>
                <w:sz w:val="18"/>
              </w:rPr>
            </w:pPr>
            <w:r w:rsidRPr="00011C0F">
              <w:rPr>
                <w:b/>
                <w:sz w:val="18"/>
              </w:rPr>
              <w:t>Impact</w:t>
            </w:r>
            <w:r w:rsidR="004D587B" w:rsidRPr="00E51410">
              <w:rPr>
                <w:b/>
                <w:sz w:val="18"/>
              </w:rPr>
              <w:t xml:space="preserve"> (I)</w:t>
            </w:r>
          </w:p>
          <w:p w:rsidR="00017C07" w:rsidRPr="00011C0F" w:rsidRDefault="00017C07" w:rsidP="00EE0C35">
            <w:pPr>
              <w:rPr>
                <w:b/>
                <w:sz w:val="18"/>
              </w:rPr>
            </w:pPr>
            <w:r w:rsidRPr="00011C0F">
              <w:rPr>
                <w:b/>
                <w:sz w:val="18"/>
              </w:rPr>
              <w:t>(1 to 10)</w:t>
            </w:r>
          </w:p>
        </w:tc>
        <w:tc>
          <w:tcPr>
            <w:tcW w:w="709" w:type="dxa"/>
          </w:tcPr>
          <w:p w:rsidR="00017C07" w:rsidRPr="00011C0F" w:rsidRDefault="00017C07" w:rsidP="00EE0C35">
            <w:pPr>
              <w:rPr>
                <w:b/>
                <w:sz w:val="18"/>
              </w:rPr>
            </w:pPr>
            <w:r w:rsidRPr="00011C0F">
              <w:rPr>
                <w:b/>
                <w:sz w:val="18"/>
              </w:rPr>
              <w:t>Score</w:t>
            </w:r>
          </w:p>
          <w:p w:rsidR="00017C07" w:rsidRPr="00011C0F" w:rsidRDefault="00017C07" w:rsidP="00EE0C35">
            <w:pPr>
              <w:rPr>
                <w:b/>
                <w:sz w:val="18"/>
              </w:rPr>
            </w:pPr>
            <w:r w:rsidRPr="00011C0F">
              <w:rPr>
                <w:b/>
                <w:sz w:val="18"/>
              </w:rPr>
              <w:t>(P*I)</w:t>
            </w:r>
          </w:p>
        </w:tc>
        <w:tc>
          <w:tcPr>
            <w:tcW w:w="1417" w:type="dxa"/>
          </w:tcPr>
          <w:p w:rsidR="00017C07" w:rsidRPr="00011C0F" w:rsidRDefault="00017C07" w:rsidP="00EE0C35">
            <w:pPr>
              <w:rPr>
                <w:b/>
                <w:sz w:val="18"/>
              </w:rPr>
            </w:pPr>
            <w:r w:rsidRPr="00011C0F">
              <w:rPr>
                <w:b/>
                <w:sz w:val="18"/>
              </w:rPr>
              <w:t>Prevention Strategy</w:t>
            </w:r>
          </w:p>
        </w:tc>
        <w:tc>
          <w:tcPr>
            <w:tcW w:w="1418" w:type="dxa"/>
          </w:tcPr>
          <w:p w:rsidR="00017C07" w:rsidRPr="00011C0F" w:rsidRDefault="00017C07" w:rsidP="00EE0C35">
            <w:pPr>
              <w:rPr>
                <w:b/>
                <w:sz w:val="18"/>
              </w:rPr>
            </w:pPr>
            <w:r w:rsidRPr="00011C0F">
              <w:rPr>
                <w:b/>
                <w:sz w:val="18"/>
              </w:rPr>
              <w:t>Mitigation Strategy</w:t>
            </w:r>
          </w:p>
        </w:tc>
      </w:tr>
      <w:tr w:rsidR="004D587B" w:rsidRPr="00E51410" w:rsidTr="00011C0F">
        <w:tc>
          <w:tcPr>
            <w:tcW w:w="1333" w:type="dxa"/>
          </w:tcPr>
          <w:p w:rsidR="00017C07" w:rsidRPr="00011C0F" w:rsidRDefault="00017C07" w:rsidP="00017C07">
            <w:pPr>
              <w:rPr>
                <w:sz w:val="20"/>
              </w:rPr>
            </w:pPr>
            <w:r w:rsidRPr="00011C0F">
              <w:rPr>
                <w:sz w:val="20"/>
              </w:rPr>
              <w:t>[example] Breaking of carpentry tools</w:t>
            </w:r>
          </w:p>
        </w:tc>
        <w:tc>
          <w:tcPr>
            <w:tcW w:w="1356" w:type="dxa"/>
          </w:tcPr>
          <w:p w:rsidR="00017C07" w:rsidRPr="00011C0F" w:rsidRDefault="00017C07" w:rsidP="00017C07">
            <w:pPr>
              <w:rPr>
                <w:sz w:val="20"/>
              </w:rPr>
            </w:pPr>
            <w:r w:rsidRPr="00011C0F">
              <w:rPr>
                <w:sz w:val="20"/>
              </w:rPr>
              <w:t>Potential loss of time as work cannot be done</w:t>
            </w:r>
          </w:p>
        </w:tc>
        <w:tc>
          <w:tcPr>
            <w:tcW w:w="992" w:type="dxa"/>
          </w:tcPr>
          <w:p w:rsidR="00017C07" w:rsidRPr="00011C0F" w:rsidRDefault="00DA243C" w:rsidP="00EE7DBF">
            <w:pPr>
              <w:rPr>
                <w:sz w:val="20"/>
              </w:rPr>
            </w:pPr>
            <w:r>
              <w:rPr>
                <w:sz w:val="20"/>
              </w:rPr>
              <w:t>Material, equipment and labour cost</w:t>
            </w:r>
          </w:p>
        </w:tc>
        <w:tc>
          <w:tcPr>
            <w:tcW w:w="1134" w:type="dxa"/>
          </w:tcPr>
          <w:p w:rsidR="00017C07" w:rsidRPr="00011C0F" w:rsidRDefault="00017C07" w:rsidP="00EE7DBF">
            <w:pPr>
              <w:rPr>
                <w:sz w:val="20"/>
              </w:rPr>
            </w:pPr>
            <w:r w:rsidRPr="00011C0F">
              <w:rPr>
                <w:sz w:val="20"/>
              </w:rPr>
              <w:t>3</w:t>
            </w:r>
          </w:p>
        </w:tc>
        <w:tc>
          <w:tcPr>
            <w:tcW w:w="850" w:type="dxa"/>
          </w:tcPr>
          <w:p w:rsidR="00017C07" w:rsidRPr="00011C0F" w:rsidRDefault="00017C07" w:rsidP="00EE7DBF">
            <w:pPr>
              <w:rPr>
                <w:sz w:val="20"/>
              </w:rPr>
            </w:pPr>
            <w:r w:rsidRPr="00011C0F">
              <w:rPr>
                <w:sz w:val="20"/>
              </w:rPr>
              <w:t>9</w:t>
            </w:r>
          </w:p>
        </w:tc>
        <w:tc>
          <w:tcPr>
            <w:tcW w:w="709" w:type="dxa"/>
          </w:tcPr>
          <w:p w:rsidR="00017C07" w:rsidRPr="00011C0F" w:rsidRDefault="00017C07" w:rsidP="00EE7DBF">
            <w:pPr>
              <w:rPr>
                <w:sz w:val="20"/>
              </w:rPr>
            </w:pPr>
            <w:r w:rsidRPr="00011C0F">
              <w:rPr>
                <w:sz w:val="20"/>
              </w:rPr>
              <w:t>27</w:t>
            </w:r>
          </w:p>
        </w:tc>
        <w:tc>
          <w:tcPr>
            <w:tcW w:w="1417" w:type="dxa"/>
          </w:tcPr>
          <w:p w:rsidR="00017C07" w:rsidRPr="00011C0F" w:rsidRDefault="00017C07" w:rsidP="00EE7DBF">
            <w:pPr>
              <w:rPr>
                <w:sz w:val="20"/>
              </w:rPr>
            </w:pPr>
            <w:r w:rsidRPr="00011C0F">
              <w:rPr>
                <w:sz w:val="20"/>
              </w:rPr>
              <w:t>Have a spare set of tools available at all times</w:t>
            </w:r>
          </w:p>
        </w:tc>
        <w:tc>
          <w:tcPr>
            <w:tcW w:w="1418" w:type="dxa"/>
          </w:tcPr>
          <w:p w:rsidR="00017C07" w:rsidRPr="00011C0F" w:rsidRDefault="00017C07" w:rsidP="00EE7DBF">
            <w:pPr>
              <w:rPr>
                <w:sz w:val="20"/>
              </w:rPr>
            </w:pPr>
            <w:r w:rsidRPr="00011C0F">
              <w:rPr>
                <w:sz w:val="20"/>
              </w:rPr>
              <w:t>Have a small portion of the budget set aside to replace tools when necessary</w:t>
            </w:r>
          </w:p>
        </w:tc>
      </w:tr>
      <w:tr w:rsidR="004D587B" w:rsidRPr="00E51410" w:rsidTr="00011C0F">
        <w:tc>
          <w:tcPr>
            <w:tcW w:w="1333" w:type="dxa"/>
          </w:tcPr>
          <w:p w:rsidR="00017C07" w:rsidRPr="00011C0F" w:rsidRDefault="00017C07" w:rsidP="005B6B24">
            <w:pPr>
              <w:rPr>
                <w:sz w:val="20"/>
              </w:rPr>
            </w:pPr>
            <w:r w:rsidRPr="00011C0F">
              <w:rPr>
                <w:sz w:val="20"/>
              </w:rPr>
              <w:t>1</w:t>
            </w:r>
          </w:p>
        </w:tc>
        <w:tc>
          <w:tcPr>
            <w:tcW w:w="1356" w:type="dxa"/>
          </w:tcPr>
          <w:p w:rsidR="00017C07" w:rsidRPr="00011C0F" w:rsidRDefault="00017C07" w:rsidP="00EE0C35">
            <w:pPr>
              <w:rPr>
                <w:sz w:val="20"/>
              </w:rPr>
            </w:pPr>
          </w:p>
        </w:tc>
        <w:tc>
          <w:tcPr>
            <w:tcW w:w="992" w:type="dxa"/>
          </w:tcPr>
          <w:p w:rsidR="00017C07" w:rsidRPr="00011C0F" w:rsidRDefault="00017C07" w:rsidP="00EE0C35">
            <w:pPr>
              <w:rPr>
                <w:sz w:val="20"/>
              </w:rPr>
            </w:pPr>
          </w:p>
        </w:tc>
        <w:tc>
          <w:tcPr>
            <w:tcW w:w="1134" w:type="dxa"/>
          </w:tcPr>
          <w:p w:rsidR="00017C07" w:rsidRPr="00011C0F" w:rsidRDefault="00017C07" w:rsidP="00EE0C35">
            <w:pPr>
              <w:rPr>
                <w:sz w:val="20"/>
              </w:rPr>
            </w:pPr>
          </w:p>
        </w:tc>
        <w:tc>
          <w:tcPr>
            <w:tcW w:w="850" w:type="dxa"/>
          </w:tcPr>
          <w:p w:rsidR="00017C07" w:rsidRPr="00011C0F" w:rsidRDefault="00017C07" w:rsidP="00EE0C35">
            <w:pPr>
              <w:rPr>
                <w:sz w:val="20"/>
              </w:rPr>
            </w:pPr>
          </w:p>
        </w:tc>
        <w:tc>
          <w:tcPr>
            <w:tcW w:w="709" w:type="dxa"/>
          </w:tcPr>
          <w:p w:rsidR="00017C07" w:rsidRPr="00011C0F" w:rsidRDefault="00017C07" w:rsidP="00EE0C35">
            <w:pPr>
              <w:rPr>
                <w:sz w:val="20"/>
              </w:rPr>
            </w:pPr>
          </w:p>
        </w:tc>
        <w:tc>
          <w:tcPr>
            <w:tcW w:w="1417" w:type="dxa"/>
          </w:tcPr>
          <w:p w:rsidR="00017C07" w:rsidRPr="00011C0F" w:rsidRDefault="00017C07" w:rsidP="00EE0C35">
            <w:pPr>
              <w:rPr>
                <w:sz w:val="20"/>
              </w:rPr>
            </w:pPr>
          </w:p>
        </w:tc>
        <w:tc>
          <w:tcPr>
            <w:tcW w:w="1418" w:type="dxa"/>
          </w:tcPr>
          <w:p w:rsidR="00017C07" w:rsidRPr="00011C0F" w:rsidRDefault="00017C07" w:rsidP="00EE0C35">
            <w:pPr>
              <w:rPr>
                <w:sz w:val="20"/>
              </w:rPr>
            </w:pPr>
          </w:p>
        </w:tc>
      </w:tr>
      <w:tr w:rsidR="004D587B" w:rsidRPr="00E51410" w:rsidTr="00011C0F">
        <w:tc>
          <w:tcPr>
            <w:tcW w:w="1333" w:type="dxa"/>
          </w:tcPr>
          <w:p w:rsidR="00017C07" w:rsidRPr="00011C0F" w:rsidRDefault="00017C07" w:rsidP="00EE0C35">
            <w:pPr>
              <w:rPr>
                <w:sz w:val="20"/>
              </w:rPr>
            </w:pPr>
            <w:r w:rsidRPr="00011C0F">
              <w:rPr>
                <w:sz w:val="20"/>
              </w:rPr>
              <w:t>2</w:t>
            </w:r>
          </w:p>
        </w:tc>
        <w:tc>
          <w:tcPr>
            <w:tcW w:w="1356" w:type="dxa"/>
          </w:tcPr>
          <w:p w:rsidR="00017C07" w:rsidRPr="00011C0F" w:rsidRDefault="00017C07" w:rsidP="00EE0C35">
            <w:pPr>
              <w:rPr>
                <w:sz w:val="20"/>
              </w:rPr>
            </w:pPr>
          </w:p>
        </w:tc>
        <w:tc>
          <w:tcPr>
            <w:tcW w:w="992" w:type="dxa"/>
          </w:tcPr>
          <w:p w:rsidR="00017C07" w:rsidRPr="00011C0F" w:rsidRDefault="00017C07" w:rsidP="00EE0C35">
            <w:pPr>
              <w:rPr>
                <w:sz w:val="20"/>
              </w:rPr>
            </w:pPr>
          </w:p>
        </w:tc>
        <w:tc>
          <w:tcPr>
            <w:tcW w:w="1134" w:type="dxa"/>
          </w:tcPr>
          <w:p w:rsidR="00017C07" w:rsidRPr="00011C0F" w:rsidRDefault="00017C07" w:rsidP="00EE0C35">
            <w:pPr>
              <w:rPr>
                <w:sz w:val="20"/>
              </w:rPr>
            </w:pPr>
          </w:p>
        </w:tc>
        <w:tc>
          <w:tcPr>
            <w:tcW w:w="850" w:type="dxa"/>
          </w:tcPr>
          <w:p w:rsidR="00017C07" w:rsidRPr="00011C0F" w:rsidRDefault="00017C07" w:rsidP="00EE0C35">
            <w:pPr>
              <w:rPr>
                <w:sz w:val="20"/>
              </w:rPr>
            </w:pPr>
          </w:p>
        </w:tc>
        <w:tc>
          <w:tcPr>
            <w:tcW w:w="709" w:type="dxa"/>
          </w:tcPr>
          <w:p w:rsidR="00017C07" w:rsidRPr="00011C0F" w:rsidRDefault="00017C07" w:rsidP="00EE0C35">
            <w:pPr>
              <w:rPr>
                <w:sz w:val="20"/>
              </w:rPr>
            </w:pPr>
          </w:p>
        </w:tc>
        <w:tc>
          <w:tcPr>
            <w:tcW w:w="1417" w:type="dxa"/>
          </w:tcPr>
          <w:p w:rsidR="00017C07" w:rsidRPr="00011C0F" w:rsidRDefault="00017C07" w:rsidP="00EE0C35">
            <w:pPr>
              <w:rPr>
                <w:sz w:val="20"/>
              </w:rPr>
            </w:pPr>
          </w:p>
        </w:tc>
        <w:tc>
          <w:tcPr>
            <w:tcW w:w="1418" w:type="dxa"/>
          </w:tcPr>
          <w:p w:rsidR="00017C07" w:rsidRPr="00011C0F" w:rsidRDefault="00017C07" w:rsidP="00EE0C35">
            <w:pPr>
              <w:rPr>
                <w:sz w:val="20"/>
              </w:rPr>
            </w:pPr>
          </w:p>
        </w:tc>
      </w:tr>
      <w:tr w:rsidR="004D587B" w:rsidRPr="00E51410" w:rsidTr="00011C0F">
        <w:tc>
          <w:tcPr>
            <w:tcW w:w="1333" w:type="dxa"/>
          </w:tcPr>
          <w:p w:rsidR="00017C07" w:rsidRPr="00011C0F" w:rsidRDefault="00017C07" w:rsidP="00EE0C35">
            <w:pPr>
              <w:rPr>
                <w:sz w:val="20"/>
              </w:rPr>
            </w:pPr>
            <w:r w:rsidRPr="00011C0F">
              <w:rPr>
                <w:sz w:val="20"/>
              </w:rPr>
              <w:t>3</w:t>
            </w:r>
          </w:p>
        </w:tc>
        <w:tc>
          <w:tcPr>
            <w:tcW w:w="1356" w:type="dxa"/>
          </w:tcPr>
          <w:p w:rsidR="00017C07" w:rsidRPr="00011C0F" w:rsidRDefault="00017C07" w:rsidP="00EE0C35">
            <w:pPr>
              <w:rPr>
                <w:sz w:val="20"/>
              </w:rPr>
            </w:pPr>
          </w:p>
        </w:tc>
        <w:tc>
          <w:tcPr>
            <w:tcW w:w="992" w:type="dxa"/>
          </w:tcPr>
          <w:p w:rsidR="00017C07" w:rsidRPr="00011C0F" w:rsidRDefault="00017C07" w:rsidP="00EE0C35">
            <w:pPr>
              <w:rPr>
                <w:sz w:val="20"/>
              </w:rPr>
            </w:pPr>
          </w:p>
        </w:tc>
        <w:tc>
          <w:tcPr>
            <w:tcW w:w="1134" w:type="dxa"/>
          </w:tcPr>
          <w:p w:rsidR="00017C07" w:rsidRPr="00011C0F" w:rsidRDefault="00017C07" w:rsidP="00EE0C35">
            <w:pPr>
              <w:rPr>
                <w:sz w:val="20"/>
              </w:rPr>
            </w:pPr>
          </w:p>
        </w:tc>
        <w:tc>
          <w:tcPr>
            <w:tcW w:w="850" w:type="dxa"/>
          </w:tcPr>
          <w:p w:rsidR="00017C07" w:rsidRPr="00011C0F" w:rsidRDefault="00017C07" w:rsidP="00EE0C35">
            <w:pPr>
              <w:rPr>
                <w:sz w:val="20"/>
              </w:rPr>
            </w:pPr>
          </w:p>
        </w:tc>
        <w:tc>
          <w:tcPr>
            <w:tcW w:w="709" w:type="dxa"/>
          </w:tcPr>
          <w:p w:rsidR="00017C07" w:rsidRPr="00011C0F" w:rsidRDefault="00017C07" w:rsidP="00EE0C35">
            <w:pPr>
              <w:rPr>
                <w:sz w:val="20"/>
              </w:rPr>
            </w:pPr>
          </w:p>
        </w:tc>
        <w:tc>
          <w:tcPr>
            <w:tcW w:w="1417" w:type="dxa"/>
          </w:tcPr>
          <w:p w:rsidR="00017C07" w:rsidRPr="00011C0F" w:rsidRDefault="00017C07" w:rsidP="00EE0C35">
            <w:pPr>
              <w:rPr>
                <w:sz w:val="20"/>
              </w:rPr>
            </w:pPr>
          </w:p>
        </w:tc>
        <w:tc>
          <w:tcPr>
            <w:tcW w:w="1418" w:type="dxa"/>
          </w:tcPr>
          <w:p w:rsidR="00017C07" w:rsidRPr="00011C0F" w:rsidRDefault="00017C07" w:rsidP="00EE0C35">
            <w:pPr>
              <w:rPr>
                <w:sz w:val="20"/>
              </w:rPr>
            </w:pPr>
          </w:p>
        </w:tc>
      </w:tr>
    </w:tbl>
    <w:p w:rsidR="004D1763" w:rsidRPr="00E51410" w:rsidRDefault="004D1763" w:rsidP="004D1763"/>
    <w:p w:rsidR="004D1763" w:rsidRPr="00011C0F" w:rsidRDefault="004D1763" w:rsidP="004D1763">
      <w:pPr>
        <w:pStyle w:val="Heading2"/>
        <w:rPr>
          <w:rFonts w:asciiTheme="minorHAnsi" w:hAnsiTheme="minorHAnsi"/>
        </w:rPr>
      </w:pPr>
      <w:bookmarkStart w:id="35" w:name="_Toc451513959"/>
      <w:bookmarkStart w:id="36" w:name="_Toc477166802"/>
      <w:r w:rsidRPr="00011C0F">
        <w:rPr>
          <w:rFonts w:asciiTheme="minorHAnsi" w:hAnsiTheme="minorHAnsi"/>
        </w:rPr>
        <w:t>Risk identification III</w:t>
      </w:r>
      <w:bookmarkEnd w:id="35"/>
      <w:bookmarkEnd w:id="36"/>
    </w:p>
    <w:p w:rsidR="004D1763" w:rsidRPr="00E51410" w:rsidRDefault="004D1763" w:rsidP="004D1763"/>
    <w:p w:rsidR="004D1763" w:rsidRPr="00E51410" w:rsidRDefault="004D1763" w:rsidP="004D1763">
      <w:r w:rsidRPr="00E51410">
        <w:t>Now complete the last</w:t>
      </w:r>
      <w:r w:rsidR="00017C07" w:rsidRPr="00E51410">
        <w:t xml:space="preserve"> two</w:t>
      </w:r>
      <w:r w:rsidRPr="00E51410">
        <w:t xml:space="preserve"> column</w:t>
      </w:r>
      <w:r w:rsidR="00017C07" w:rsidRPr="00E51410">
        <w:t>s</w:t>
      </w:r>
      <w:r w:rsidRPr="00E51410">
        <w:t xml:space="preserve"> in your risk register for your risks.</w:t>
      </w:r>
      <w:r w:rsidR="00017C07" w:rsidRPr="00E51410">
        <w:t xml:space="preserve"> Keep in mind that while we may identify both a prevention and a mitigation</w:t>
      </w:r>
      <w:r w:rsidR="008C1A13">
        <w:t xml:space="preserve"> (you may need to check your understanding of this word in a dictionary) </w:t>
      </w:r>
      <w:r w:rsidR="00017C07" w:rsidRPr="00E51410">
        <w:t>strategy at this stage, only one of the two might actually be implemented at time of project start.</w:t>
      </w:r>
    </w:p>
    <w:p w:rsidR="004D1763" w:rsidRPr="00E51410" w:rsidRDefault="004D1763" w:rsidP="004D1763"/>
    <w:p w:rsidR="004D1763" w:rsidRPr="00011C0F" w:rsidRDefault="004D1763" w:rsidP="004D1763">
      <w:pPr>
        <w:pStyle w:val="Heading2"/>
        <w:rPr>
          <w:rFonts w:asciiTheme="minorHAnsi" w:hAnsiTheme="minorHAnsi"/>
        </w:rPr>
      </w:pPr>
      <w:bookmarkStart w:id="37" w:name="_Toc451513960"/>
      <w:bookmarkStart w:id="38" w:name="_Toc477166803"/>
      <w:r w:rsidRPr="00011C0F">
        <w:rPr>
          <w:rFonts w:asciiTheme="minorHAnsi" w:hAnsiTheme="minorHAnsi"/>
        </w:rPr>
        <w:lastRenderedPageBreak/>
        <w:t>Quality tools</w:t>
      </w:r>
      <w:bookmarkEnd w:id="37"/>
      <w:bookmarkEnd w:id="38"/>
    </w:p>
    <w:p w:rsidR="004D1763" w:rsidRPr="00E51410" w:rsidRDefault="004D1763" w:rsidP="004D1763"/>
    <w:p w:rsidR="004D1763" w:rsidRPr="00E51410" w:rsidRDefault="004D1763" w:rsidP="004D1763">
      <w:r w:rsidRPr="00E51410">
        <w:t xml:space="preserve">Identify at least three quality tools based on Exhibit </w:t>
      </w:r>
      <w:r w:rsidR="00A67C9D">
        <w:t>14.9</w:t>
      </w:r>
      <w:r w:rsidRPr="00E51410">
        <w:t xml:space="preserve"> that are applicable to your project and explain why.</w:t>
      </w:r>
    </w:p>
    <w:p w:rsidR="004D1763" w:rsidRPr="00E51410" w:rsidRDefault="004D1763" w:rsidP="004D1763"/>
    <w:tbl>
      <w:tblPr>
        <w:tblStyle w:val="TableGrid"/>
        <w:tblW w:w="0" w:type="auto"/>
        <w:tblLook w:val="04A0" w:firstRow="1" w:lastRow="0" w:firstColumn="1" w:lastColumn="0" w:noHBand="0" w:noVBand="1"/>
      </w:tblPr>
      <w:tblGrid>
        <w:gridCol w:w="2689"/>
        <w:gridCol w:w="6327"/>
      </w:tblGrid>
      <w:tr w:rsidR="004D1763" w:rsidRPr="00E51410" w:rsidTr="00603D0E">
        <w:tc>
          <w:tcPr>
            <w:tcW w:w="2689" w:type="dxa"/>
          </w:tcPr>
          <w:p w:rsidR="004D1763" w:rsidRPr="00E51410" w:rsidRDefault="004D1763" w:rsidP="00EE0C35">
            <w:pPr>
              <w:rPr>
                <w:b/>
              </w:rPr>
            </w:pPr>
            <w:r w:rsidRPr="00E51410">
              <w:rPr>
                <w:b/>
              </w:rPr>
              <w:t>Quality tool</w:t>
            </w:r>
          </w:p>
        </w:tc>
        <w:tc>
          <w:tcPr>
            <w:tcW w:w="6327" w:type="dxa"/>
          </w:tcPr>
          <w:p w:rsidR="004D1763" w:rsidRPr="00E51410" w:rsidRDefault="004D1763" w:rsidP="00EE0C35">
            <w:pPr>
              <w:rPr>
                <w:b/>
              </w:rPr>
            </w:pPr>
            <w:r w:rsidRPr="00E51410">
              <w:rPr>
                <w:b/>
              </w:rPr>
              <w:t>Explanation</w:t>
            </w:r>
          </w:p>
        </w:tc>
      </w:tr>
      <w:tr w:rsidR="00603D0E" w:rsidRPr="00603D0E" w:rsidTr="00603D0E">
        <w:trPr>
          <w:trHeight w:val="1128"/>
        </w:trPr>
        <w:tc>
          <w:tcPr>
            <w:tcW w:w="2689" w:type="dxa"/>
          </w:tcPr>
          <w:p w:rsidR="00603D0E" w:rsidRDefault="00603D0E" w:rsidP="00EE0C35">
            <w:r w:rsidRPr="00603D0E">
              <w:t xml:space="preserve">[example] </w:t>
            </w:r>
          </w:p>
          <w:p w:rsidR="00603D0E" w:rsidRPr="00603D0E" w:rsidRDefault="00603D0E" w:rsidP="00EE0C35">
            <w:r>
              <w:t>Charter</w:t>
            </w:r>
          </w:p>
        </w:tc>
        <w:tc>
          <w:tcPr>
            <w:tcW w:w="6327" w:type="dxa"/>
          </w:tcPr>
          <w:p w:rsidR="00603D0E" w:rsidRDefault="00603D0E" w:rsidP="00603D0E">
            <w:r>
              <w:t xml:space="preserve">Provides guidance for the project; establishes a rationale for the project; establishes a baseline for execution of the project. </w:t>
            </w:r>
          </w:p>
          <w:p w:rsidR="00603D0E" w:rsidRPr="00603D0E" w:rsidRDefault="00603D0E" w:rsidP="00603D0E">
            <w:r>
              <w:t xml:space="preserve">The Charter is important for my project in order to initially establish the work to be done, but also establish project boundaries – what </w:t>
            </w:r>
            <w:r>
              <w:rPr>
                <w:i/>
              </w:rPr>
              <w:t>won’t</w:t>
            </w:r>
            <w:r>
              <w:t xml:space="preserve"> be done.</w:t>
            </w:r>
          </w:p>
        </w:tc>
      </w:tr>
      <w:tr w:rsidR="004D1763" w:rsidRPr="00E51410" w:rsidTr="00603D0E">
        <w:trPr>
          <w:trHeight w:val="1177"/>
        </w:trPr>
        <w:tc>
          <w:tcPr>
            <w:tcW w:w="2689" w:type="dxa"/>
          </w:tcPr>
          <w:p w:rsidR="004D1763" w:rsidRPr="00E51410" w:rsidRDefault="004D1763" w:rsidP="00EE0C35">
            <w:r w:rsidRPr="00E51410">
              <w:t xml:space="preserve">1. </w:t>
            </w:r>
          </w:p>
        </w:tc>
        <w:tc>
          <w:tcPr>
            <w:tcW w:w="6327" w:type="dxa"/>
          </w:tcPr>
          <w:p w:rsidR="004D1763" w:rsidRPr="00E51410" w:rsidRDefault="004D1763" w:rsidP="00EE0C35"/>
        </w:tc>
      </w:tr>
      <w:tr w:rsidR="004D1763" w:rsidRPr="00E51410" w:rsidTr="00603D0E">
        <w:trPr>
          <w:trHeight w:val="1177"/>
        </w:trPr>
        <w:tc>
          <w:tcPr>
            <w:tcW w:w="2689" w:type="dxa"/>
          </w:tcPr>
          <w:p w:rsidR="004D1763" w:rsidRPr="00E51410" w:rsidRDefault="004D1763" w:rsidP="00EE0C35">
            <w:r w:rsidRPr="00E51410">
              <w:t xml:space="preserve">2. </w:t>
            </w:r>
          </w:p>
        </w:tc>
        <w:tc>
          <w:tcPr>
            <w:tcW w:w="6327" w:type="dxa"/>
          </w:tcPr>
          <w:p w:rsidR="004D1763" w:rsidRPr="00E51410" w:rsidRDefault="004D1763" w:rsidP="00EE0C35"/>
        </w:tc>
      </w:tr>
      <w:tr w:rsidR="004D1763" w:rsidRPr="00E51410" w:rsidTr="00603D0E">
        <w:trPr>
          <w:trHeight w:val="1177"/>
        </w:trPr>
        <w:tc>
          <w:tcPr>
            <w:tcW w:w="2689" w:type="dxa"/>
          </w:tcPr>
          <w:p w:rsidR="004D1763" w:rsidRPr="00E51410" w:rsidRDefault="004D1763" w:rsidP="00EE0C35">
            <w:r w:rsidRPr="00E51410">
              <w:t xml:space="preserve">3. </w:t>
            </w:r>
          </w:p>
        </w:tc>
        <w:tc>
          <w:tcPr>
            <w:tcW w:w="6327" w:type="dxa"/>
          </w:tcPr>
          <w:p w:rsidR="004D1763" w:rsidRPr="00E51410" w:rsidRDefault="004D1763" w:rsidP="00EE0C35"/>
        </w:tc>
      </w:tr>
    </w:tbl>
    <w:p w:rsidR="004D1763" w:rsidRPr="00E51410" w:rsidRDefault="004D1763" w:rsidP="004D1763"/>
    <w:p w:rsidR="005F23BB" w:rsidRDefault="005F23BB">
      <w:r>
        <w:br w:type="page"/>
      </w:r>
    </w:p>
    <w:p w:rsidR="004D1763" w:rsidRPr="00E51410" w:rsidRDefault="004D1763" w:rsidP="004D1763">
      <w:r w:rsidRPr="00E51410">
        <w:lastRenderedPageBreak/>
        <w:t xml:space="preserve">Next, select three work packages from your project, and </w:t>
      </w:r>
      <w:r w:rsidR="00104533" w:rsidRPr="00E51410">
        <w:t xml:space="preserve">using the quality tools you have nominated above, </w:t>
      </w:r>
      <w:r w:rsidRPr="00E51410">
        <w:t xml:space="preserve">explain how you would maintain its quality, as well as identify who is responsible for </w:t>
      </w:r>
      <w:r w:rsidR="00104533" w:rsidRPr="00E51410">
        <w:t>each quality tool</w:t>
      </w:r>
      <w:r w:rsidRPr="00E51410">
        <w:t>:</w:t>
      </w:r>
    </w:p>
    <w:tbl>
      <w:tblPr>
        <w:tblStyle w:val="TableGrid"/>
        <w:tblW w:w="0" w:type="auto"/>
        <w:tblLook w:val="04A0" w:firstRow="1" w:lastRow="0" w:firstColumn="1" w:lastColumn="0" w:noHBand="0" w:noVBand="1"/>
      </w:tblPr>
      <w:tblGrid>
        <w:gridCol w:w="1696"/>
        <w:gridCol w:w="1276"/>
        <w:gridCol w:w="1701"/>
        <w:gridCol w:w="2539"/>
        <w:gridCol w:w="1804"/>
      </w:tblGrid>
      <w:tr w:rsidR="004D1763" w:rsidRPr="00E51410" w:rsidTr="00BC656A">
        <w:tc>
          <w:tcPr>
            <w:tcW w:w="1696" w:type="dxa"/>
          </w:tcPr>
          <w:p w:rsidR="004D1763" w:rsidRPr="00E51410" w:rsidRDefault="004D1763" w:rsidP="00EE0C35">
            <w:pPr>
              <w:rPr>
                <w:b/>
              </w:rPr>
            </w:pPr>
            <w:r w:rsidRPr="00E51410">
              <w:rPr>
                <w:b/>
              </w:rPr>
              <w:t>Project Deliverables</w:t>
            </w:r>
          </w:p>
        </w:tc>
        <w:tc>
          <w:tcPr>
            <w:tcW w:w="1276" w:type="dxa"/>
          </w:tcPr>
          <w:p w:rsidR="004D1763" w:rsidRPr="00E51410" w:rsidRDefault="004D1763" w:rsidP="00EE0C35">
            <w:pPr>
              <w:rPr>
                <w:b/>
              </w:rPr>
            </w:pPr>
            <w:r w:rsidRPr="00E51410">
              <w:rPr>
                <w:b/>
              </w:rPr>
              <w:t>Work Processes</w:t>
            </w:r>
          </w:p>
        </w:tc>
        <w:tc>
          <w:tcPr>
            <w:tcW w:w="1701" w:type="dxa"/>
          </w:tcPr>
          <w:p w:rsidR="004D1763" w:rsidRPr="00E51410" w:rsidRDefault="004D1763" w:rsidP="00EE0C35">
            <w:pPr>
              <w:rPr>
                <w:b/>
              </w:rPr>
            </w:pPr>
            <w:r w:rsidRPr="00E51410">
              <w:rPr>
                <w:b/>
              </w:rPr>
              <w:t>Quality Control Activities:</w:t>
            </w:r>
          </w:p>
        </w:tc>
        <w:tc>
          <w:tcPr>
            <w:tcW w:w="2539" w:type="dxa"/>
          </w:tcPr>
          <w:p w:rsidR="004D1763" w:rsidRPr="00E51410" w:rsidRDefault="004D1763" w:rsidP="00EE0C35">
            <w:pPr>
              <w:rPr>
                <w:b/>
              </w:rPr>
            </w:pPr>
            <w:r w:rsidRPr="00E51410">
              <w:rPr>
                <w:b/>
              </w:rPr>
              <w:t>Quality Assurance Activities:</w:t>
            </w:r>
          </w:p>
        </w:tc>
        <w:tc>
          <w:tcPr>
            <w:tcW w:w="1804" w:type="dxa"/>
          </w:tcPr>
          <w:p w:rsidR="004D1763" w:rsidRPr="00E51410" w:rsidRDefault="004D1763">
            <w:pPr>
              <w:rPr>
                <w:b/>
              </w:rPr>
            </w:pPr>
            <w:r w:rsidRPr="00E51410">
              <w:rPr>
                <w:b/>
              </w:rPr>
              <w:t xml:space="preserve">Quality Roles </w:t>
            </w:r>
            <w:r w:rsidR="009C58F6" w:rsidRPr="00E51410">
              <w:rPr>
                <w:b/>
              </w:rPr>
              <w:t xml:space="preserve">&amp; </w:t>
            </w:r>
            <w:r w:rsidRPr="00E51410">
              <w:rPr>
                <w:b/>
              </w:rPr>
              <w:t>Responsibilities:</w:t>
            </w:r>
          </w:p>
        </w:tc>
      </w:tr>
      <w:tr w:rsidR="004D1763" w:rsidRPr="00E51410" w:rsidTr="00BC656A">
        <w:trPr>
          <w:trHeight w:val="965"/>
        </w:trPr>
        <w:tc>
          <w:tcPr>
            <w:tcW w:w="1696" w:type="dxa"/>
          </w:tcPr>
          <w:p w:rsidR="004D1763" w:rsidRPr="00E51410" w:rsidRDefault="00BC656A" w:rsidP="00BC656A">
            <w:r>
              <w:t>[Repair Porch</w:t>
            </w:r>
            <w:r w:rsidR="004D1763" w:rsidRPr="00E51410">
              <w:t>]</w:t>
            </w:r>
          </w:p>
        </w:tc>
        <w:tc>
          <w:tcPr>
            <w:tcW w:w="1276" w:type="dxa"/>
          </w:tcPr>
          <w:p w:rsidR="004D1763" w:rsidRPr="00E51410" w:rsidRDefault="004D1763" w:rsidP="00BC656A">
            <w:r w:rsidRPr="00E51410">
              <w:t>[</w:t>
            </w:r>
            <w:r w:rsidR="00BC656A">
              <w:t>4.1]</w:t>
            </w:r>
          </w:p>
        </w:tc>
        <w:tc>
          <w:tcPr>
            <w:tcW w:w="1701" w:type="dxa"/>
          </w:tcPr>
          <w:p w:rsidR="004D1763" w:rsidRPr="00E51410" w:rsidRDefault="00BC656A" w:rsidP="00EE0C35">
            <w:r>
              <w:t>Charter</w:t>
            </w:r>
          </w:p>
        </w:tc>
        <w:tc>
          <w:tcPr>
            <w:tcW w:w="2539" w:type="dxa"/>
          </w:tcPr>
          <w:p w:rsidR="004D1763" w:rsidRPr="00E51410" w:rsidRDefault="00BC656A" w:rsidP="00EE0C35">
            <w:r>
              <w:t>Ensure that ONLY repairs are carried out as per Charter and agreed activities. This activity does not include modifying</w:t>
            </w:r>
            <w:r w:rsidR="005F23BB">
              <w:t xml:space="preserve"> or improving porch. It is important to adhere to this to mitigate against scope creep.</w:t>
            </w:r>
          </w:p>
        </w:tc>
        <w:tc>
          <w:tcPr>
            <w:tcW w:w="1804" w:type="dxa"/>
          </w:tcPr>
          <w:p w:rsidR="004D1763" w:rsidRDefault="005F23BB" w:rsidP="00EE0C35">
            <w:r>
              <w:t>Owner to ensure repairs only are carried out.</w:t>
            </w:r>
          </w:p>
          <w:p w:rsidR="005F23BB" w:rsidRDefault="005F23BB" w:rsidP="00EE0C35"/>
          <w:p w:rsidR="005F23BB" w:rsidRPr="00E51410" w:rsidRDefault="005F23BB" w:rsidP="00EE0C35">
            <w:r>
              <w:t>Contractor to ensure apprentices do not engage any additional work.</w:t>
            </w:r>
          </w:p>
        </w:tc>
      </w:tr>
      <w:tr w:rsidR="004D1763" w:rsidRPr="00E51410" w:rsidTr="00BC656A">
        <w:trPr>
          <w:trHeight w:val="965"/>
        </w:trPr>
        <w:tc>
          <w:tcPr>
            <w:tcW w:w="1696" w:type="dxa"/>
          </w:tcPr>
          <w:p w:rsidR="004D1763" w:rsidRPr="00E51410" w:rsidRDefault="00BC656A" w:rsidP="00BC656A">
            <w:r>
              <w:t xml:space="preserve">1.  </w:t>
            </w:r>
          </w:p>
        </w:tc>
        <w:tc>
          <w:tcPr>
            <w:tcW w:w="1276" w:type="dxa"/>
          </w:tcPr>
          <w:p w:rsidR="004D1763" w:rsidRPr="00E51410" w:rsidRDefault="004D1763" w:rsidP="00EE0C35"/>
        </w:tc>
        <w:tc>
          <w:tcPr>
            <w:tcW w:w="1701" w:type="dxa"/>
          </w:tcPr>
          <w:p w:rsidR="004D1763" w:rsidRPr="00E51410" w:rsidRDefault="004D1763" w:rsidP="00EE0C35"/>
        </w:tc>
        <w:tc>
          <w:tcPr>
            <w:tcW w:w="2539" w:type="dxa"/>
          </w:tcPr>
          <w:p w:rsidR="004D1763" w:rsidRPr="00E51410" w:rsidRDefault="004D1763" w:rsidP="00EE0C35"/>
        </w:tc>
        <w:tc>
          <w:tcPr>
            <w:tcW w:w="1804" w:type="dxa"/>
          </w:tcPr>
          <w:p w:rsidR="004D1763" w:rsidRPr="00E51410" w:rsidRDefault="004D1763" w:rsidP="00EE0C35"/>
        </w:tc>
      </w:tr>
      <w:tr w:rsidR="004D1763" w:rsidRPr="00E51410" w:rsidTr="00BC656A">
        <w:trPr>
          <w:trHeight w:val="965"/>
        </w:trPr>
        <w:tc>
          <w:tcPr>
            <w:tcW w:w="1696" w:type="dxa"/>
          </w:tcPr>
          <w:p w:rsidR="004D1763" w:rsidRPr="00E51410" w:rsidRDefault="004D1763" w:rsidP="00EE0C35">
            <w:r w:rsidRPr="00E51410">
              <w:t>2.</w:t>
            </w:r>
          </w:p>
        </w:tc>
        <w:tc>
          <w:tcPr>
            <w:tcW w:w="1276" w:type="dxa"/>
          </w:tcPr>
          <w:p w:rsidR="004D1763" w:rsidRPr="00E51410" w:rsidRDefault="004D1763" w:rsidP="00EE0C35"/>
        </w:tc>
        <w:tc>
          <w:tcPr>
            <w:tcW w:w="1701" w:type="dxa"/>
          </w:tcPr>
          <w:p w:rsidR="004D1763" w:rsidRPr="00E51410" w:rsidRDefault="004D1763" w:rsidP="00EE0C35"/>
        </w:tc>
        <w:tc>
          <w:tcPr>
            <w:tcW w:w="2539" w:type="dxa"/>
          </w:tcPr>
          <w:p w:rsidR="004D1763" w:rsidRPr="00E51410" w:rsidRDefault="004D1763" w:rsidP="00EE0C35"/>
        </w:tc>
        <w:tc>
          <w:tcPr>
            <w:tcW w:w="1804" w:type="dxa"/>
          </w:tcPr>
          <w:p w:rsidR="004D1763" w:rsidRPr="00E51410" w:rsidRDefault="004D1763" w:rsidP="00EE0C35"/>
        </w:tc>
      </w:tr>
      <w:tr w:rsidR="004D1763" w:rsidRPr="00E51410" w:rsidTr="00BC656A">
        <w:trPr>
          <w:trHeight w:val="965"/>
        </w:trPr>
        <w:tc>
          <w:tcPr>
            <w:tcW w:w="1696" w:type="dxa"/>
          </w:tcPr>
          <w:p w:rsidR="004D1763" w:rsidRPr="00E51410" w:rsidRDefault="004D1763" w:rsidP="00EE0C35">
            <w:r w:rsidRPr="00E51410">
              <w:t>3.</w:t>
            </w:r>
          </w:p>
        </w:tc>
        <w:tc>
          <w:tcPr>
            <w:tcW w:w="1276" w:type="dxa"/>
          </w:tcPr>
          <w:p w:rsidR="004D1763" w:rsidRPr="00E51410" w:rsidRDefault="004D1763" w:rsidP="00EE0C35"/>
        </w:tc>
        <w:tc>
          <w:tcPr>
            <w:tcW w:w="1701" w:type="dxa"/>
          </w:tcPr>
          <w:p w:rsidR="004D1763" w:rsidRPr="00E51410" w:rsidRDefault="004D1763" w:rsidP="00EE0C35"/>
        </w:tc>
        <w:tc>
          <w:tcPr>
            <w:tcW w:w="2539" w:type="dxa"/>
          </w:tcPr>
          <w:p w:rsidR="004D1763" w:rsidRPr="00E51410" w:rsidRDefault="004D1763" w:rsidP="00EE0C35"/>
        </w:tc>
        <w:tc>
          <w:tcPr>
            <w:tcW w:w="1804" w:type="dxa"/>
          </w:tcPr>
          <w:p w:rsidR="004D1763" w:rsidRPr="00E51410" w:rsidRDefault="004D1763" w:rsidP="00EE0C35"/>
        </w:tc>
      </w:tr>
    </w:tbl>
    <w:p w:rsidR="004D1763" w:rsidRPr="00E51410" w:rsidRDefault="004D1763" w:rsidP="004D1763"/>
    <w:p w:rsidR="00E46F6E" w:rsidRPr="00E51410" w:rsidRDefault="00E46F6E"/>
    <w:sectPr w:rsidR="00E46F6E" w:rsidRPr="00E514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57B" w:rsidRDefault="00D6157B" w:rsidP="00B36F9F">
      <w:pPr>
        <w:spacing w:after="0" w:line="240" w:lineRule="auto"/>
      </w:pPr>
      <w:r>
        <w:separator/>
      </w:r>
    </w:p>
  </w:endnote>
  <w:endnote w:type="continuationSeparator" w:id="0">
    <w:p w:rsidR="00D6157B" w:rsidRDefault="00D6157B" w:rsidP="00B36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4D"/>
    <w:family w:val="auto"/>
    <w:notTrueType/>
    <w:pitch w:val="default"/>
    <w:sig w:usb0="03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57B" w:rsidRDefault="00D6157B" w:rsidP="00B36F9F">
      <w:pPr>
        <w:spacing w:after="0" w:line="240" w:lineRule="auto"/>
      </w:pPr>
      <w:r>
        <w:separator/>
      </w:r>
    </w:p>
  </w:footnote>
  <w:footnote w:type="continuationSeparator" w:id="0">
    <w:p w:rsidR="00D6157B" w:rsidRDefault="00D6157B" w:rsidP="00B36F9F">
      <w:pPr>
        <w:spacing w:after="0" w:line="240" w:lineRule="auto"/>
      </w:pPr>
      <w:r>
        <w:continuationSeparator/>
      </w:r>
    </w:p>
  </w:footnote>
  <w:footnote w:id="1">
    <w:p w:rsidR="00BC656A" w:rsidRDefault="00BC656A" w:rsidP="007062E9">
      <w:pPr>
        <w:pStyle w:val="FootnoteText"/>
      </w:pPr>
      <w:r>
        <w:rPr>
          <w:rStyle w:val="FootnoteReference"/>
        </w:rPr>
        <w:footnoteRef/>
      </w:r>
      <w:r>
        <w:t xml:space="preserve"> For this case the contractor does not need to be present to have an apprentice working on site</w:t>
      </w:r>
    </w:p>
  </w:footnote>
  <w:footnote w:id="2">
    <w:p w:rsidR="00BC656A" w:rsidRPr="00B36F9F" w:rsidRDefault="00BC656A">
      <w:pPr>
        <w:pStyle w:val="FootnoteText"/>
        <w:rPr>
          <w:lang w:val="en-US"/>
        </w:rPr>
      </w:pPr>
      <w:r>
        <w:rPr>
          <w:rStyle w:val="FootnoteReference"/>
        </w:rPr>
        <w:footnoteRef/>
      </w:r>
      <w:r>
        <w:t xml:space="preserve"> </w:t>
      </w:r>
      <w:r>
        <w:rPr>
          <w:lang w:val="en-US"/>
        </w:rPr>
        <w:t>There is not a right or wrong answer in this section on the time you’ve estimated, it is designed to stimulate your estimation skills. However, there is a reasonable expectation on timing. An estimate of multiple months on one activity for a project that is planned to take two weeks is unreasonable.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8A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C02F0"/>
    <w:multiLevelType w:val="hybridMultilevel"/>
    <w:tmpl w:val="C4F476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BD63473"/>
    <w:multiLevelType w:val="multilevel"/>
    <w:tmpl w:val="8E34F1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676AF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7A3AA3"/>
    <w:multiLevelType w:val="hybridMultilevel"/>
    <w:tmpl w:val="749E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457C"/>
    <w:multiLevelType w:val="hybridMultilevel"/>
    <w:tmpl w:val="F2F06C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7D6DAB"/>
    <w:multiLevelType w:val="multilevel"/>
    <w:tmpl w:val="0C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8A695B"/>
    <w:multiLevelType w:val="hybridMultilevel"/>
    <w:tmpl w:val="224890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C0274F0"/>
    <w:multiLevelType w:val="hybridMultilevel"/>
    <w:tmpl w:val="4E487F6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CAD4D93"/>
    <w:multiLevelType w:val="hybridMultilevel"/>
    <w:tmpl w:val="8ADCA3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DAB5788"/>
    <w:multiLevelType w:val="hybridMultilevel"/>
    <w:tmpl w:val="74B6E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42BE"/>
    <w:multiLevelType w:val="hybridMultilevel"/>
    <w:tmpl w:val="6854EC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385678C"/>
    <w:multiLevelType w:val="hybridMultilevel"/>
    <w:tmpl w:val="478C363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E72612D"/>
    <w:multiLevelType w:val="hybridMultilevel"/>
    <w:tmpl w:val="6C601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A05DBD"/>
    <w:multiLevelType w:val="hybridMultilevel"/>
    <w:tmpl w:val="C62C39E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1"/>
  </w:num>
  <w:num w:numId="2">
    <w:abstractNumId w:val="13"/>
  </w:num>
  <w:num w:numId="3">
    <w:abstractNumId w:val="4"/>
  </w:num>
  <w:num w:numId="4">
    <w:abstractNumId w:val="10"/>
  </w:num>
  <w:num w:numId="5">
    <w:abstractNumId w:val="3"/>
  </w:num>
  <w:num w:numId="6">
    <w:abstractNumId w:val="0"/>
  </w:num>
  <w:num w:numId="7">
    <w:abstractNumId w:val="2"/>
  </w:num>
  <w:num w:numId="8">
    <w:abstractNumId w:val="6"/>
  </w:num>
  <w:num w:numId="9">
    <w:abstractNumId w:val="5"/>
  </w:num>
  <w:num w:numId="10">
    <w:abstractNumId w:val="12"/>
  </w:num>
  <w:num w:numId="11">
    <w:abstractNumId w:val="1"/>
  </w:num>
  <w:num w:numId="12">
    <w:abstractNumId w:val="14"/>
  </w:num>
  <w:num w:numId="13">
    <w:abstractNumId w:val="9"/>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DF"/>
    <w:rsid w:val="00001733"/>
    <w:rsid w:val="00002FB9"/>
    <w:rsid w:val="00003D7E"/>
    <w:rsid w:val="000054B5"/>
    <w:rsid w:val="00011C0F"/>
    <w:rsid w:val="000121BF"/>
    <w:rsid w:val="00017C07"/>
    <w:rsid w:val="000311DA"/>
    <w:rsid w:val="00037271"/>
    <w:rsid w:val="00047E41"/>
    <w:rsid w:val="00056406"/>
    <w:rsid w:val="000618F9"/>
    <w:rsid w:val="00077D69"/>
    <w:rsid w:val="000811B3"/>
    <w:rsid w:val="00082E2E"/>
    <w:rsid w:val="000911D4"/>
    <w:rsid w:val="000A7013"/>
    <w:rsid w:val="000B2241"/>
    <w:rsid w:val="000B2347"/>
    <w:rsid w:val="000D3C79"/>
    <w:rsid w:val="000E4A2B"/>
    <w:rsid w:val="000F23EA"/>
    <w:rsid w:val="000F6543"/>
    <w:rsid w:val="00104533"/>
    <w:rsid w:val="00116964"/>
    <w:rsid w:val="0012134F"/>
    <w:rsid w:val="0012364C"/>
    <w:rsid w:val="00145E37"/>
    <w:rsid w:val="00153D25"/>
    <w:rsid w:val="00161265"/>
    <w:rsid w:val="001726EC"/>
    <w:rsid w:val="00183A9B"/>
    <w:rsid w:val="001B1CB4"/>
    <w:rsid w:val="001B6016"/>
    <w:rsid w:val="001B6E1D"/>
    <w:rsid w:val="001C1A97"/>
    <w:rsid w:val="001C5EC7"/>
    <w:rsid w:val="001D59EE"/>
    <w:rsid w:val="001E15C9"/>
    <w:rsid w:val="001E376A"/>
    <w:rsid w:val="001E3CC7"/>
    <w:rsid w:val="001E6AF5"/>
    <w:rsid w:val="001F0B4B"/>
    <w:rsid w:val="001F17F5"/>
    <w:rsid w:val="001F4809"/>
    <w:rsid w:val="00215071"/>
    <w:rsid w:val="00220958"/>
    <w:rsid w:val="002230FB"/>
    <w:rsid w:val="002317D6"/>
    <w:rsid w:val="00232F35"/>
    <w:rsid w:val="00237020"/>
    <w:rsid w:val="002522C2"/>
    <w:rsid w:val="002535A1"/>
    <w:rsid w:val="00276537"/>
    <w:rsid w:val="0029174D"/>
    <w:rsid w:val="00297774"/>
    <w:rsid w:val="002A73B2"/>
    <w:rsid w:val="002B4C1E"/>
    <w:rsid w:val="003104EE"/>
    <w:rsid w:val="00316CEE"/>
    <w:rsid w:val="00321380"/>
    <w:rsid w:val="00324582"/>
    <w:rsid w:val="00327ECC"/>
    <w:rsid w:val="00330A59"/>
    <w:rsid w:val="00335CB9"/>
    <w:rsid w:val="00337C95"/>
    <w:rsid w:val="00351DB8"/>
    <w:rsid w:val="00367CB7"/>
    <w:rsid w:val="003A7201"/>
    <w:rsid w:val="003B06AC"/>
    <w:rsid w:val="003B09BF"/>
    <w:rsid w:val="003B45F1"/>
    <w:rsid w:val="003B705E"/>
    <w:rsid w:val="003C1018"/>
    <w:rsid w:val="003C6B5D"/>
    <w:rsid w:val="003E47DB"/>
    <w:rsid w:val="003F6D2E"/>
    <w:rsid w:val="00402345"/>
    <w:rsid w:val="00406811"/>
    <w:rsid w:val="00414D3D"/>
    <w:rsid w:val="00415410"/>
    <w:rsid w:val="0041596B"/>
    <w:rsid w:val="00451D96"/>
    <w:rsid w:val="00452CDC"/>
    <w:rsid w:val="0045588B"/>
    <w:rsid w:val="00471A28"/>
    <w:rsid w:val="00473327"/>
    <w:rsid w:val="00475EB1"/>
    <w:rsid w:val="0048399E"/>
    <w:rsid w:val="00491365"/>
    <w:rsid w:val="00491E32"/>
    <w:rsid w:val="004C3069"/>
    <w:rsid w:val="004D1763"/>
    <w:rsid w:val="004D4B2E"/>
    <w:rsid w:val="004D587B"/>
    <w:rsid w:val="00512312"/>
    <w:rsid w:val="00513617"/>
    <w:rsid w:val="00560846"/>
    <w:rsid w:val="00561658"/>
    <w:rsid w:val="0056214B"/>
    <w:rsid w:val="005971C2"/>
    <w:rsid w:val="005A62D3"/>
    <w:rsid w:val="005B6B24"/>
    <w:rsid w:val="005C0915"/>
    <w:rsid w:val="005C64C9"/>
    <w:rsid w:val="005D1426"/>
    <w:rsid w:val="005D1C5B"/>
    <w:rsid w:val="005D2645"/>
    <w:rsid w:val="005D39BF"/>
    <w:rsid w:val="005F17FB"/>
    <w:rsid w:val="005F23BB"/>
    <w:rsid w:val="00602314"/>
    <w:rsid w:val="00603D0E"/>
    <w:rsid w:val="00616BDE"/>
    <w:rsid w:val="00624529"/>
    <w:rsid w:val="0062471F"/>
    <w:rsid w:val="006346D5"/>
    <w:rsid w:val="00667CC4"/>
    <w:rsid w:val="00677474"/>
    <w:rsid w:val="006779ED"/>
    <w:rsid w:val="006A777F"/>
    <w:rsid w:val="006B3DFB"/>
    <w:rsid w:val="006C0862"/>
    <w:rsid w:val="006D7B6E"/>
    <w:rsid w:val="006E7708"/>
    <w:rsid w:val="007062E9"/>
    <w:rsid w:val="00713720"/>
    <w:rsid w:val="00716729"/>
    <w:rsid w:val="007210A9"/>
    <w:rsid w:val="00724460"/>
    <w:rsid w:val="0072659C"/>
    <w:rsid w:val="007433C2"/>
    <w:rsid w:val="00746772"/>
    <w:rsid w:val="00753B82"/>
    <w:rsid w:val="00760DAD"/>
    <w:rsid w:val="00780E33"/>
    <w:rsid w:val="00782F39"/>
    <w:rsid w:val="0078619D"/>
    <w:rsid w:val="007A4974"/>
    <w:rsid w:val="007A4BBE"/>
    <w:rsid w:val="007B1432"/>
    <w:rsid w:val="007B2053"/>
    <w:rsid w:val="007B6008"/>
    <w:rsid w:val="007C209D"/>
    <w:rsid w:val="007C37DE"/>
    <w:rsid w:val="007F10FD"/>
    <w:rsid w:val="007F187C"/>
    <w:rsid w:val="007F70BD"/>
    <w:rsid w:val="00801D5D"/>
    <w:rsid w:val="0080747D"/>
    <w:rsid w:val="00815F74"/>
    <w:rsid w:val="008313C3"/>
    <w:rsid w:val="00833550"/>
    <w:rsid w:val="00836185"/>
    <w:rsid w:val="00843857"/>
    <w:rsid w:val="0085046B"/>
    <w:rsid w:val="008576A4"/>
    <w:rsid w:val="00860781"/>
    <w:rsid w:val="00872FB2"/>
    <w:rsid w:val="008A4417"/>
    <w:rsid w:val="008B1822"/>
    <w:rsid w:val="008C1A13"/>
    <w:rsid w:val="008E06E5"/>
    <w:rsid w:val="00902D11"/>
    <w:rsid w:val="00923EE5"/>
    <w:rsid w:val="00944633"/>
    <w:rsid w:val="009539CE"/>
    <w:rsid w:val="00954649"/>
    <w:rsid w:val="00963E49"/>
    <w:rsid w:val="009726CE"/>
    <w:rsid w:val="009731D1"/>
    <w:rsid w:val="009745B9"/>
    <w:rsid w:val="0097578C"/>
    <w:rsid w:val="009864DF"/>
    <w:rsid w:val="009971F2"/>
    <w:rsid w:val="009A1477"/>
    <w:rsid w:val="009B389C"/>
    <w:rsid w:val="009C43A4"/>
    <w:rsid w:val="009C58F6"/>
    <w:rsid w:val="009D602E"/>
    <w:rsid w:val="009D7FD1"/>
    <w:rsid w:val="00A01E21"/>
    <w:rsid w:val="00A15976"/>
    <w:rsid w:val="00A2303F"/>
    <w:rsid w:val="00A35D15"/>
    <w:rsid w:val="00A4000B"/>
    <w:rsid w:val="00A6229E"/>
    <w:rsid w:val="00A67C9D"/>
    <w:rsid w:val="00A712C7"/>
    <w:rsid w:val="00A846F6"/>
    <w:rsid w:val="00A84773"/>
    <w:rsid w:val="00A86369"/>
    <w:rsid w:val="00AD1B8D"/>
    <w:rsid w:val="00AD31D6"/>
    <w:rsid w:val="00AE0E68"/>
    <w:rsid w:val="00AE5736"/>
    <w:rsid w:val="00AE6723"/>
    <w:rsid w:val="00B00440"/>
    <w:rsid w:val="00B10067"/>
    <w:rsid w:val="00B16CB1"/>
    <w:rsid w:val="00B23AE5"/>
    <w:rsid w:val="00B30A5C"/>
    <w:rsid w:val="00B34BFD"/>
    <w:rsid w:val="00B36F9F"/>
    <w:rsid w:val="00B37BA5"/>
    <w:rsid w:val="00B529D9"/>
    <w:rsid w:val="00B53A3C"/>
    <w:rsid w:val="00B54B90"/>
    <w:rsid w:val="00B639D8"/>
    <w:rsid w:val="00B6799C"/>
    <w:rsid w:val="00BA373F"/>
    <w:rsid w:val="00BC3CB5"/>
    <w:rsid w:val="00BC656A"/>
    <w:rsid w:val="00BD5D67"/>
    <w:rsid w:val="00BE7155"/>
    <w:rsid w:val="00BF5B32"/>
    <w:rsid w:val="00BF65FE"/>
    <w:rsid w:val="00C069F2"/>
    <w:rsid w:val="00C125DB"/>
    <w:rsid w:val="00C148C4"/>
    <w:rsid w:val="00C37E9D"/>
    <w:rsid w:val="00C47097"/>
    <w:rsid w:val="00C66A39"/>
    <w:rsid w:val="00C70CA3"/>
    <w:rsid w:val="00C808B9"/>
    <w:rsid w:val="00C85C99"/>
    <w:rsid w:val="00C94660"/>
    <w:rsid w:val="00CB022E"/>
    <w:rsid w:val="00CB6BD2"/>
    <w:rsid w:val="00CC1B8F"/>
    <w:rsid w:val="00CE2E3A"/>
    <w:rsid w:val="00CE7712"/>
    <w:rsid w:val="00D038F8"/>
    <w:rsid w:val="00D10F7E"/>
    <w:rsid w:val="00D13E90"/>
    <w:rsid w:val="00D23440"/>
    <w:rsid w:val="00D45148"/>
    <w:rsid w:val="00D45740"/>
    <w:rsid w:val="00D50440"/>
    <w:rsid w:val="00D6157B"/>
    <w:rsid w:val="00D67B65"/>
    <w:rsid w:val="00D72267"/>
    <w:rsid w:val="00D81D72"/>
    <w:rsid w:val="00D873D4"/>
    <w:rsid w:val="00D92B18"/>
    <w:rsid w:val="00D93064"/>
    <w:rsid w:val="00D94E91"/>
    <w:rsid w:val="00D95415"/>
    <w:rsid w:val="00DA243C"/>
    <w:rsid w:val="00DA52AA"/>
    <w:rsid w:val="00DA533D"/>
    <w:rsid w:val="00DC0A2B"/>
    <w:rsid w:val="00E001BB"/>
    <w:rsid w:val="00E21378"/>
    <w:rsid w:val="00E21DA5"/>
    <w:rsid w:val="00E446E3"/>
    <w:rsid w:val="00E44AFB"/>
    <w:rsid w:val="00E460A1"/>
    <w:rsid w:val="00E46F6E"/>
    <w:rsid w:val="00E51410"/>
    <w:rsid w:val="00E561DF"/>
    <w:rsid w:val="00E637C0"/>
    <w:rsid w:val="00E71973"/>
    <w:rsid w:val="00E77A04"/>
    <w:rsid w:val="00E90244"/>
    <w:rsid w:val="00E93955"/>
    <w:rsid w:val="00EA440F"/>
    <w:rsid w:val="00EB5000"/>
    <w:rsid w:val="00EC0B3D"/>
    <w:rsid w:val="00EC2B8C"/>
    <w:rsid w:val="00EC49DC"/>
    <w:rsid w:val="00EC58E3"/>
    <w:rsid w:val="00ED3E05"/>
    <w:rsid w:val="00EE0C35"/>
    <w:rsid w:val="00EE0CD0"/>
    <w:rsid w:val="00EE5893"/>
    <w:rsid w:val="00EE7DBF"/>
    <w:rsid w:val="00EF4CA5"/>
    <w:rsid w:val="00F10E39"/>
    <w:rsid w:val="00F113D5"/>
    <w:rsid w:val="00F12453"/>
    <w:rsid w:val="00F22D5E"/>
    <w:rsid w:val="00F26105"/>
    <w:rsid w:val="00F27340"/>
    <w:rsid w:val="00F30ECB"/>
    <w:rsid w:val="00F33937"/>
    <w:rsid w:val="00F340F2"/>
    <w:rsid w:val="00F359BE"/>
    <w:rsid w:val="00F7464A"/>
    <w:rsid w:val="00F75D69"/>
    <w:rsid w:val="00F935D5"/>
    <w:rsid w:val="00FA0E11"/>
    <w:rsid w:val="00FA17AC"/>
    <w:rsid w:val="00FA4CC7"/>
    <w:rsid w:val="00FA6F9A"/>
    <w:rsid w:val="00FA6FB0"/>
    <w:rsid w:val="00FB2B7F"/>
    <w:rsid w:val="00FB53BD"/>
    <w:rsid w:val="00FC5865"/>
    <w:rsid w:val="00FC73BE"/>
    <w:rsid w:val="00FD12AE"/>
    <w:rsid w:val="00FE1A16"/>
    <w:rsid w:val="00FE35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56AEA"/>
  <w15:chartTrackingRefBased/>
  <w15:docId w15:val="{A01FD45D-5B46-4F61-B23E-547C2D5D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FB0"/>
    <w:pPr>
      <w:keepNext/>
      <w:keepLines/>
      <w:numPr>
        <w:numId w:val="7"/>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63E49"/>
    <w:pPr>
      <w:keepNext/>
      <w:keepLines/>
      <w:numPr>
        <w:ilvl w:val="1"/>
        <w:numId w:val="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C3CB5"/>
    <w:pPr>
      <w:keepNext/>
      <w:keepLines/>
      <w:numPr>
        <w:ilvl w:val="2"/>
        <w:numId w:val="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3CB5"/>
    <w:pPr>
      <w:keepNext/>
      <w:keepLines/>
      <w:numPr>
        <w:ilvl w:val="3"/>
        <w:numId w:val="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3CB5"/>
    <w:pPr>
      <w:keepNext/>
      <w:keepLines/>
      <w:numPr>
        <w:ilvl w:val="4"/>
        <w:numId w:val="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C3CB5"/>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C3CB5"/>
    <w:pPr>
      <w:keepNext/>
      <w:keepLines/>
      <w:numPr>
        <w:ilvl w:val="6"/>
        <w:numId w:val="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C3CB5"/>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3CB5"/>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A6FB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FB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A6FB0"/>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1"/>
    <w:qFormat/>
    <w:rsid w:val="00C85C99"/>
    <w:pPr>
      <w:spacing w:after="200" w:line="276" w:lineRule="auto"/>
      <w:ind w:left="720"/>
      <w:contextualSpacing/>
    </w:pPr>
    <w:rPr>
      <w:lang w:val="en-US"/>
    </w:rPr>
  </w:style>
  <w:style w:type="character" w:customStyle="1" w:styleId="Heading2Char">
    <w:name w:val="Heading 2 Char"/>
    <w:basedOn w:val="DefaultParagraphFont"/>
    <w:link w:val="Heading2"/>
    <w:uiPriority w:val="9"/>
    <w:rsid w:val="00963E4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BC3CB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3CB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C3CB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C3CB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C3CB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C3CB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C3CB5"/>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253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36F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36F9F"/>
    <w:rPr>
      <w:sz w:val="20"/>
      <w:szCs w:val="20"/>
    </w:rPr>
  </w:style>
  <w:style w:type="character" w:styleId="EndnoteReference">
    <w:name w:val="endnote reference"/>
    <w:basedOn w:val="DefaultParagraphFont"/>
    <w:uiPriority w:val="99"/>
    <w:semiHidden/>
    <w:unhideWhenUsed/>
    <w:rsid w:val="00B36F9F"/>
    <w:rPr>
      <w:vertAlign w:val="superscript"/>
    </w:rPr>
  </w:style>
  <w:style w:type="paragraph" w:styleId="FootnoteText">
    <w:name w:val="footnote text"/>
    <w:basedOn w:val="Normal"/>
    <w:link w:val="FootnoteTextChar"/>
    <w:uiPriority w:val="99"/>
    <w:semiHidden/>
    <w:unhideWhenUsed/>
    <w:rsid w:val="00B36F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6F9F"/>
    <w:rPr>
      <w:sz w:val="20"/>
      <w:szCs w:val="20"/>
    </w:rPr>
  </w:style>
  <w:style w:type="character" w:styleId="FootnoteReference">
    <w:name w:val="footnote reference"/>
    <w:basedOn w:val="DefaultParagraphFont"/>
    <w:uiPriority w:val="99"/>
    <w:semiHidden/>
    <w:unhideWhenUsed/>
    <w:rsid w:val="00B36F9F"/>
    <w:rPr>
      <w:vertAlign w:val="superscript"/>
    </w:rPr>
  </w:style>
  <w:style w:type="character" w:styleId="CommentReference">
    <w:name w:val="annotation reference"/>
    <w:basedOn w:val="DefaultParagraphFont"/>
    <w:uiPriority w:val="99"/>
    <w:semiHidden/>
    <w:unhideWhenUsed/>
    <w:rsid w:val="000B2347"/>
    <w:rPr>
      <w:sz w:val="16"/>
      <w:szCs w:val="16"/>
    </w:rPr>
  </w:style>
  <w:style w:type="paragraph" w:styleId="CommentText">
    <w:name w:val="annotation text"/>
    <w:basedOn w:val="Normal"/>
    <w:link w:val="CommentTextChar"/>
    <w:uiPriority w:val="99"/>
    <w:semiHidden/>
    <w:unhideWhenUsed/>
    <w:rsid w:val="000B2347"/>
    <w:pPr>
      <w:widowControl w:val="0"/>
      <w:spacing w:after="0" w:line="240" w:lineRule="auto"/>
    </w:pPr>
    <w:rPr>
      <w:sz w:val="20"/>
      <w:szCs w:val="20"/>
      <w:lang w:val="en-US"/>
    </w:rPr>
  </w:style>
  <w:style w:type="character" w:customStyle="1" w:styleId="CommentTextChar">
    <w:name w:val="Comment Text Char"/>
    <w:basedOn w:val="DefaultParagraphFont"/>
    <w:link w:val="CommentText"/>
    <w:uiPriority w:val="99"/>
    <w:semiHidden/>
    <w:rsid w:val="000B2347"/>
    <w:rPr>
      <w:sz w:val="20"/>
      <w:szCs w:val="20"/>
      <w:lang w:val="en-US"/>
    </w:rPr>
  </w:style>
  <w:style w:type="paragraph" w:styleId="BalloonText">
    <w:name w:val="Balloon Text"/>
    <w:basedOn w:val="Normal"/>
    <w:link w:val="BalloonTextChar"/>
    <w:uiPriority w:val="99"/>
    <w:semiHidden/>
    <w:unhideWhenUsed/>
    <w:rsid w:val="000B23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347"/>
    <w:rPr>
      <w:rFonts w:ascii="Segoe UI" w:hAnsi="Segoe UI" w:cs="Segoe UI"/>
      <w:sz w:val="18"/>
      <w:szCs w:val="18"/>
    </w:rPr>
  </w:style>
  <w:style w:type="paragraph" w:styleId="NoSpacing">
    <w:name w:val="No Spacing"/>
    <w:uiPriority w:val="1"/>
    <w:qFormat/>
    <w:rsid w:val="001C1A97"/>
    <w:pPr>
      <w:spacing w:after="0" w:line="240" w:lineRule="auto"/>
    </w:pPr>
  </w:style>
  <w:style w:type="paragraph" w:styleId="TOCHeading">
    <w:name w:val="TOC Heading"/>
    <w:basedOn w:val="Heading1"/>
    <w:next w:val="Normal"/>
    <w:uiPriority w:val="39"/>
    <w:unhideWhenUsed/>
    <w:qFormat/>
    <w:rsid w:val="00836185"/>
    <w:pPr>
      <w:numPr>
        <w:numId w:val="0"/>
      </w:numPr>
      <w:outlineLvl w:val="9"/>
    </w:pPr>
    <w:rPr>
      <w:lang w:val="en-US"/>
    </w:rPr>
  </w:style>
  <w:style w:type="paragraph" w:styleId="TOC1">
    <w:name w:val="toc 1"/>
    <w:basedOn w:val="Normal"/>
    <w:next w:val="Normal"/>
    <w:autoRedefine/>
    <w:uiPriority w:val="39"/>
    <w:unhideWhenUsed/>
    <w:rsid w:val="00836185"/>
    <w:pPr>
      <w:spacing w:after="100"/>
    </w:pPr>
  </w:style>
  <w:style w:type="paragraph" w:styleId="TOC2">
    <w:name w:val="toc 2"/>
    <w:basedOn w:val="Normal"/>
    <w:next w:val="Normal"/>
    <w:autoRedefine/>
    <w:uiPriority w:val="39"/>
    <w:unhideWhenUsed/>
    <w:rsid w:val="00836185"/>
    <w:pPr>
      <w:spacing w:after="100"/>
      <w:ind w:left="220"/>
    </w:pPr>
  </w:style>
  <w:style w:type="paragraph" w:styleId="TOC3">
    <w:name w:val="toc 3"/>
    <w:basedOn w:val="Normal"/>
    <w:next w:val="Normal"/>
    <w:autoRedefine/>
    <w:uiPriority w:val="39"/>
    <w:unhideWhenUsed/>
    <w:rsid w:val="00836185"/>
    <w:pPr>
      <w:spacing w:after="100"/>
      <w:ind w:left="440"/>
    </w:pPr>
  </w:style>
  <w:style w:type="character" w:styleId="Hyperlink">
    <w:name w:val="Hyperlink"/>
    <w:basedOn w:val="DefaultParagraphFont"/>
    <w:uiPriority w:val="99"/>
    <w:unhideWhenUsed/>
    <w:rsid w:val="00836185"/>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3F6D2E"/>
    <w:pPr>
      <w:widowControl/>
      <w:spacing w:after="160"/>
    </w:pPr>
    <w:rPr>
      <w:b/>
      <w:bCs/>
      <w:lang w:val="en-AU"/>
    </w:rPr>
  </w:style>
  <w:style w:type="character" w:customStyle="1" w:styleId="CommentSubjectChar">
    <w:name w:val="Comment Subject Char"/>
    <w:basedOn w:val="CommentTextChar"/>
    <w:link w:val="CommentSubject"/>
    <w:uiPriority w:val="99"/>
    <w:semiHidden/>
    <w:rsid w:val="003F6D2E"/>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782398">
      <w:bodyDiv w:val="1"/>
      <w:marLeft w:val="0"/>
      <w:marRight w:val="0"/>
      <w:marTop w:val="0"/>
      <w:marBottom w:val="0"/>
      <w:divBdr>
        <w:top w:val="none" w:sz="0" w:space="0" w:color="auto"/>
        <w:left w:val="none" w:sz="0" w:space="0" w:color="auto"/>
        <w:bottom w:val="none" w:sz="0" w:space="0" w:color="auto"/>
        <w:right w:val="none" w:sz="0" w:space="0" w:color="auto"/>
      </w:divBdr>
    </w:div>
    <w:div w:id="486634112">
      <w:bodyDiv w:val="1"/>
      <w:marLeft w:val="0"/>
      <w:marRight w:val="0"/>
      <w:marTop w:val="0"/>
      <w:marBottom w:val="0"/>
      <w:divBdr>
        <w:top w:val="none" w:sz="0" w:space="0" w:color="auto"/>
        <w:left w:val="none" w:sz="0" w:space="0" w:color="auto"/>
        <w:bottom w:val="none" w:sz="0" w:space="0" w:color="auto"/>
        <w:right w:val="none" w:sz="0" w:space="0" w:color="auto"/>
      </w:divBdr>
    </w:div>
    <w:div w:id="601646054">
      <w:bodyDiv w:val="1"/>
      <w:marLeft w:val="0"/>
      <w:marRight w:val="0"/>
      <w:marTop w:val="0"/>
      <w:marBottom w:val="0"/>
      <w:divBdr>
        <w:top w:val="none" w:sz="0" w:space="0" w:color="auto"/>
        <w:left w:val="none" w:sz="0" w:space="0" w:color="auto"/>
        <w:bottom w:val="none" w:sz="0" w:space="0" w:color="auto"/>
        <w:right w:val="none" w:sz="0" w:space="0" w:color="auto"/>
      </w:divBdr>
    </w:div>
    <w:div w:id="693264470">
      <w:bodyDiv w:val="1"/>
      <w:marLeft w:val="0"/>
      <w:marRight w:val="0"/>
      <w:marTop w:val="0"/>
      <w:marBottom w:val="0"/>
      <w:divBdr>
        <w:top w:val="none" w:sz="0" w:space="0" w:color="auto"/>
        <w:left w:val="none" w:sz="0" w:space="0" w:color="auto"/>
        <w:bottom w:val="none" w:sz="0" w:space="0" w:color="auto"/>
        <w:right w:val="none" w:sz="0" w:space="0" w:color="auto"/>
      </w:divBdr>
    </w:div>
    <w:div w:id="825702320">
      <w:bodyDiv w:val="1"/>
      <w:marLeft w:val="0"/>
      <w:marRight w:val="0"/>
      <w:marTop w:val="0"/>
      <w:marBottom w:val="0"/>
      <w:divBdr>
        <w:top w:val="none" w:sz="0" w:space="0" w:color="auto"/>
        <w:left w:val="none" w:sz="0" w:space="0" w:color="auto"/>
        <w:bottom w:val="none" w:sz="0" w:space="0" w:color="auto"/>
        <w:right w:val="none" w:sz="0" w:space="0" w:color="auto"/>
      </w:divBdr>
    </w:div>
    <w:div w:id="969289413">
      <w:bodyDiv w:val="1"/>
      <w:marLeft w:val="0"/>
      <w:marRight w:val="0"/>
      <w:marTop w:val="0"/>
      <w:marBottom w:val="0"/>
      <w:divBdr>
        <w:top w:val="none" w:sz="0" w:space="0" w:color="auto"/>
        <w:left w:val="none" w:sz="0" w:space="0" w:color="auto"/>
        <w:bottom w:val="none" w:sz="0" w:space="0" w:color="auto"/>
        <w:right w:val="none" w:sz="0" w:space="0" w:color="auto"/>
      </w:divBdr>
    </w:div>
    <w:div w:id="1120298081">
      <w:bodyDiv w:val="1"/>
      <w:marLeft w:val="0"/>
      <w:marRight w:val="0"/>
      <w:marTop w:val="0"/>
      <w:marBottom w:val="0"/>
      <w:divBdr>
        <w:top w:val="none" w:sz="0" w:space="0" w:color="auto"/>
        <w:left w:val="none" w:sz="0" w:space="0" w:color="auto"/>
        <w:bottom w:val="none" w:sz="0" w:space="0" w:color="auto"/>
        <w:right w:val="none" w:sz="0" w:space="0" w:color="auto"/>
      </w:divBdr>
    </w:div>
    <w:div w:id="1513690761">
      <w:bodyDiv w:val="1"/>
      <w:marLeft w:val="0"/>
      <w:marRight w:val="0"/>
      <w:marTop w:val="0"/>
      <w:marBottom w:val="0"/>
      <w:divBdr>
        <w:top w:val="none" w:sz="0" w:space="0" w:color="auto"/>
        <w:left w:val="none" w:sz="0" w:space="0" w:color="auto"/>
        <w:bottom w:val="none" w:sz="0" w:space="0" w:color="auto"/>
        <w:right w:val="none" w:sz="0" w:space="0" w:color="auto"/>
      </w:divBdr>
    </w:div>
    <w:div w:id="214180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licies.scu.edu.au/view.current.php?id=0014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82D4E-8F81-FD44-969A-0D02EB01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3673</Words>
  <Characters>17966</Characters>
  <Application>Microsoft Office Word</Application>
  <DocSecurity>0</DocSecurity>
  <Lines>2245</Lines>
  <Paragraphs>2163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Zual Cangmah</cp:lastModifiedBy>
  <cp:revision>4</cp:revision>
  <dcterms:created xsi:type="dcterms:W3CDTF">2019-03-27T00:05:00Z</dcterms:created>
  <dcterms:modified xsi:type="dcterms:W3CDTF">2019-07-29T10:02:00Z</dcterms:modified>
  <cp:category/>
</cp:coreProperties>
</file>